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Y="172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05"/>
      </w:tblGrid>
      <w:tr w:rsidR="002454AD" w:rsidTr="002454AD">
        <w:trPr>
          <w:trHeight w:val="3675"/>
        </w:trPr>
        <w:tc>
          <w:tcPr>
            <w:tcW w:w="10705" w:type="dxa"/>
            <w:shd w:val="clear" w:color="auto" w:fill="C6D9F1" w:themeFill="text2" w:themeFillTint="33"/>
          </w:tcPr>
          <w:p w:rsidR="002454AD" w:rsidRDefault="002454AD" w:rsidP="002454AD">
            <w:pPr>
              <w:rPr>
                <w:rFonts w:ascii="Monotype Corsiva" w:hAnsi="Monotype Corsiva"/>
                <w:i/>
                <w:sz w:val="144"/>
                <w:szCs w:val="144"/>
              </w:rPr>
            </w:pPr>
            <w:r w:rsidRPr="004D6794">
              <w:rPr>
                <w:rFonts w:ascii="Monotype Corsiva" w:hAnsi="Monotype Corsiva"/>
                <w:i/>
                <w:sz w:val="144"/>
                <w:szCs w:val="144"/>
              </w:rPr>
              <w:t>Морозовский                                                   вестник</w:t>
            </w:r>
            <w:r>
              <w:rPr>
                <w:rFonts w:ascii="Monotype Corsiva" w:hAnsi="Monotype Corsiva"/>
                <w:i/>
                <w:sz w:val="144"/>
                <w:szCs w:val="144"/>
              </w:rPr>
              <w:t xml:space="preserve">  </w:t>
            </w:r>
          </w:p>
          <w:p w:rsidR="002454AD" w:rsidRDefault="00662755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  <w:hyperlink r:id="rId9" w:history="1">
              <w:r w:rsidR="002454AD" w:rsidRPr="00FC5D4D">
                <w:rPr>
                  <w:rStyle w:val="ab"/>
                  <w:rFonts w:ascii="Monotype Corsiva" w:hAnsi="Monotype Corsiva"/>
                  <w:i/>
                  <w:sz w:val="44"/>
                  <w:szCs w:val="44"/>
                </w:rPr>
                <w:t>https://morozovo.nso.ru/</w:t>
              </w:r>
            </w:hyperlink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     </w:t>
            </w:r>
            <w:r w:rsidR="00F72E81">
              <w:rPr>
                <w:rFonts w:ascii="Monotype Corsiva" w:hAnsi="Monotype Corsiva"/>
                <w:i/>
                <w:sz w:val="44"/>
                <w:szCs w:val="44"/>
              </w:rPr>
              <w:t xml:space="preserve">          </w:t>
            </w:r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</w:t>
            </w:r>
            <w:r w:rsidR="002454AD">
              <w:rPr>
                <w:rFonts w:ascii="Monotype Corsiva" w:hAnsi="Monotype Corsiva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925408" cy="1675104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news-cell-therapy-world-asia-2018-business-education-organization-business-text-people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091" l="108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08" cy="16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4AD" w:rsidRPr="002454AD" w:rsidRDefault="002454AD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</w:p>
        </w:tc>
      </w:tr>
    </w:tbl>
    <w:p w:rsidR="00F72E81" w:rsidRDefault="004D6794" w:rsidP="000208FF">
      <w:r>
        <w:t xml:space="preserve"> </w:t>
      </w:r>
      <w:r w:rsidR="00F72E81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8"/>
      </w:tblGrid>
      <w:tr w:rsidR="00F72E81" w:rsidTr="00F72E81">
        <w:tc>
          <w:tcPr>
            <w:tcW w:w="10848" w:type="dxa"/>
          </w:tcPr>
          <w:p w:rsidR="00F72E81" w:rsidRDefault="00F72E81" w:rsidP="000208FF">
            <w:pPr>
              <w:rPr>
                <w:sz w:val="24"/>
                <w:szCs w:val="24"/>
              </w:rPr>
            </w:pP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Учредитель – администрация Морозовского сельсовета Искитимского района Новосибирской области</w:t>
            </w: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</w:p>
          <w:p w:rsid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Главный редактор -  Балашев Петр Иванович</w:t>
            </w:r>
          </w:p>
          <w:p w:rsidR="00F72E81" w:rsidRDefault="00F72E81" w:rsidP="000208FF"/>
        </w:tc>
      </w:tr>
    </w:tbl>
    <w:p w:rsidR="000208FF" w:rsidRDefault="000208FF" w:rsidP="000208FF"/>
    <w:p w:rsidR="00C45B97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Порядковый номер выпуска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794518">
        <w:rPr>
          <w:rFonts w:ascii="Times New Roman" w:hAnsi="Times New Roman" w:cs="Times New Roman"/>
          <w:i/>
          <w:sz w:val="32"/>
          <w:szCs w:val="32"/>
        </w:rPr>
        <w:t>1</w:t>
      </w:r>
      <w:r w:rsidR="00246C71">
        <w:rPr>
          <w:rFonts w:ascii="Times New Roman" w:hAnsi="Times New Roman" w:cs="Times New Roman"/>
          <w:i/>
          <w:sz w:val="32"/>
          <w:szCs w:val="32"/>
        </w:rPr>
        <w:t>6</w:t>
      </w:r>
      <w:r w:rsidRPr="002B0FBE">
        <w:rPr>
          <w:rFonts w:ascii="Times New Roman" w:hAnsi="Times New Roman" w:cs="Times New Roman"/>
          <w:i/>
          <w:sz w:val="32"/>
          <w:szCs w:val="32"/>
        </w:rPr>
        <w:t>(</w:t>
      </w:r>
      <w:r w:rsidR="00794518">
        <w:rPr>
          <w:rFonts w:ascii="Times New Roman" w:hAnsi="Times New Roman" w:cs="Times New Roman"/>
          <w:i/>
          <w:sz w:val="32"/>
          <w:szCs w:val="32"/>
        </w:rPr>
        <w:t>1</w:t>
      </w:r>
      <w:r w:rsidR="00246C71">
        <w:rPr>
          <w:rFonts w:ascii="Times New Roman" w:hAnsi="Times New Roman" w:cs="Times New Roman"/>
          <w:i/>
          <w:sz w:val="32"/>
          <w:szCs w:val="32"/>
        </w:rPr>
        <w:t>9</w:t>
      </w:r>
      <w:r w:rsidRPr="002B0FBE">
        <w:rPr>
          <w:rFonts w:ascii="Times New Roman" w:hAnsi="Times New Roman" w:cs="Times New Roman"/>
          <w:i/>
          <w:sz w:val="32"/>
          <w:szCs w:val="32"/>
        </w:rPr>
        <w:t>)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Дата: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1C305C">
        <w:rPr>
          <w:rFonts w:ascii="Times New Roman" w:hAnsi="Times New Roman" w:cs="Times New Roman"/>
          <w:i/>
          <w:sz w:val="32"/>
          <w:szCs w:val="32"/>
        </w:rPr>
        <w:t>1</w:t>
      </w:r>
      <w:r w:rsidR="009806B9">
        <w:rPr>
          <w:rFonts w:ascii="Times New Roman" w:hAnsi="Times New Roman" w:cs="Times New Roman"/>
          <w:i/>
          <w:sz w:val="32"/>
          <w:szCs w:val="32"/>
        </w:rPr>
        <w:t>8</w:t>
      </w:r>
      <w:r w:rsidRPr="002B0FBE">
        <w:rPr>
          <w:rFonts w:ascii="Times New Roman" w:hAnsi="Times New Roman" w:cs="Times New Roman"/>
          <w:i/>
          <w:sz w:val="32"/>
          <w:szCs w:val="32"/>
        </w:rPr>
        <w:t>.</w:t>
      </w:r>
      <w:r w:rsidR="00246C71">
        <w:rPr>
          <w:rFonts w:ascii="Times New Roman" w:hAnsi="Times New Roman" w:cs="Times New Roman"/>
          <w:i/>
          <w:sz w:val="32"/>
          <w:szCs w:val="32"/>
        </w:rPr>
        <w:t>10</w:t>
      </w:r>
      <w:r w:rsidRPr="002B0FBE">
        <w:rPr>
          <w:rFonts w:ascii="Times New Roman" w:hAnsi="Times New Roman" w:cs="Times New Roman"/>
          <w:i/>
          <w:sz w:val="32"/>
          <w:szCs w:val="32"/>
        </w:rPr>
        <w:t>.202</w:t>
      </w:r>
      <w:r w:rsidR="00CD69FB">
        <w:rPr>
          <w:rFonts w:ascii="Times New Roman" w:hAnsi="Times New Roman" w:cs="Times New Roman"/>
          <w:i/>
          <w:sz w:val="32"/>
          <w:szCs w:val="32"/>
        </w:rPr>
        <w:t>3</w:t>
      </w:r>
      <w:r w:rsidRPr="002B0FBE">
        <w:rPr>
          <w:rFonts w:ascii="Times New Roman" w:hAnsi="Times New Roman" w:cs="Times New Roman"/>
          <w:i/>
          <w:sz w:val="32"/>
          <w:szCs w:val="32"/>
        </w:rPr>
        <w:t xml:space="preserve"> года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Время подписания в печать: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08:00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Тираж: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20 экз.</w:t>
      </w:r>
    </w:p>
    <w:p w:rsidR="00C45B97" w:rsidRDefault="00C45B97"/>
    <w:p w:rsidR="00C45B97" w:rsidRDefault="00C45B97"/>
    <w:p w:rsidR="00C45B97" w:rsidRDefault="00C45B97"/>
    <w:p w:rsidR="00607694" w:rsidRDefault="00607694" w:rsidP="00607694"/>
    <w:p w:rsidR="00D53836" w:rsidRDefault="00D53836" w:rsidP="00C23510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</w:t>
      </w:r>
      <w:r w:rsidR="00246C71"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НОВОСТИ КУЛЬТУРЫ</w:t>
      </w:r>
      <w:r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»</w:t>
      </w:r>
    </w:p>
    <w:p w:rsidR="00246C71" w:rsidRPr="00246C71" w:rsidRDefault="00246C71" w:rsidP="00C23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510">
        <w:rPr>
          <w:rStyle w:val="aff1"/>
          <w:rFonts w:ascii="Times New Roman" w:hAnsi="Times New Roman" w:cs="Times New Roman"/>
          <w:i w:val="0"/>
          <w:color w:val="373737"/>
          <w:sz w:val="24"/>
          <w:szCs w:val="24"/>
          <w:bdr w:val="none" w:sz="0" w:space="0" w:color="auto" w:frame="1"/>
          <w:shd w:val="clear" w:color="auto" w:fill="FFFFFF"/>
        </w:rPr>
        <w:t xml:space="preserve">В череде праздников календаря знаменательных и памятных дат есть один относительно новый праздник. 1 октября – </w:t>
      </w:r>
      <w:r w:rsidRPr="00C23510">
        <w:rPr>
          <w:rStyle w:val="aff1"/>
          <w:rFonts w:ascii="Times New Roman" w:hAnsi="Times New Roman" w:cs="Times New Roman"/>
          <w:b/>
          <w:i w:val="0"/>
          <w:color w:val="373737"/>
          <w:sz w:val="24"/>
          <w:szCs w:val="24"/>
          <w:bdr w:val="none" w:sz="0" w:space="0" w:color="auto" w:frame="1"/>
          <w:shd w:val="clear" w:color="auto" w:fill="FFFFFF"/>
        </w:rPr>
        <w:t>Международный день  пожилых людей,   День Добра и Уважения</w:t>
      </w:r>
      <w:r w:rsidRPr="00C23510">
        <w:rPr>
          <w:rStyle w:val="aff1"/>
          <w:rFonts w:ascii="Times New Roman" w:hAnsi="Times New Roman" w:cs="Times New Roman"/>
          <w:i w:val="0"/>
          <w:color w:val="373737"/>
          <w:sz w:val="24"/>
          <w:szCs w:val="24"/>
          <w:bdr w:val="none" w:sz="0" w:space="0" w:color="auto" w:frame="1"/>
          <w:shd w:val="clear" w:color="auto" w:fill="FFFFFF"/>
        </w:rPr>
        <w:t>.  На территории России этот праздник стали праздновать с 1992 года,  с 1</w:t>
      </w:r>
      <w:r w:rsidR="00C23510">
        <w:rPr>
          <w:rStyle w:val="aff1"/>
          <w:rFonts w:ascii="Times New Roman" w:hAnsi="Times New Roman" w:cs="Times New Roman"/>
          <w:i w:val="0"/>
          <w:color w:val="373737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C23510">
        <w:rPr>
          <w:rStyle w:val="aff1"/>
          <w:rFonts w:ascii="Times New Roman" w:hAnsi="Times New Roman" w:cs="Times New Roman"/>
          <w:i w:val="0"/>
          <w:color w:val="373737"/>
          <w:sz w:val="24"/>
          <w:szCs w:val="24"/>
          <w:bdr w:val="none" w:sz="0" w:space="0" w:color="auto" w:frame="1"/>
          <w:shd w:val="clear" w:color="auto" w:fill="FFFFFF"/>
        </w:rPr>
        <w:t xml:space="preserve">по 10 октября проходит декада пожилого человека.  В </w:t>
      </w:r>
      <w:r w:rsidR="00E810B2" w:rsidRPr="00C23510">
        <w:rPr>
          <w:rStyle w:val="aff1"/>
          <w:rFonts w:ascii="Times New Roman" w:hAnsi="Times New Roman" w:cs="Times New Roman"/>
          <w:i w:val="0"/>
          <w:color w:val="373737"/>
          <w:sz w:val="24"/>
          <w:szCs w:val="24"/>
          <w:bdr w:val="none" w:sz="0" w:space="0" w:color="auto" w:frame="1"/>
          <w:shd w:val="clear" w:color="auto" w:fill="FFFFFF"/>
        </w:rPr>
        <w:t>нашем Морозовском ДК</w:t>
      </w:r>
      <w:r w:rsidRPr="00C23510">
        <w:rPr>
          <w:rStyle w:val="aff1"/>
          <w:rFonts w:ascii="Times New Roman" w:hAnsi="Times New Roman" w:cs="Times New Roman"/>
          <w:i w:val="0"/>
          <w:color w:val="373737"/>
          <w:sz w:val="24"/>
          <w:szCs w:val="24"/>
          <w:bdr w:val="none" w:sz="0" w:space="0" w:color="auto" w:frame="1"/>
          <w:shd w:val="clear" w:color="auto" w:fill="FFFFFF"/>
        </w:rPr>
        <w:t xml:space="preserve"> в рамках этой декады традиционно проходят праздничные мероприятия для представителей старшего поколения.</w:t>
      </w:r>
      <w:r w:rsidRPr="00C23510">
        <w:rPr>
          <w:rStyle w:val="aff1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24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810B2" w:rsidRPr="00C23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всегда помним </w:t>
      </w:r>
      <w:r w:rsidR="00E810B2" w:rsidRPr="00C23510">
        <w:rPr>
          <w:rFonts w:ascii="Times New Roman" w:hAnsi="Times New Roman" w:cs="Times New Roman"/>
          <w:color w:val="000000"/>
          <w:sz w:val="24"/>
          <w:szCs w:val="24"/>
        </w:rPr>
        <w:t>о том, что люди «золотого» возраста – это наше богатство. Без их помощи, поддержки и советов трудно.</w:t>
      </w:r>
    </w:p>
    <w:p w:rsidR="00246C71" w:rsidRPr="00246C71" w:rsidRDefault="00246C71" w:rsidP="00C235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Бабушки и дедушки – это наши добрые друзья и союзники. Очень важно всем нам понимать и помнить о том, что мы можем и должны сделать так, чтобы пожилые люди не только жили дольше, но и чтобы их жизнь была более разнообразной и полноценной.</w:t>
      </w:r>
    </w:p>
    <w:p w:rsidR="00C23510" w:rsidRDefault="00C23510" w:rsidP="00C235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2351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 </w:t>
      </w:r>
      <w:r w:rsidR="00E810B2" w:rsidRPr="00C23510">
        <w:rPr>
          <w:rFonts w:ascii="Times New Roman" w:hAnsi="Times New Roman" w:cs="Times New Roman"/>
          <w:b/>
          <w:color w:val="000000"/>
          <w:sz w:val="24"/>
          <w:szCs w:val="24"/>
        </w:rPr>
        <w:t>октября</w:t>
      </w:r>
      <w:r w:rsidRPr="00C2351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810B2" w:rsidRPr="00C235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351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E810B2" w:rsidRPr="00C23510">
        <w:rPr>
          <w:rFonts w:ascii="Times New Roman" w:hAnsi="Times New Roman" w:cs="Times New Roman"/>
          <w:color w:val="000000"/>
          <w:sz w:val="24"/>
          <w:szCs w:val="24"/>
        </w:rPr>
        <w:t xml:space="preserve"> рамках </w:t>
      </w:r>
      <w:r w:rsidR="00246C71" w:rsidRPr="00C23510">
        <w:rPr>
          <w:rFonts w:ascii="Times New Roman" w:hAnsi="Times New Roman" w:cs="Times New Roman"/>
          <w:color w:val="000000"/>
          <w:sz w:val="24"/>
          <w:szCs w:val="24"/>
        </w:rPr>
        <w:t>Декад</w:t>
      </w:r>
      <w:r w:rsidR="00E810B2" w:rsidRPr="00C23510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246C71" w:rsidRPr="00C23510">
        <w:rPr>
          <w:rFonts w:ascii="Times New Roman" w:hAnsi="Times New Roman" w:cs="Times New Roman"/>
          <w:color w:val="000000"/>
          <w:sz w:val="24"/>
          <w:szCs w:val="24"/>
        </w:rPr>
        <w:t xml:space="preserve"> пожилого человека</w:t>
      </w:r>
      <w:r w:rsidRPr="00C2351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46C71" w:rsidRPr="00C235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10B2" w:rsidRPr="00C23510">
        <w:rPr>
          <w:rFonts w:ascii="Times New Roman" w:hAnsi="Times New Roman" w:cs="Times New Roman"/>
          <w:color w:val="000000"/>
          <w:sz w:val="24"/>
          <w:szCs w:val="24"/>
        </w:rPr>
        <w:t xml:space="preserve">в Морозово </w:t>
      </w:r>
      <w:r w:rsidRPr="00C23510">
        <w:rPr>
          <w:rFonts w:ascii="Times New Roman" w:hAnsi="Times New Roman" w:cs="Times New Roman"/>
          <w:color w:val="000000"/>
          <w:sz w:val="24"/>
          <w:szCs w:val="24"/>
        </w:rPr>
        <w:t>прошло</w:t>
      </w:r>
      <w:r w:rsidR="00E810B2" w:rsidRPr="00C23510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</w:t>
      </w:r>
      <w:r w:rsidRPr="00C2351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810B2" w:rsidRPr="00C235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10B2" w:rsidRPr="00C23510">
        <w:rPr>
          <w:rFonts w:ascii="Times New Roman" w:hAnsi="Times New Roman" w:cs="Times New Roman"/>
          <w:b/>
          <w:sz w:val="24"/>
          <w:szCs w:val="24"/>
        </w:rPr>
        <w:t xml:space="preserve">«Нас старость дома не застанет!»  </w:t>
      </w:r>
      <w:r w:rsidR="00E810B2" w:rsidRPr="00C23510">
        <w:rPr>
          <w:rFonts w:ascii="Times New Roman" w:hAnsi="Times New Roman" w:cs="Times New Roman"/>
          <w:sz w:val="24"/>
          <w:szCs w:val="24"/>
        </w:rPr>
        <w:t xml:space="preserve">в формате </w:t>
      </w:r>
      <w:r w:rsidR="00E810B2" w:rsidRPr="00C23510">
        <w:rPr>
          <w:rFonts w:ascii="Times New Roman" w:hAnsi="Times New Roman" w:cs="Times New Roman"/>
          <w:color w:val="000000"/>
          <w:sz w:val="24"/>
          <w:szCs w:val="24"/>
        </w:rPr>
        <w:t>домашних посиделок.</w:t>
      </w:r>
      <w:r w:rsidR="00246C71" w:rsidRPr="00C235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10B2" w:rsidRPr="00C23510">
        <w:rPr>
          <w:rFonts w:ascii="Times New Roman" w:hAnsi="Times New Roman" w:cs="Times New Roman"/>
          <w:color w:val="000000"/>
          <w:sz w:val="24"/>
          <w:szCs w:val="24"/>
        </w:rPr>
        <w:t>Вечером</w:t>
      </w:r>
      <w:r w:rsidR="00246C71" w:rsidRPr="00C23510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Pr="00C23510">
        <w:rPr>
          <w:rFonts w:ascii="Times New Roman" w:hAnsi="Times New Roman" w:cs="Times New Roman"/>
          <w:color w:val="000000"/>
          <w:sz w:val="24"/>
          <w:szCs w:val="24"/>
        </w:rPr>
        <w:t>субботу</w:t>
      </w:r>
      <w:r w:rsidR="00246C71" w:rsidRPr="00C235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3510">
        <w:rPr>
          <w:rFonts w:ascii="Times New Roman" w:hAnsi="Times New Roman" w:cs="Times New Roman"/>
          <w:color w:val="000000"/>
          <w:sz w:val="24"/>
          <w:szCs w:val="24"/>
        </w:rPr>
        <w:t>самые</w:t>
      </w:r>
      <w:r w:rsidR="00246C71" w:rsidRPr="00C23510">
        <w:rPr>
          <w:rFonts w:ascii="Times New Roman" w:hAnsi="Times New Roman" w:cs="Times New Roman"/>
          <w:color w:val="000000"/>
          <w:sz w:val="24"/>
          <w:szCs w:val="24"/>
        </w:rPr>
        <w:t xml:space="preserve"> активные жители нашего </w:t>
      </w:r>
      <w:r w:rsidRPr="00C23510">
        <w:rPr>
          <w:rFonts w:ascii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ла собрались в местном ДК, </w:t>
      </w:r>
      <w:r w:rsidRPr="00C23510">
        <w:rPr>
          <w:rFonts w:ascii="Times New Roman" w:hAnsi="Times New Roman" w:cs="Times New Roman"/>
          <w:color w:val="000000"/>
          <w:sz w:val="24"/>
          <w:szCs w:val="24"/>
        </w:rPr>
        <w:t xml:space="preserve">чтобы </w:t>
      </w:r>
      <w:r w:rsidRPr="00C23510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пообщаться в непринужденной обстановке, вспомнить молодые годы</w:t>
      </w:r>
      <w:r w:rsidR="00246C71" w:rsidRPr="00C2351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123E5" w:rsidRPr="00C23510" w:rsidRDefault="00246C71" w:rsidP="00C23510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C23510">
        <w:rPr>
          <w:rFonts w:ascii="Times New Roman" w:hAnsi="Times New Roman" w:cs="Times New Roman"/>
          <w:color w:val="000000"/>
          <w:sz w:val="24"/>
          <w:szCs w:val="24"/>
        </w:rPr>
        <w:t xml:space="preserve"> Старшее поколение с пожеланиями крепкого здоровья и активного долголетия приветствовал глава </w:t>
      </w:r>
      <w:r w:rsidR="00C23510" w:rsidRPr="00C23510">
        <w:rPr>
          <w:rFonts w:ascii="Times New Roman" w:hAnsi="Times New Roman" w:cs="Times New Roman"/>
          <w:color w:val="000000"/>
          <w:sz w:val="24"/>
          <w:szCs w:val="24"/>
        </w:rPr>
        <w:t>Морозовского сельсовета Петр Иванович Балашев.</w:t>
      </w:r>
    </w:p>
    <w:p w:rsidR="000F21F5" w:rsidRDefault="000F21F5" w:rsidP="00C23510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 w:rsidR="00C23510" w:rsidRPr="00C23510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AD6703E" wp14:editId="2F9CA7DB">
            <wp:extent cx="3412008" cy="20839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4385" cy="208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51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C23510" w:rsidRPr="00C23510">
        <w:rPr>
          <w:noProof/>
          <w:lang w:eastAsia="ru-RU"/>
        </w:rPr>
        <w:t xml:space="preserve"> </w:t>
      </w:r>
      <w:r w:rsidR="00C2351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C23510" w:rsidRPr="00C23510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287CBB0" wp14:editId="74316D68">
            <wp:extent cx="3257550" cy="2143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18" w:rsidRDefault="00732055" w:rsidP="00850B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032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23510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:rsidR="00C23510" w:rsidRDefault="00C23510" w:rsidP="00C2351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235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Морозовской сельской библиотеке к юбилейной дате Александра Исаевича </w:t>
      </w:r>
      <w:proofErr w:type="spellStart"/>
      <w:r w:rsidRPr="00C235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Солженицина</w:t>
      </w:r>
      <w:proofErr w:type="spellEnd"/>
      <w:r w:rsidRPr="00C235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33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20 сентября</w:t>
      </w:r>
      <w:r w:rsidRPr="00C235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проведен для взрослых пользователей библиотеки час творчества «Неповторимый талант России». Мероприятие сопровождалось показом видео – презентации «Великий сын России». Присутствующие познакомились с основными этапами жизни писателя, с тяжелыми испытаниями, выпавшими на его долю - арестах, ссылках, работе за границей. Узнали, что судьба героев книг Солженицына всегда трагична, неразрывно связана с историей Росси, историческим прошлым нашей страны, делились впечатлениями о прочитанных книгах.</w:t>
      </w:r>
      <w:r w:rsidRPr="00C2351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35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завершении мероприятия женщины познакомились с книжной выставкой «Легенда и беспокойная совесть России»: самыми известными произведениями автора.</w:t>
      </w:r>
      <w:r w:rsidR="00553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533B9" w:rsidRPr="005533B9" w:rsidRDefault="005533B9" w:rsidP="005533B9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33B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C00795D" wp14:editId="693CCCA2">
            <wp:extent cx="5433237" cy="15107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1293" cy="151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5C" w:rsidRDefault="00D433FA" w:rsidP="00D433FA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433FA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«ШКОЛЬНЫЙ ОБОЗРЕВАТЕЛЬ»</w:t>
      </w:r>
    </w:p>
    <w:p w:rsidR="00906149" w:rsidRPr="005C11AA" w:rsidRDefault="005C11AA" w:rsidP="005C11AA">
      <w:pPr>
        <w:rPr>
          <w:rFonts w:ascii="Times New Roman" w:hAnsi="Times New Roman" w:cs="Times New Roman"/>
          <w:noProof/>
          <w:color w:val="C0504D" w:themeColor="accent2"/>
          <w:sz w:val="24"/>
          <w:szCs w:val="24"/>
          <w:shd w:val="clear" w:color="auto" w:fill="FFFFFF"/>
          <w:lang w:eastAsia="ru-RU"/>
        </w:rPr>
      </w:pPr>
      <w:r w:rsidRPr="005C11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 октября</w:t>
      </w:r>
      <w:r w:rsidRPr="005C1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состоялось торжественное мероприятие в честь </w:t>
      </w:r>
      <w:r w:rsidRPr="005C11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95-летнего </w:t>
      </w:r>
      <w:r w:rsidRPr="005C1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юбилея нашей школы.</w:t>
      </w:r>
      <w:r w:rsidRPr="005C11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1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Ольга Алексеевна рассказала об истории нашей школы, о педагогах и директорах, </w:t>
      </w:r>
      <w:proofErr w:type="spellStart"/>
      <w:r w:rsidRPr="005C1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внëсших</w:t>
      </w:r>
      <w:proofErr w:type="spellEnd"/>
      <w:r w:rsidRPr="005C1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вклад в развитие школы.</w:t>
      </w:r>
      <w:r w:rsidRPr="005C1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Затем было чествование ветеранов педагогического труда - </w:t>
      </w:r>
      <w:proofErr w:type="spellStart"/>
      <w:r w:rsidRPr="005C11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Гудзь</w:t>
      </w:r>
      <w:proofErr w:type="spellEnd"/>
      <w:r w:rsidRPr="005C11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Нины Дмитриевны, Денисовой Валентины Дмитриевны, Ильиных Любови Григорьевны, </w:t>
      </w:r>
      <w:proofErr w:type="spellStart"/>
      <w:r w:rsidRPr="005C11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Балашовой</w:t>
      </w:r>
      <w:proofErr w:type="spellEnd"/>
      <w:r w:rsidRPr="005C11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Натальи Владимировны,</w:t>
      </w:r>
      <w:r w:rsidRPr="005C1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также поздравили всех работающих учителей Морозовской школы.  А для молодого педагога даже состоялся своеобразный экзамен.</w:t>
      </w:r>
      <w:r w:rsidRPr="005C1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Поздравить наших учителей пришли: глава Морозовского сельсовета </w:t>
      </w:r>
      <w:r w:rsidRPr="005C11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Петр Иванович Балашев</w:t>
      </w:r>
      <w:r w:rsidRPr="005C1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Выпускники-2023.</w:t>
      </w:r>
    </w:p>
    <w:p w:rsidR="00906149" w:rsidRDefault="005C11AA" w:rsidP="005C11AA">
      <w:pPr>
        <w:jc w:val="center"/>
        <w:rPr>
          <w:rFonts w:ascii="Times New Roman" w:hAnsi="Times New Roman" w:cs="Times New Roman"/>
          <w:noProof/>
          <w:color w:val="C0504D" w:themeColor="accent2"/>
          <w:sz w:val="28"/>
          <w:szCs w:val="28"/>
          <w:shd w:val="clear" w:color="auto" w:fill="FFFFFF"/>
          <w:lang w:eastAsia="ru-RU"/>
        </w:rPr>
      </w:pPr>
      <w:r w:rsidRPr="005C11AA">
        <w:rPr>
          <w:rFonts w:ascii="Times New Roman" w:hAnsi="Times New Roman" w:cs="Times New Roman"/>
          <w:noProof/>
          <w:color w:val="C0504D" w:themeColor="accen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7D1297" wp14:editId="443F1DCC">
            <wp:extent cx="6152515" cy="332295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382">
        <w:rPr>
          <w:rFonts w:ascii="Times New Roman" w:hAnsi="Times New Roman" w:cs="Times New Roman"/>
          <w:noProof/>
          <w:color w:val="C0504D" w:themeColor="accent2"/>
          <w:sz w:val="28"/>
          <w:szCs w:val="28"/>
          <w:shd w:val="clear" w:color="auto" w:fill="FFFFFF"/>
          <w:lang w:eastAsia="ru-RU"/>
        </w:rPr>
        <w:t xml:space="preserve">      </w:t>
      </w:r>
    </w:p>
    <w:p w:rsidR="004849DB" w:rsidRPr="00A00BF7" w:rsidRDefault="005C11AA" w:rsidP="00A00BF7">
      <w:pPr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 w:rsidRPr="005C11AA">
        <w:rPr>
          <w:rFonts w:ascii="Times New Roman" w:hAnsi="Times New Roman" w:cs="Times New Roman"/>
          <w:noProof/>
          <w:color w:val="C0504D" w:themeColor="accen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3840B2" wp14:editId="7652102A">
            <wp:extent cx="3168502" cy="26308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3279" cy="263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BF7"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 xml:space="preserve">  </w:t>
      </w:r>
      <w:r w:rsidR="00A00BF7" w:rsidRPr="00A00BF7">
        <w:rPr>
          <w:rFonts w:ascii="Times New Roman" w:hAnsi="Times New Roman" w:cs="Times New Roman"/>
          <w:noProof/>
          <w:color w:val="C0504D" w:themeColor="accen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CFDB5F" wp14:editId="5A014576">
            <wp:extent cx="3508744" cy="244175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3044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9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DD0DFC" w:rsidRPr="00DD0DFC" w:rsidRDefault="00DD0DFC" w:rsidP="004849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</w:pPr>
      <w:r w:rsidRPr="00DD0DFC"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  <w:lastRenderedPageBreak/>
        <w:t>«НАША БЕЗОПАСНОСТЬ»</w:t>
      </w:r>
      <w:r w:rsidR="004849DB" w:rsidRPr="00DD0DFC"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  <w:t xml:space="preserve"> </w:t>
      </w:r>
    </w:p>
    <w:p w:rsidR="004849DB" w:rsidRPr="004849DB" w:rsidRDefault="004849DB" w:rsidP="004849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4849DB">
        <w:rPr>
          <w:rFonts w:ascii="Times New Roman" w:eastAsia="Times New Roman" w:hAnsi="Times New Roman"/>
          <w:b/>
          <w:color w:val="000000"/>
          <w:sz w:val="24"/>
          <w:szCs w:val="24"/>
        </w:rPr>
        <w:t>Безопасность на водных объектах в осенний период</w:t>
      </w:r>
    </w:p>
    <w:p w:rsidR="004849DB" w:rsidRPr="00844411" w:rsidRDefault="004849DB" w:rsidP="004849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849DB" w:rsidRPr="00844411" w:rsidRDefault="009461A7" w:rsidP="009461A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849D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8661834" wp14:editId="7FBB7A9F">
            <wp:simplePos x="0" y="0"/>
            <wp:positionH relativeFrom="column">
              <wp:posOffset>170815</wp:posOffset>
            </wp:positionH>
            <wp:positionV relativeFrom="paragraph">
              <wp:posOffset>5080</wp:posOffset>
            </wp:positionV>
            <wp:extent cx="2796540" cy="2349500"/>
            <wp:effectExtent l="0" t="0" r="3810" b="0"/>
            <wp:wrapTight wrapText="bothSides">
              <wp:wrapPolygon edited="0">
                <wp:start x="0" y="0"/>
                <wp:lineTo x="0" y="21366"/>
                <wp:lineTo x="21482" y="21366"/>
                <wp:lineTo x="2148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9D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4849DB" w:rsidRPr="00844411">
        <w:rPr>
          <w:rFonts w:ascii="Times New Roman" w:eastAsia="Times New Roman" w:hAnsi="Times New Roman"/>
          <w:color w:val="000000"/>
          <w:sz w:val="24"/>
          <w:szCs w:val="24"/>
        </w:rPr>
        <w:t>С наступлением осени условия эксплуатации маломерных судов сильно усложняются: раньше наступает темное время суток, порывы ветра способствуют к возникновению волнения, понижение температуры приводит к образованию туманов над водной поверхностью.</w:t>
      </w:r>
    </w:p>
    <w:p w:rsidR="004849DB" w:rsidRPr="00844411" w:rsidRDefault="004849DB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4411">
        <w:rPr>
          <w:rFonts w:ascii="Times New Roman" w:eastAsia="Times New Roman" w:hAnsi="Times New Roman"/>
          <w:color w:val="000000"/>
          <w:sz w:val="24"/>
          <w:szCs w:val="24"/>
        </w:rPr>
        <w:t>Государственные инспектора ГИМС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МЧС России</w:t>
      </w:r>
      <w:r w:rsidRPr="00844411">
        <w:rPr>
          <w:rFonts w:ascii="Times New Roman" w:eastAsia="Times New Roman" w:hAnsi="Times New Roman"/>
          <w:color w:val="000000"/>
          <w:sz w:val="24"/>
          <w:szCs w:val="24"/>
        </w:rPr>
        <w:t xml:space="preserve"> рекомендуют соблюдать правила личной безопасности. Перед выходом на воду необходимо тщательно подготовить маломерное судно к плаванию, проверить его исправность и наличие обязательных норм снабжения на борту, провести проверку всех сре</w:t>
      </w:r>
      <w:proofErr w:type="gramStart"/>
      <w:r w:rsidRPr="00844411">
        <w:rPr>
          <w:rFonts w:ascii="Times New Roman" w:eastAsia="Times New Roman" w:hAnsi="Times New Roman"/>
          <w:color w:val="000000"/>
          <w:sz w:val="24"/>
          <w:szCs w:val="24"/>
        </w:rPr>
        <w:t>дств св</w:t>
      </w:r>
      <w:proofErr w:type="gramEnd"/>
      <w:r w:rsidRPr="00844411">
        <w:rPr>
          <w:rFonts w:ascii="Times New Roman" w:eastAsia="Times New Roman" w:hAnsi="Times New Roman"/>
          <w:color w:val="000000"/>
          <w:sz w:val="24"/>
          <w:szCs w:val="24"/>
        </w:rPr>
        <w:t>язи, навигационных и радионавигационных приборов.</w:t>
      </w:r>
    </w:p>
    <w:p w:rsidR="004849DB" w:rsidRDefault="004849DB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4411">
        <w:rPr>
          <w:rFonts w:ascii="Times New Roman" w:eastAsia="Times New Roman" w:hAnsi="Times New Roman"/>
          <w:color w:val="000000"/>
          <w:sz w:val="24"/>
          <w:szCs w:val="24"/>
        </w:rPr>
        <w:t>Рекомендуется проверить исправность и наличие аварийно-спасательного оборудования и инвентаря, спасательных жилетов по числу пассажиров и членов экипажа. Кроме того, важно, чтобы на борту имелись аптечка и другие средства первой необходимости, укомплектованные должным образом, включая требования по сроку годности. Эти предметы следует держать в непромокаемой упаковке.</w:t>
      </w:r>
    </w:p>
    <w:p w:rsidR="009461A7" w:rsidRPr="00844411" w:rsidRDefault="009461A7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849DB" w:rsidRPr="00844411" w:rsidRDefault="004849DB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4411">
        <w:rPr>
          <w:rFonts w:ascii="Times New Roman" w:eastAsia="Times New Roman" w:hAnsi="Times New Roman"/>
          <w:color w:val="000000"/>
          <w:sz w:val="24"/>
          <w:szCs w:val="24"/>
        </w:rPr>
        <w:t xml:space="preserve">В целях обеспечения своей безопасности перед выездом необходимо уточнить прогноз погоды и ознакомиться с условиями на маршруте движения, обратить внимание на силу и направление ветра и течения. При сильном волнении на акватории стоит воздержаться от выхода на </w:t>
      </w:r>
      <w:r>
        <w:rPr>
          <w:rFonts w:ascii="Times New Roman" w:eastAsia="Times New Roman" w:hAnsi="Times New Roman"/>
          <w:color w:val="000000"/>
          <w:sz w:val="24"/>
          <w:szCs w:val="24"/>
        </w:rPr>
        <w:t>акваторию</w:t>
      </w:r>
      <w:r w:rsidRPr="00844411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4849DB" w:rsidRDefault="004849DB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4411">
        <w:rPr>
          <w:rFonts w:ascii="Times New Roman" w:eastAsia="Times New Roman" w:hAnsi="Times New Roman"/>
          <w:color w:val="000000"/>
          <w:sz w:val="24"/>
          <w:szCs w:val="24"/>
        </w:rPr>
        <w:t>Осенью температура воды составляет всего 8-10 градусов, и если лодка перевернется, намокшая одежда тут же потянет судоводителя вниз, а холодная вода будет сковывать его движения.</w:t>
      </w:r>
    </w:p>
    <w:p w:rsidR="004849DB" w:rsidRDefault="004849DB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4411">
        <w:rPr>
          <w:rFonts w:ascii="Times New Roman" w:eastAsia="Times New Roman" w:hAnsi="Times New Roman"/>
          <w:color w:val="000000"/>
          <w:sz w:val="24"/>
          <w:szCs w:val="24"/>
        </w:rPr>
        <w:t>В настоящее время продолжительность тёмного времени суток увеличивается. В связи с этим необходимо помнить, что выход в плавание и прибытие к месту назначения следует рассчитывать на светлое время. При необходимости движения в темноте следует проверить исправность светосигнального оборудования, наличие и надёжность электропитания.</w:t>
      </w:r>
    </w:p>
    <w:p w:rsidR="009461A7" w:rsidRPr="00844411" w:rsidRDefault="009461A7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849DB" w:rsidRDefault="004849DB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844411">
        <w:rPr>
          <w:rFonts w:ascii="Times New Roman" w:eastAsia="Times New Roman" w:hAnsi="Times New Roman"/>
          <w:color w:val="000000"/>
          <w:sz w:val="24"/>
          <w:szCs w:val="24"/>
        </w:rPr>
        <w:t>Утром опасность представляет туман, образовавшийся над поверхностью воды: из редкого он может резко перейти в густой, вплоть до полного отсутствия видимости.</w:t>
      </w:r>
      <w:proofErr w:type="gramEnd"/>
      <w:r w:rsidRPr="00844411">
        <w:rPr>
          <w:rFonts w:ascii="Times New Roman" w:eastAsia="Times New Roman" w:hAnsi="Times New Roman"/>
          <w:color w:val="000000"/>
          <w:sz w:val="24"/>
          <w:szCs w:val="24"/>
        </w:rPr>
        <w:t xml:space="preserve"> В этом случае необходимо прекратить движение и переждать, такой туман быстро рассеивается.</w:t>
      </w:r>
    </w:p>
    <w:p w:rsidR="009461A7" w:rsidRPr="00844411" w:rsidRDefault="009461A7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849DB" w:rsidRDefault="009461A7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9461A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228B6DB" wp14:editId="1EFBE5A6">
            <wp:simplePos x="0" y="0"/>
            <wp:positionH relativeFrom="column">
              <wp:posOffset>5072380</wp:posOffset>
            </wp:positionH>
            <wp:positionV relativeFrom="paragraph">
              <wp:posOffset>-1270</wp:posOffset>
            </wp:positionV>
            <wp:extent cx="1881505" cy="2222500"/>
            <wp:effectExtent l="0" t="0" r="4445" b="6350"/>
            <wp:wrapTight wrapText="bothSides">
              <wp:wrapPolygon edited="0">
                <wp:start x="0" y="0"/>
                <wp:lineTo x="0" y="21477"/>
                <wp:lineTo x="21432" y="21477"/>
                <wp:lineTo x="2143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9DB" w:rsidRPr="00844411">
        <w:rPr>
          <w:rFonts w:ascii="Times New Roman" w:eastAsia="Times New Roman" w:hAnsi="Times New Roman"/>
          <w:color w:val="000000"/>
          <w:sz w:val="24"/>
          <w:szCs w:val="24"/>
        </w:rPr>
        <w:t>Употребление перед ловлей рыбы или охотой спиртных напитков может сыграть злую шутку. В состоянии алкогольного опьянения невозможно грамотно управлять маломерным судном, а также обеспечить его сохранность на берегу. Если пьяный человек окажется в холодной воде, его шансы спастись будут минимальными.</w:t>
      </w:r>
    </w:p>
    <w:p w:rsidR="009461A7" w:rsidRPr="00844411" w:rsidRDefault="009461A7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461A7" w:rsidRDefault="004849DB" w:rsidP="00946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4411">
        <w:rPr>
          <w:rFonts w:ascii="Times New Roman" w:eastAsia="Times New Roman" w:hAnsi="Times New Roman"/>
          <w:color w:val="000000"/>
          <w:sz w:val="24"/>
          <w:szCs w:val="24"/>
        </w:rPr>
        <w:t xml:space="preserve">Соблюдение правил эксплуатации </w:t>
      </w:r>
      <w:proofErr w:type="spellStart"/>
      <w:proofErr w:type="gramStart"/>
      <w:r w:rsidRPr="00844411">
        <w:rPr>
          <w:rFonts w:ascii="Times New Roman" w:eastAsia="Times New Roman" w:hAnsi="Times New Roman"/>
          <w:color w:val="000000"/>
          <w:sz w:val="24"/>
          <w:szCs w:val="24"/>
        </w:rPr>
        <w:t>плавсредств</w:t>
      </w:r>
      <w:proofErr w:type="spellEnd"/>
      <w:proofErr w:type="gramEnd"/>
      <w:r w:rsidRPr="00844411">
        <w:rPr>
          <w:rFonts w:ascii="Times New Roman" w:eastAsia="Times New Roman" w:hAnsi="Times New Roman"/>
          <w:color w:val="000000"/>
          <w:sz w:val="24"/>
          <w:szCs w:val="24"/>
        </w:rPr>
        <w:t xml:space="preserve"> и выполнение мер безопасности позволит избежать травматизма и гибели людей на воде, а также ответственности за несоблюдение предусмотренных законодательством требований.</w:t>
      </w:r>
      <w:r w:rsidR="009461A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9461A7" w:rsidRDefault="009461A7" w:rsidP="009461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849DB" w:rsidRDefault="004849DB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44411">
        <w:rPr>
          <w:rFonts w:ascii="Times New Roman" w:eastAsia="Times New Roman" w:hAnsi="Times New Roman"/>
          <w:color w:val="000000"/>
          <w:sz w:val="24"/>
          <w:szCs w:val="24"/>
        </w:rPr>
        <w:t xml:space="preserve">Помните, что надетый спасательный жилет или специальный костюм - это не только спасательное средство в экстремальном случае, но и </w:t>
      </w:r>
      <w:r w:rsidRPr="00844411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неплохая защита от холодного ветра во время управления лодкой.</w:t>
      </w:r>
    </w:p>
    <w:p w:rsidR="009461A7" w:rsidRDefault="009461A7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849DB" w:rsidRPr="00677444" w:rsidRDefault="004849DB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Напомним, что п</w:t>
      </w:r>
      <w:r w:rsidRPr="00677444"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ользование маломерными судами разрешается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77444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их государственной регистрации в реестре маломерных судов, нанесения идентификационных номеров и освидетельствования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677444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судов, не подлежащих государственной регистрации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67744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849DB" w:rsidRDefault="004849DB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этого обязательно</w:t>
      </w:r>
      <w:r w:rsidRPr="006774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соблюдени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774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установленных производителем судна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677444">
        <w:rPr>
          <w:rFonts w:ascii="Times New Roman" w:eastAsia="Times New Roman" w:hAnsi="Times New Roman" w:cs="Times New Roman"/>
          <w:color w:val="000000"/>
          <w:sz w:val="24"/>
          <w:szCs w:val="24"/>
        </w:rPr>
        <w:t>или указанных в судовом билете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6774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условий, норм и технических требований по </w:t>
      </w:r>
      <w:proofErr w:type="spellStart"/>
      <w:r w:rsidRPr="00677444">
        <w:rPr>
          <w:rFonts w:ascii="Times New Roman" w:eastAsia="Times New Roman" w:hAnsi="Times New Roman" w:cs="Times New Roman"/>
          <w:color w:val="000000"/>
          <w:sz w:val="24"/>
          <w:szCs w:val="24"/>
        </w:rPr>
        <w:t>пассажировместимости</w:t>
      </w:r>
      <w:proofErr w:type="spellEnd"/>
      <w:r w:rsidRPr="00677444">
        <w:rPr>
          <w:rFonts w:ascii="Times New Roman" w:eastAsia="Times New Roman" w:hAnsi="Times New Roman" w:cs="Times New Roman"/>
          <w:color w:val="000000"/>
          <w:sz w:val="24"/>
          <w:szCs w:val="24"/>
        </w:rPr>
        <w:t>, грузоподъемности, предельной мощности и количеству двигателей, допустимой площади парусов, району плавания, высоте волны, при которой судно может эксплуатироваться, осадке, надводному борту, оснащению спасательными и противопожарными средствами, огнями, навигационным и другим оборудованием.</w:t>
      </w:r>
    </w:p>
    <w:p w:rsidR="009461A7" w:rsidRPr="00677444" w:rsidRDefault="009461A7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49DB" w:rsidRDefault="004849DB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774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управлению маломерными судами, подлежащими государственной регистрации в реестре маломерных судов, допускаются лица, имеющие удостоверение на право управления маломерными судами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</w:t>
      </w:r>
      <w:r w:rsidRPr="00677444">
        <w:rPr>
          <w:rFonts w:ascii="Times New Roman" w:eastAsia="Times New Roman" w:hAnsi="Times New Roman" w:cs="Times New Roman"/>
          <w:color w:val="000000"/>
          <w:sz w:val="24"/>
          <w:szCs w:val="24"/>
        </w:rPr>
        <w:t>ля управления маломерными судами, не подлежащими государственной регистрации, наличие удостоверения на право управления маломерными судами не требуется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67744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61A7" w:rsidRDefault="009461A7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49DB" w:rsidRDefault="004849DB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19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Государственная инспекция по маломерным судам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обращает внимание на соблюдение требований </w:t>
      </w:r>
      <w:r w:rsidRPr="00CD2B58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CD2B58">
        <w:rPr>
          <w:rFonts w:ascii="Times New Roman" w:eastAsia="Times New Roman" w:hAnsi="Times New Roman" w:cs="Times New Roman"/>
          <w:color w:val="000000"/>
          <w:sz w:val="24"/>
          <w:szCs w:val="24"/>
        </w:rPr>
        <w:t>МЧС России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D2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06.07.2020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CD2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487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«Об утверждении </w:t>
      </w:r>
      <w:r w:rsidRPr="00CD2B58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 пользования маломерными судами на водных объектах Российской Федерации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 и </w:t>
      </w:r>
      <w:r w:rsidRPr="00CD2B58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CD2B58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администрации Новосибирской области от 09.04.2007 № 38-па «Об утверждении Правил пользования водными объектами в Новосибирской области для плавания на маломерных судах»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61A7" w:rsidRDefault="009461A7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49DB" w:rsidRDefault="004849DB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 также напоминаем судоводителям, что одним из основных </w:t>
      </w:r>
      <w:r w:rsidRPr="00BA75BD">
        <w:rPr>
          <w:rFonts w:ascii="Times New Roman" w:eastAsia="Times New Roman" w:hAnsi="Times New Roman" w:cs="Times New Roman"/>
          <w:sz w:val="24"/>
          <w:szCs w:val="24"/>
        </w:rPr>
        <w:t>критерие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229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непотопляемости беспалубных маломерных судов является наличие исправных </w:t>
      </w:r>
      <w:proofErr w:type="spellStart"/>
      <w:r w:rsidRPr="009229F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ермоотсеков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воздушных ящиков. В целях недопущения происшествий н</w:t>
      </w:r>
      <w:r w:rsidRPr="009229F4">
        <w:rPr>
          <w:rFonts w:ascii="Times New Roman" w:eastAsia="Times New Roman" w:hAnsi="Times New Roman" w:cs="Times New Roman"/>
          <w:color w:val="000000"/>
          <w:sz w:val="24"/>
          <w:szCs w:val="24"/>
        </w:rPr>
        <w:t>е перегружайте маломерное судно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вн</w:t>
      </w:r>
      <w:r w:rsidRPr="009229F4">
        <w:rPr>
          <w:rFonts w:ascii="Times New Roman" w:eastAsia="Times New Roman" w:hAnsi="Times New Roman" w:cs="Times New Roman"/>
          <w:color w:val="000000"/>
          <w:sz w:val="24"/>
          <w:szCs w:val="24"/>
        </w:rPr>
        <w:t>имательно слушайте предупреждения МЧС об ухудшении погодных условий и не выходите на акваторию при неблагоприятных метеорологических прогнозах, если видите, что пого</w:t>
      </w:r>
      <w:r w:rsidR="009461A7">
        <w:rPr>
          <w:rFonts w:ascii="Times New Roman" w:eastAsia="Times New Roman" w:hAnsi="Times New Roman" w:cs="Times New Roman"/>
          <w:color w:val="000000"/>
          <w:sz w:val="24"/>
          <w:szCs w:val="24"/>
        </w:rPr>
        <w:t>да портится и поднимается волна.</w:t>
      </w:r>
    </w:p>
    <w:p w:rsidR="009461A7" w:rsidRDefault="009461A7" w:rsidP="004849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61A7" w:rsidRDefault="009461A7" w:rsidP="00DD0D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61A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DD76BD" wp14:editId="66210BD9">
            <wp:extent cx="6251944" cy="362508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3904" cy="36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1A7" w:rsidRDefault="009461A7" w:rsidP="00946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7694" w:rsidRPr="001C305C" w:rsidRDefault="004849DB" w:rsidP="004849DB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 xml:space="preserve"> </w:t>
      </w:r>
      <w:r w:rsidR="00607694"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«</w:t>
      </w:r>
      <w:r w:rsidR="001C305C"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 xml:space="preserve">НАШИ </w:t>
      </w:r>
      <w:r w:rsidR="000F787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СПОРТСМЕНЫ</w:t>
      </w:r>
      <w:r w:rsidR="00607694"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»</w:t>
      </w:r>
    </w:p>
    <w:p w:rsidR="003A097B" w:rsidRDefault="003A097B" w:rsidP="00CE6F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3A097B" w:rsidSect="0010318C">
          <w:headerReference w:type="default" r:id="rId21"/>
          <w:footerReference w:type="default" r:id="rId22"/>
          <w:pgSz w:w="11906" w:h="16838" w:code="9"/>
          <w:pgMar w:top="1017" w:right="424" w:bottom="1134" w:left="567" w:header="709" w:footer="709" w:gutter="0"/>
          <w:cols w:space="708"/>
          <w:docGrid w:linePitch="360"/>
        </w:sectPr>
      </w:pPr>
    </w:p>
    <w:p w:rsidR="00E969F5" w:rsidRDefault="00E969F5" w:rsidP="00E969F5">
      <w:pPr>
        <w:pStyle w:val="paragraph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hd w:val="clear" w:color="auto" w:fill="FFFFFF"/>
        </w:rPr>
      </w:pPr>
      <w:r w:rsidRPr="00E969F5">
        <w:rPr>
          <w:color w:val="000000"/>
          <w:shd w:val="clear" w:color="auto" w:fill="FFFFFF"/>
        </w:rPr>
        <w:lastRenderedPageBreak/>
        <w:t>ШАШКИ (КОМПЛЕКСНАЯ СПАРТАКИАДА МО)</w:t>
      </w:r>
    </w:p>
    <w:p w:rsidR="00E969F5" w:rsidRDefault="00E969F5" w:rsidP="00E969F5">
      <w:pPr>
        <w:pStyle w:val="paragraph"/>
        <w:shd w:val="clear" w:color="auto" w:fill="FFFFFF"/>
        <w:spacing w:before="0" w:beforeAutospacing="0" w:after="0" w:afterAutospacing="0"/>
        <w:ind w:firstLine="567"/>
        <w:rPr>
          <w:color w:val="000000"/>
          <w:shd w:val="clear" w:color="auto" w:fill="FFFFFF"/>
        </w:rPr>
      </w:pPr>
      <w:r w:rsidRPr="00E969F5">
        <w:rPr>
          <w:color w:val="000000"/>
        </w:rPr>
        <w:br/>
      </w:r>
      <w:r w:rsidRPr="00E969F5">
        <w:rPr>
          <w:b/>
          <w:color w:val="000000"/>
          <w:shd w:val="clear" w:color="auto" w:fill="FFFFFF"/>
        </w:rPr>
        <w:t>23 сентября</w:t>
      </w:r>
      <w:r w:rsidRPr="00E969F5">
        <w:rPr>
          <w:color w:val="000000"/>
          <w:shd w:val="clear" w:color="auto" w:fill="FFFFFF"/>
        </w:rPr>
        <w:t xml:space="preserve"> 2023 года в шахматном клубе "Этюд" на базе МБОУ СОШ №3 </w:t>
      </w:r>
      <w:proofErr w:type="spellStart"/>
      <w:r w:rsidRPr="00E969F5">
        <w:rPr>
          <w:color w:val="000000"/>
          <w:shd w:val="clear" w:color="auto" w:fill="FFFFFF"/>
        </w:rPr>
        <w:t>р.п</w:t>
      </w:r>
      <w:proofErr w:type="spellEnd"/>
      <w:r w:rsidRPr="00E969F5">
        <w:rPr>
          <w:color w:val="000000"/>
          <w:shd w:val="clear" w:color="auto" w:fill="FFFFFF"/>
        </w:rPr>
        <w:t>. Линево прошел чемпионат Искитимского района по шашкам, в зачет комплексной спартакиады муниципальных образований Искитимского района. В соревнованиях приняло участие 4 команды района. По итогам игр 1 и 2 место заняли ком</w:t>
      </w:r>
      <w:r>
        <w:rPr>
          <w:color w:val="000000"/>
          <w:shd w:val="clear" w:color="auto" w:fill="FFFFFF"/>
        </w:rPr>
        <w:t xml:space="preserve">анды Совхозного сельсовета, на </w:t>
      </w:r>
      <w:r w:rsidRPr="00E969F5">
        <w:rPr>
          <w:color w:val="000000"/>
          <w:shd w:val="clear" w:color="auto" w:fill="FFFFFF"/>
        </w:rPr>
        <w:t xml:space="preserve">третьем месте команда </w:t>
      </w:r>
      <w:proofErr w:type="spellStart"/>
      <w:r w:rsidRPr="00E969F5">
        <w:rPr>
          <w:color w:val="000000"/>
          <w:shd w:val="clear" w:color="auto" w:fill="FFFFFF"/>
        </w:rPr>
        <w:t>р.п</w:t>
      </w:r>
      <w:proofErr w:type="spellEnd"/>
      <w:r w:rsidRPr="00E969F5">
        <w:rPr>
          <w:color w:val="000000"/>
          <w:shd w:val="clear" w:color="auto" w:fill="FFFFFF"/>
        </w:rPr>
        <w:t>. Линево.</w:t>
      </w:r>
      <w:r w:rsidRPr="00E969F5">
        <w:rPr>
          <w:color w:val="000000"/>
          <w:shd w:val="clear" w:color="auto" w:fill="FFFFFF"/>
        </w:rPr>
        <w:br/>
        <w:t>В зачет Спартакиады МО места распределились так:</w:t>
      </w:r>
    </w:p>
    <w:p w:rsidR="00E969F5" w:rsidRPr="00E969F5" w:rsidRDefault="00E969F5" w:rsidP="00E969F5">
      <w:pPr>
        <w:pStyle w:val="paragraph"/>
        <w:shd w:val="clear" w:color="auto" w:fill="FFFFFF"/>
        <w:spacing w:before="0" w:beforeAutospacing="0" w:after="0" w:afterAutospacing="0"/>
        <w:ind w:firstLine="567"/>
        <w:rPr>
          <w:b/>
          <w:color w:val="000000"/>
          <w:shd w:val="clear" w:color="auto" w:fill="FFFFFF"/>
        </w:rPr>
      </w:pPr>
      <w:r w:rsidRPr="00E969F5">
        <w:rPr>
          <w:color w:val="000000"/>
          <w:shd w:val="clear" w:color="auto" w:fill="FFFFFF"/>
        </w:rPr>
        <w:br/>
      </w:r>
      <w:r w:rsidRPr="00E969F5">
        <w:rPr>
          <w:b/>
          <w:color w:val="000000"/>
          <w:shd w:val="clear" w:color="auto" w:fill="FFFFFF"/>
        </w:rPr>
        <w:t>1 - Совхозный с/с</w:t>
      </w:r>
      <w:r w:rsidRPr="00E969F5">
        <w:rPr>
          <w:b/>
          <w:color w:val="000000"/>
          <w:shd w:val="clear" w:color="auto" w:fill="FFFFFF"/>
        </w:rPr>
        <w:br/>
        <w:t xml:space="preserve">2 - </w:t>
      </w:r>
      <w:proofErr w:type="spellStart"/>
      <w:r w:rsidRPr="00E969F5">
        <w:rPr>
          <w:b/>
          <w:color w:val="000000"/>
          <w:shd w:val="clear" w:color="auto" w:fill="FFFFFF"/>
        </w:rPr>
        <w:t>р.п</w:t>
      </w:r>
      <w:proofErr w:type="spellEnd"/>
      <w:r w:rsidRPr="00E969F5">
        <w:rPr>
          <w:b/>
          <w:color w:val="000000"/>
          <w:shd w:val="clear" w:color="auto" w:fill="FFFFFF"/>
        </w:rPr>
        <w:t>. Линево</w:t>
      </w:r>
      <w:r w:rsidRPr="00E969F5">
        <w:rPr>
          <w:b/>
          <w:color w:val="000000"/>
          <w:shd w:val="clear" w:color="auto" w:fill="FFFFFF"/>
        </w:rPr>
        <w:br/>
        <w:t xml:space="preserve">3 - Морозовский </w:t>
      </w:r>
      <w:proofErr w:type="gramStart"/>
      <w:r w:rsidRPr="00E969F5">
        <w:rPr>
          <w:b/>
          <w:color w:val="000000"/>
          <w:shd w:val="clear" w:color="auto" w:fill="FFFFFF"/>
        </w:rPr>
        <w:t>с</w:t>
      </w:r>
      <w:proofErr w:type="gramEnd"/>
      <w:r w:rsidRPr="00E969F5">
        <w:rPr>
          <w:b/>
          <w:color w:val="000000"/>
          <w:shd w:val="clear" w:color="auto" w:fill="FFFFFF"/>
        </w:rPr>
        <w:t>/с</w:t>
      </w:r>
    </w:p>
    <w:p w:rsidR="00165EC8" w:rsidRDefault="00E969F5" w:rsidP="00E969F5">
      <w:pPr>
        <w:pStyle w:val="paragraph"/>
        <w:shd w:val="clear" w:color="auto" w:fill="FFFFFF"/>
        <w:spacing w:before="0" w:beforeAutospacing="0" w:after="0" w:afterAutospacing="0"/>
        <w:ind w:firstLine="567"/>
        <w:rPr>
          <w:color w:val="000000"/>
          <w:shd w:val="clear" w:color="auto" w:fill="FFFFFF"/>
        </w:rPr>
      </w:pPr>
      <w:r w:rsidRPr="00E969F5">
        <w:rPr>
          <w:color w:val="000000"/>
          <w:shd w:val="clear" w:color="auto" w:fill="FFFFFF"/>
        </w:rPr>
        <w:br/>
        <w:t>ПОЗДРАВЛЯЕМ победителей и призеров! Спасибо всем участникам и судьям соревнований!</w:t>
      </w:r>
    </w:p>
    <w:p w:rsidR="00E969F5" w:rsidRPr="00E969F5" w:rsidRDefault="00E969F5" w:rsidP="00E969F5">
      <w:pPr>
        <w:pStyle w:val="paragraph"/>
        <w:shd w:val="clear" w:color="auto" w:fill="FFFFFF"/>
        <w:spacing w:before="0" w:beforeAutospacing="0" w:after="0" w:afterAutospacing="0"/>
        <w:ind w:firstLine="567"/>
        <w:rPr>
          <w:color w:val="1C1C1C"/>
        </w:rPr>
      </w:pPr>
    </w:p>
    <w:p w:rsidR="004257B7" w:rsidRDefault="00E969F5" w:rsidP="00E969F5">
      <w:pPr>
        <w:jc w:val="center"/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</w:pPr>
      <w:r w:rsidRPr="00E969F5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u w:val="single"/>
          <w:lang w:eastAsia="ru-RU"/>
        </w:rPr>
        <w:drawing>
          <wp:inline distT="0" distB="0" distL="0" distR="0" wp14:anchorId="3F82F73B" wp14:editId="1E537B56">
            <wp:extent cx="6152515" cy="25228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C8" w:rsidRDefault="00E969F5" w:rsidP="00E969F5">
      <w:pPr>
        <w:jc w:val="center"/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</w:pPr>
      <w:r w:rsidRPr="00E969F5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u w:val="single"/>
          <w:lang w:eastAsia="ru-RU"/>
        </w:rPr>
        <w:drawing>
          <wp:inline distT="0" distB="0" distL="0" distR="0" wp14:anchorId="1B7C3CF8" wp14:editId="083BBF3A">
            <wp:extent cx="2863491" cy="27644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2148" cy="27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t xml:space="preserve">   </w:t>
      </w:r>
      <w:r w:rsidRPr="00E969F5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u w:val="single"/>
          <w:lang w:eastAsia="ru-RU"/>
        </w:rPr>
        <w:drawing>
          <wp:inline distT="0" distB="0" distL="0" distR="0" wp14:anchorId="7723D255" wp14:editId="344904E9">
            <wp:extent cx="2962867" cy="2760486"/>
            <wp:effectExtent l="0" t="0" r="952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7121" cy="275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C8" w:rsidRPr="004257B7" w:rsidRDefault="00165EC8" w:rsidP="00165EC8">
      <w:pPr>
        <w:ind w:left="-284"/>
        <w:jc w:val="center"/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sectPr w:rsidR="00165EC8" w:rsidRPr="004257B7" w:rsidSect="00285F9A">
          <w:type w:val="continuous"/>
          <w:pgSz w:w="11906" w:h="16838" w:code="9"/>
          <w:pgMar w:top="1017" w:right="707" w:bottom="1134" w:left="567" w:header="709" w:footer="709" w:gutter="0"/>
          <w:cols w:space="708"/>
          <w:docGrid w:linePitch="360"/>
        </w:sectPr>
      </w:pPr>
    </w:p>
    <w:p w:rsidR="001C3240" w:rsidRDefault="001C3240" w:rsidP="00D92794">
      <w:pPr>
        <w:tabs>
          <w:tab w:val="left" w:pos="-5670"/>
        </w:tabs>
        <w:autoSpaceDE w:val="0"/>
        <w:spacing w:after="0" w:line="240" w:lineRule="auto"/>
        <w:rPr>
          <w:rFonts w:ascii="Times New Roman" w:hAnsi="Times New Roman"/>
          <w:sz w:val="28"/>
          <w:szCs w:val="28"/>
        </w:rPr>
        <w:sectPr w:rsidR="001C3240" w:rsidSect="001C3240">
          <w:type w:val="continuous"/>
          <w:pgSz w:w="11906" w:h="16838" w:code="9"/>
          <w:pgMar w:top="1017" w:right="707" w:bottom="1134" w:left="567" w:header="709" w:footer="709" w:gutter="0"/>
          <w:cols w:num="2" w:space="708"/>
          <w:docGrid w:linePitch="360"/>
        </w:sectPr>
      </w:pPr>
    </w:p>
    <w:p w:rsidR="00AB595A" w:rsidRDefault="00CB24BC" w:rsidP="00AB595A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>«</w:t>
      </w:r>
      <w:r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 администрации Морозовского сельсовета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»</w:t>
      </w:r>
    </w:p>
    <w:p w:rsidR="00A0190A" w:rsidRDefault="00A0190A" w:rsidP="00A0190A">
      <w:pPr>
        <w:pStyle w:val="af4"/>
        <w:spacing w:before="0" w:beforeAutospacing="0" w:after="0" w:afterAutospacing="0"/>
        <w:jc w:val="center"/>
        <w:rPr>
          <w:b/>
          <w:bCs/>
          <w:sz w:val="28"/>
          <w:szCs w:val="28"/>
        </w:rPr>
        <w:sectPr w:rsidR="00A0190A" w:rsidSect="00AB595A">
          <w:type w:val="continuous"/>
          <w:pgSz w:w="11906" w:h="16838" w:code="9"/>
          <w:pgMar w:top="1017" w:right="424" w:bottom="1134" w:left="851" w:header="709" w:footer="709" w:gutter="0"/>
          <w:cols w:space="708"/>
          <w:docGrid w:linePitch="360"/>
        </w:sectPr>
      </w:pPr>
    </w:p>
    <w:p w:rsidR="00A0190A" w:rsidRPr="00A0190A" w:rsidRDefault="00A0190A" w:rsidP="00A0190A">
      <w:pPr>
        <w:pStyle w:val="af4"/>
        <w:spacing w:before="0" w:beforeAutospacing="0" w:after="0" w:afterAutospacing="0"/>
        <w:jc w:val="center"/>
        <w:rPr>
          <w:b/>
          <w:bCs/>
          <w:sz w:val="18"/>
          <w:szCs w:val="18"/>
        </w:rPr>
      </w:pPr>
      <w:r w:rsidRPr="00A0190A">
        <w:rPr>
          <w:b/>
          <w:bCs/>
          <w:sz w:val="18"/>
          <w:szCs w:val="18"/>
        </w:rPr>
        <w:lastRenderedPageBreak/>
        <w:t xml:space="preserve">АДМИНИСТРАЦИЯ МОРОЗОВСКОГО СЕЛЬСОВЕТА </w:t>
      </w:r>
    </w:p>
    <w:p w:rsidR="00A0190A" w:rsidRPr="00A0190A" w:rsidRDefault="00A0190A" w:rsidP="00A0190A">
      <w:pPr>
        <w:pStyle w:val="af4"/>
        <w:spacing w:before="0" w:beforeAutospacing="0" w:after="0" w:afterAutospacing="0"/>
        <w:jc w:val="center"/>
        <w:rPr>
          <w:b/>
          <w:bCs/>
          <w:sz w:val="18"/>
          <w:szCs w:val="18"/>
        </w:rPr>
      </w:pPr>
      <w:r w:rsidRPr="00A0190A">
        <w:rPr>
          <w:b/>
          <w:bCs/>
          <w:sz w:val="18"/>
          <w:szCs w:val="18"/>
        </w:rPr>
        <w:t xml:space="preserve">ИСКИТИМСКОГО РАЙОНА НОВОСИБИРСКОЙ ОБЛАСТИ </w:t>
      </w:r>
    </w:p>
    <w:p w:rsidR="00A0190A" w:rsidRPr="00A0190A" w:rsidRDefault="00A0190A" w:rsidP="00A0190A">
      <w:pPr>
        <w:pStyle w:val="af4"/>
        <w:spacing w:before="0" w:beforeAutospacing="0" w:after="0" w:afterAutospacing="0"/>
        <w:jc w:val="center"/>
        <w:rPr>
          <w:b/>
          <w:bCs/>
          <w:sz w:val="18"/>
          <w:szCs w:val="18"/>
        </w:rPr>
      </w:pPr>
    </w:p>
    <w:p w:rsidR="00A0190A" w:rsidRPr="00A0190A" w:rsidRDefault="00A0190A" w:rsidP="00A0190A">
      <w:pPr>
        <w:pStyle w:val="af4"/>
        <w:spacing w:before="0" w:beforeAutospacing="0" w:after="0" w:afterAutospacing="0"/>
        <w:jc w:val="center"/>
        <w:rPr>
          <w:b/>
          <w:bCs/>
          <w:sz w:val="18"/>
          <w:szCs w:val="18"/>
        </w:rPr>
      </w:pPr>
      <w:r w:rsidRPr="00A0190A">
        <w:rPr>
          <w:b/>
          <w:bCs/>
          <w:sz w:val="18"/>
          <w:szCs w:val="18"/>
        </w:rPr>
        <w:t xml:space="preserve">ПОСТАНОВЛЕНИЕ </w:t>
      </w:r>
    </w:p>
    <w:p w:rsidR="00A0190A" w:rsidRPr="00A0190A" w:rsidRDefault="00A0190A" w:rsidP="00A0190A">
      <w:pPr>
        <w:pStyle w:val="af4"/>
        <w:spacing w:before="0" w:beforeAutospacing="0" w:after="0" w:afterAutospacing="0"/>
        <w:jc w:val="both"/>
        <w:rPr>
          <w:bCs/>
          <w:sz w:val="18"/>
          <w:szCs w:val="18"/>
        </w:rPr>
      </w:pPr>
      <w:r w:rsidRPr="00A0190A">
        <w:rPr>
          <w:bCs/>
          <w:sz w:val="18"/>
          <w:szCs w:val="18"/>
        </w:rPr>
        <w:t xml:space="preserve">«17» октября </w:t>
      </w:r>
      <w:r>
        <w:rPr>
          <w:bCs/>
          <w:sz w:val="18"/>
          <w:szCs w:val="18"/>
        </w:rPr>
        <w:t xml:space="preserve">2023г.    </w:t>
      </w:r>
      <w:r w:rsidRPr="00A0190A">
        <w:rPr>
          <w:bCs/>
          <w:sz w:val="18"/>
          <w:szCs w:val="18"/>
        </w:rPr>
        <w:t xml:space="preserve">с. Морозово       </w:t>
      </w:r>
      <w:r>
        <w:rPr>
          <w:bCs/>
          <w:sz w:val="18"/>
          <w:szCs w:val="18"/>
        </w:rPr>
        <w:t xml:space="preserve">            </w:t>
      </w:r>
      <w:r w:rsidRPr="00A0190A">
        <w:rPr>
          <w:bCs/>
          <w:sz w:val="18"/>
          <w:szCs w:val="18"/>
        </w:rPr>
        <w:t>№136</w:t>
      </w:r>
    </w:p>
    <w:p w:rsidR="00A0190A" w:rsidRDefault="00A0190A" w:rsidP="00A0190A">
      <w:pPr>
        <w:pStyle w:val="af4"/>
        <w:spacing w:before="0" w:beforeAutospacing="0" w:after="0" w:afterAutospacing="0"/>
        <w:rPr>
          <w:b/>
          <w:bCs/>
          <w:sz w:val="28"/>
          <w:szCs w:val="28"/>
        </w:rPr>
      </w:pPr>
    </w:p>
    <w:p w:rsidR="00A0190A" w:rsidRPr="00A0190A" w:rsidRDefault="00A0190A" w:rsidP="00A0190A">
      <w:pPr>
        <w:pStyle w:val="af4"/>
        <w:spacing w:before="0" w:beforeAutospacing="0" w:after="0" w:afterAutospacing="0"/>
        <w:jc w:val="center"/>
      </w:pPr>
      <w:r w:rsidRPr="00A0190A">
        <w:rPr>
          <w:bCs/>
        </w:rPr>
        <w:t>О внесении изменений в постановление администрации Морозовского сельсовета Искитимского района Новосибирской области от 10.01.2023г. №2  "Об утверждении Положения об организации и осуществлении первичного воинского учета на территории Морозовского сельсовета Искитимского района Новосибирской области"</w:t>
      </w:r>
    </w:p>
    <w:p w:rsidR="00A0190A" w:rsidRPr="00486C1D" w:rsidRDefault="00A0190A" w:rsidP="00A0190A">
      <w:pPr>
        <w:pStyle w:val="af4"/>
        <w:spacing w:before="0" w:beforeAutospacing="0" w:after="0" w:afterAutospacing="0"/>
        <w:ind w:firstLine="6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  <w:r>
        <w:rPr>
          <w:sz w:val="28"/>
          <w:szCs w:val="28"/>
        </w:rPr>
        <w:t xml:space="preserve"> 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567"/>
        <w:jc w:val="both"/>
      </w:pPr>
      <w:r w:rsidRPr="00A0190A">
        <w:t xml:space="preserve">В соответствии с постановлением Правительства Российской Федерации от 27 ноября 2006г. </w:t>
      </w:r>
      <w:hyperlink r:id="rId26" w:tgtFrame="_blank" w:history="1">
        <w:r w:rsidRPr="00A0190A">
          <w:rPr>
            <w:rStyle w:val="hyperlink"/>
            <w:rFonts w:eastAsia="Cambria"/>
          </w:rPr>
          <w:t>№ 719</w:t>
        </w:r>
      </w:hyperlink>
      <w:r w:rsidRPr="00A0190A">
        <w:t xml:space="preserve"> "Об утверждении Положения о воинском учете", </w:t>
      </w:r>
      <w:r w:rsidRPr="00A0190A">
        <w:rPr>
          <w:color w:val="000000"/>
        </w:rPr>
        <w:t xml:space="preserve"> </w:t>
      </w:r>
      <w:r w:rsidRPr="00A0190A">
        <w:t xml:space="preserve">администрация Морозовского сельсовета Искитимского района Новосибирской области, 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567"/>
        <w:jc w:val="both"/>
        <w:rPr>
          <w:b/>
        </w:rPr>
      </w:pPr>
      <w:r w:rsidRPr="00A0190A">
        <w:rPr>
          <w:b/>
        </w:rPr>
        <w:t>ПОСТАНОВЛЯЕТ: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567"/>
        <w:jc w:val="both"/>
      </w:pPr>
      <w:r w:rsidRPr="00A0190A">
        <w:t xml:space="preserve">1.  </w:t>
      </w:r>
      <w:r w:rsidRPr="00A0190A">
        <w:rPr>
          <w:bCs/>
        </w:rPr>
        <w:t>Внести следующие изменения в постановление администрации Морозовского сельсовета Искитимского района Новосибирской области от 10.01.2023г. №2 "Об утверждении Положения об организации и осуществлении первичного воинского учета на территории Морозовского сельсовета Искитимского района Новосибирской области":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  <w:r w:rsidRPr="00A0190A">
        <w:t xml:space="preserve">1.1. Приложение №2 изложить в новой редакции </w:t>
      </w:r>
      <w:proofErr w:type="gramStart"/>
      <w:r w:rsidRPr="00A0190A">
        <w:t>согласно приложения</w:t>
      </w:r>
      <w:proofErr w:type="gramEnd"/>
      <w:r w:rsidRPr="00A0190A">
        <w:t xml:space="preserve">   к настоящему постановлению.   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  <w:r w:rsidRPr="00A0190A">
        <w:t>2. Опубликовать настоящее постановление в периодическом печатном издании "Морозовский Вестник" и разместить на официальном сайте администрации Морозовского сельсовета Искитимского района Новосибирской области.</w:t>
      </w:r>
    </w:p>
    <w:p w:rsid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  <w:r w:rsidRPr="00A0190A">
        <w:t xml:space="preserve"> </w:t>
      </w:r>
    </w:p>
    <w:p w:rsid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</w:p>
    <w:p w:rsidR="00A0190A" w:rsidRPr="00A0190A" w:rsidRDefault="00A0190A" w:rsidP="00A0190A">
      <w:pPr>
        <w:pStyle w:val="af4"/>
        <w:spacing w:before="0" w:beforeAutospacing="0" w:after="0" w:afterAutospacing="0"/>
        <w:jc w:val="both"/>
      </w:pPr>
      <w:r w:rsidRPr="00A0190A">
        <w:t xml:space="preserve">Глава Морозовского сельсовета </w:t>
      </w:r>
    </w:p>
    <w:p w:rsidR="00A0190A" w:rsidRPr="00A0190A" w:rsidRDefault="00A0190A" w:rsidP="00A0190A">
      <w:pPr>
        <w:pStyle w:val="af4"/>
        <w:spacing w:before="0" w:beforeAutospacing="0" w:after="0" w:afterAutospacing="0"/>
        <w:jc w:val="both"/>
      </w:pPr>
      <w:r w:rsidRPr="00A0190A">
        <w:t>Искитимского района Новосибирской области                           П.И.</w:t>
      </w:r>
      <w:r>
        <w:t xml:space="preserve"> </w:t>
      </w:r>
      <w:r w:rsidRPr="00A0190A">
        <w:t>Балашев</w:t>
      </w:r>
    </w:p>
    <w:p w:rsid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</w:p>
    <w:p w:rsid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</w:p>
    <w:p w:rsid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</w:p>
    <w:p w:rsid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  <w:r w:rsidRPr="00A0190A">
        <w:t xml:space="preserve"> 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right"/>
      </w:pPr>
      <w:r w:rsidRPr="00A0190A">
        <w:t xml:space="preserve">Приложение  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right"/>
      </w:pPr>
      <w:r w:rsidRPr="00A0190A">
        <w:t>к постановлению администрации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right"/>
      </w:pPr>
      <w:r w:rsidRPr="00A0190A">
        <w:t>Морозовского сельсовета Искитимского района Новосибирской области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right"/>
      </w:pPr>
      <w:r w:rsidRPr="00A0190A">
        <w:t xml:space="preserve"> от 10.01.2023 г. №2</w:t>
      </w:r>
    </w:p>
    <w:p w:rsidR="00A0190A" w:rsidRPr="00A0190A" w:rsidRDefault="00A0190A" w:rsidP="00A0190A">
      <w:pPr>
        <w:pStyle w:val="af4"/>
        <w:spacing w:before="0" w:beforeAutospacing="0" w:after="0" w:afterAutospacing="0"/>
      </w:pP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right"/>
      </w:pPr>
      <w:r w:rsidRPr="00A0190A">
        <w:t>Приложение № 2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right"/>
      </w:pPr>
      <w:r w:rsidRPr="00A0190A">
        <w:t>к постановлению администрации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right"/>
      </w:pPr>
      <w:r w:rsidRPr="00A0190A">
        <w:t>Морозовского сельсовета Искитимского района Новосибирской области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right"/>
      </w:pPr>
      <w:r w:rsidRPr="00A0190A">
        <w:t xml:space="preserve"> от 10.01.2023 г.№2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</w:p>
    <w:p w:rsidR="00A0190A" w:rsidRPr="00A0190A" w:rsidRDefault="00A0190A" w:rsidP="00A0190A">
      <w:pPr>
        <w:pStyle w:val="af4"/>
        <w:spacing w:before="0" w:beforeAutospacing="0" w:after="0" w:afterAutospacing="0"/>
        <w:jc w:val="center"/>
        <w:rPr>
          <w:b/>
          <w:bCs/>
        </w:rPr>
      </w:pPr>
      <w:r w:rsidRPr="00A0190A">
        <w:rPr>
          <w:b/>
          <w:bCs/>
        </w:rPr>
        <w:t xml:space="preserve">Функциональные обязанности </w:t>
      </w:r>
    </w:p>
    <w:p w:rsidR="00A0190A" w:rsidRPr="00A0190A" w:rsidRDefault="00A0190A" w:rsidP="00A0190A">
      <w:pPr>
        <w:pStyle w:val="af4"/>
        <w:spacing w:before="0" w:beforeAutospacing="0" w:after="0" w:afterAutospacing="0"/>
        <w:jc w:val="center"/>
      </w:pPr>
      <w:r w:rsidRPr="00A0190A">
        <w:rPr>
          <w:b/>
          <w:bCs/>
        </w:rPr>
        <w:t>военно-учетного работника</w:t>
      </w:r>
    </w:p>
    <w:p w:rsidR="00A0190A" w:rsidRP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  <w:r w:rsidRPr="00A0190A">
        <w:t xml:space="preserve"> </w:t>
      </w:r>
    </w:p>
    <w:p w:rsidR="00A0190A" w:rsidRDefault="00A0190A" w:rsidP="00A0190A">
      <w:pPr>
        <w:pStyle w:val="af4"/>
        <w:spacing w:before="0" w:beforeAutospacing="0" w:after="0" w:afterAutospacing="0"/>
        <w:ind w:firstLine="648"/>
        <w:jc w:val="both"/>
      </w:pPr>
      <w:r w:rsidRPr="00A0190A">
        <w:t>1. Для осуществления первичного воинского учета военно-учетный работник (далее – инспектор):</w:t>
      </w:r>
    </w:p>
    <w:p w:rsidR="00982DFC" w:rsidRPr="00A0190A" w:rsidRDefault="00982DFC" w:rsidP="00A0190A">
      <w:pPr>
        <w:pStyle w:val="af4"/>
        <w:spacing w:before="0" w:beforeAutospacing="0" w:after="0" w:afterAutospacing="0"/>
        <w:ind w:firstLine="648"/>
        <w:jc w:val="both"/>
      </w:pPr>
    </w:p>
    <w:p w:rsidR="00A0190A" w:rsidRPr="00A0190A" w:rsidRDefault="00A0190A" w:rsidP="00A0190A">
      <w:pPr>
        <w:pStyle w:val="s1"/>
        <w:spacing w:before="0" w:beforeAutospacing="0" w:after="0" w:afterAutospacing="0"/>
        <w:ind w:firstLine="567"/>
        <w:jc w:val="both"/>
      </w:pPr>
      <w:r w:rsidRPr="00A0190A">
        <w:rPr>
          <w:color w:val="22272F"/>
        </w:rPr>
        <w:t>1.1</w:t>
      </w:r>
      <w:r w:rsidRPr="00A0190A">
        <w:t>. В целях организации и обеспечения сбора, хранения и обработки сведений, содержащихся в документах первичного воинского учета:</w:t>
      </w:r>
    </w:p>
    <w:p w:rsidR="00A0190A" w:rsidRP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A0190A">
        <w:t xml:space="preserve">а) осуществляют первичный воинский учет граждан, пребывающих в запасе, и граждан, подлежащих призыву на военную службу, проживающих или пребывающих (на срок более 3 месяцев), в том числе не имеющих регистрации по месту жительства и (или) месту пребывания, на их территории; </w:t>
      </w:r>
    </w:p>
    <w:p w:rsidR="00A0190A" w:rsidRP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A0190A">
        <w:t>б) выявляют совместно с органами внутренних дел граждан, проживающих или пребывающих (на срок более 3 месяцев), в том числе не имеющих регистрации по месту жительства и (или) месту пребывания, на их территории и подлежащих постановке на воинский учет;</w:t>
      </w:r>
    </w:p>
    <w:p w:rsidR="00A0190A" w:rsidRP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A0190A">
        <w:t>в) ведут учет организаций, находящихся на их территории, и контролируют ведение в них воинского учета;</w:t>
      </w:r>
    </w:p>
    <w:p w:rsid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A0190A">
        <w:t xml:space="preserve">г) ведут и хранят документы первичного воинского учета в машинописном и электронном </w:t>
      </w:r>
      <w:proofErr w:type="gramStart"/>
      <w:r w:rsidRPr="00A0190A">
        <w:t>видах</w:t>
      </w:r>
      <w:proofErr w:type="gramEnd"/>
      <w:r w:rsidRPr="00A0190A">
        <w:t xml:space="preserve"> в </w:t>
      </w:r>
      <w:hyperlink r:id="rId27" w:anchor="/document/403318160/entry/39003" w:history="1">
        <w:r w:rsidRPr="00A0190A">
          <w:rPr>
            <w:rStyle w:val="ab"/>
          </w:rPr>
          <w:t>порядке</w:t>
        </w:r>
      </w:hyperlink>
      <w:r w:rsidRPr="00A0190A">
        <w:t> и по </w:t>
      </w:r>
      <w:hyperlink r:id="rId28" w:anchor="/multilink/190272/paragraph/101/number/1" w:history="1">
        <w:r w:rsidRPr="00A0190A">
          <w:rPr>
            <w:rStyle w:val="ab"/>
          </w:rPr>
          <w:t>формам</w:t>
        </w:r>
      </w:hyperlink>
      <w:r w:rsidRPr="00A0190A">
        <w:t xml:space="preserve">, </w:t>
      </w:r>
      <w:r w:rsidRPr="00A0190A">
        <w:lastRenderedPageBreak/>
        <w:t>которые определяются Министерством обороны Российской Федерации.</w:t>
      </w:r>
    </w:p>
    <w:p w:rsidR="00982DFC" w:rsidRPr="00A0190A" w:rsidRDefault="00982DFC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</w:p>
    <w:p w:rsidR="00A0190A" w:rsidRPr="00A0190A" w:rsidRDefault="00A0190A" w:rsidP="00A0190A">
      <w:pPr>
        <w:pStyle w:val="s1"/>
        <w:spacing w:before="0" w:beforeAutospacing="0" w:after="0" w:afterAutospacing="0"/>
        <w:ind w:firstLine="567"/>
        <w:jc w:val="both"/>
      </w:pPr>
      <w:r w:rsidRPr="00A0190A">
        <w:t>1.2. В целях поддержания в актуальном состоянии сведений, содержащихся в документах первичного воинского учета, и обеспечения поддержания в актуальном состоянии сведений, содержащихся в документах воинского учета:</w:t>
      </w:r>
    </w:p>
    <w:p w:rsidR="00A0190A" w:rsidRP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A0190A">
        <w:t xml:space="preserve">а) сверяют не реже 1 раза в год документы первичного воинского учета с документами воинского учета соответствующих военных комиссариатов и организаций; </w:t>
      </w:r>
      <w:proofErr w:type="gramEnd"/>
    </w:p>
    <w:p w:rsidR="00A0190A" w:rsidRP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A0190A">
        <w:t>б) своевременно вносят изменения в сведения, содержащиеся в документах первичного воинского учета, и в течение 10 рабочих дней сообщают о внесенных изменениях в военные комиссариаты по </w:t>
      </w:r>
      <w:hyperlink r:id="rId29" w:anchor="/document/403318160/entry/39002" w:history="1">
        <w:r w:rsidRPr="00A0190A">
          <w:rPr>
            <w:rStyle w:val="ab"/>
          </w:rPr>
          <w:t>форме</w:t>
        </w:r>
      </w:hyperlink>
      <w:r w:rsidRPr="00A0190A">
        <w:t>, определяемой Министерством обороны Российской Федерации;</w:t>
      </w:r>
    </w:p>
    <w:p w:rsidR="00A0190A" w:rsidRP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A0190A">
        <w:t>в) разъясняют должностным лицам организаций и гражданам их обязанности по воинскому учету, мобилизационной подготовке и мобилизации, установленные </w:t>
      </w:r>
      <w:hyperlink r:id="rId30" w:anchor="/document/178405/entry/10" w:history="1">
        <w:r w:rsidRPr="00A0190A">
          <w:rPr>
            <w:rStyle w:val="ab"/>
          </w:rPr>
          <w:t>законодательством</w:t>
        </w:r>
      </w:hyperlink>
      <w:r w:rsidRPr="00A0190A">
        <w:t xml:space="preserve"> Российской Федерации и настоящим Положением, осуществляют контроль их исполнения, а также информируют об ответственности за неисполнение указанных обязанностей; </w:t>
      </w:r>
    </w:p>
    <w:p w:rsid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A0190A">
        <w:t>г) представляют в военные комиссариаты сведения о случаях неисполнения должностными лицами организаций и гражданами обязанностей по воинскому учету, мобилизационной подготовке и мобилизации в течение 10 рабочих дней со дня их выявления в электронной форме, в том числе на съемном машинном носителе информации.</w:t>
      </w:r>
    </w:p>
    <w:p w:rsidR="00982DFC" w:rsidRPr="00A0190A" w:rsidRDefault="00982DFC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</w:p>
    <w:p w:rsidR="00A0190A" w:rsidRPr="00A0190A" w:rsidRDefault="00A0190A" w:rsidP="00A0190A">
      <w:pPr>
        <w:pStyle w:val="s1"/>
        <w:spacing w:before="0" w:beforeAutospacing="0" w:after="0" w:afterAutospacing="0"/>
        <w:ind w:firstLine="567"/>
        <w:jc w:val="both"/>
      </w:pPr>
      <w:r w:rsidRPr="00A0190A">
        <w:t>1.3. В целях организации и обеспечения постановки граждан на воинский учет:</w:t>
      </w:r>
    </w:p>
    <w:p w:rsidR="00A0190A" w:rsidRP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A0190A">
        <w:t xml:space="preserve">а) проверяют наличие и подлинность военных билетов (временных удостоверений, выданных взамен военных билетов), справок взамен военных билетов или удостоверений граждан, подлежащих призыву на военную службу, в том числе в форме электронного документа, а также подлинность записей в них, наличие мобилизационных предписаний (для военнообязанных при наличии в военных </w:t>
      </w:r>
      <w:r w:rsidRPr="00A0190A">
        <w:lastRenderedPageBreak/>
        <w:t>билетах или в справках взамен военных билетов отметок об их вручении), персональных электронных</w:t>
      </w:r>
      <w:proofErr w:type="gramEnd"/>
      <w:r w:rsidRPr="00A0190A">
        <w:t xml:space="preserve"> </w:t>
      </w:r>
      <w:proofErr w:type="gramStart"/>
      <w:r w:rsidRPr="00A0190A">
        <w:t xml:space="preserve">карт (при наличии в документах воинского учета отметок об их выдаче), отметок в документах воинского учета о снятии граждан с воинского учета по прежнему месту жительства, отметок в паспортах граждан Российской Федерации об их отношении к воинской обязанности, жетонов с личными номерами Вооруженных Сил Российской Федерации (для военнообязанных при наличии в военных билетах отметок об их вручении); </w:t>
      </w:r>
      <w:proofErr w:type="gramEnd"/>
    </w:p>
    <w:p w:rsidR="00A0190A" w:rsidRP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A0190A">
        <w:t xml:space="preserve">б) заполняют карточки первичного учета на офицеров запаса. Заполняют (в 2 экземплярах) алфавитные карточки и учетные карточки на прапорщиков, мичманов, старшин, сержантов, солдат и матросов запаса. Заполняют карты первичного воинского учета призывников. Заполнение указанных документов производится в соответствии с записями в военных билетах (временных удостоверениях, выданных взамен военных билетов), справках взамен военных билетов и удостоверениях граждан, подлежащих призыву на военную службу, в том числе в форме электронного документа. При этом уточняются сведения о семейном положении, образовании, месте работы (учебы), должности, месте жительства или месте пребывания граждан, в том числе не подтвержденных регистрацией по месту жительства и (или) месту пребывания, и другие необходимые сведения, содержащиеся в документах граждан, принимаемых на воинский учет; </w:t>
      </w:r>
    </w:p>
    <w:p w:rsid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A0190A">
        <w:t>в) представляют военные билеты (временные удостоверения, выданные взамен военных билетов), справки взамен военных билетов, персональные электронные карты, алфавитные и учетные карточки прапорщиков, мичманов, старшин, сержантов, солдат и матросов запаса, удостоверения граждан, подлежащих призыву на военную службу, в том числе в форме электронного документа, карты первичного воинского учета призывников, а также паспорта граждан Российской Федерации с отсутствующими в них отметками об</w:t>
      </w:r>
      <w:proofErr w:type="gramEnd"/>
      <w:r w:rsidRPr="00A0190A">
        <w:t xml:space="preserve"> </w:t>
      </w:r>
      <w:proofErr w:type="gramStart"/>
      <w:r w:rsidRPr="00A0190A">
        <w:t>отношении</w:t>
      </w:r>
      <w:proofErr w:type="gramEnd"/>
      <w:r w:rsidRPr="00A0190A">
        <w:t xml:space="preserve"> граждан к воинской обязанности в 2-недельный срок в </w:t>
      </w:r>
      <w:r w:rsidRPr="00A0190A">
        <w:lastRenderedPageBreak/>
        <w:t>военные комиссариаты для оформления постановки на воинский учет. Оповещают призывников о необходимости личной явки в соответствующий военный комиссариат для постановки на воинский учет. Кроме того, информируют военные комиссариаты об обнаруженных в документах воинского учета и мобилизационных предписаниях граждан исправлениях, неточностях, подделках и неполном количестве листов. В случае невозможности оформления постановки граждан на воинский учет на основании представленных ими документов воинского учета органы местного самоуправления оповещают граждан о необходимости личной явки в военные комиссариаты или направлении необходимых сведений в военный комиссариат в электронной форме. Направление гражданами сведений, необходимых для постановки на воинский учет, в электронной форме осуществляется с использованием портала государственных и муниципальных услуг (функций). При приеме от граждан документов воинского учета выдают расписки;</w:t>
      </w:r>
    </w:p>
    <w:p w:rsidR="00982DFC" w:rsidRPr="00A0190A" w:rsidRDefault="00982DFC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</w:p>
    <w:p w:rsidR="00A0190A" w:rsidRPr="00A0190A" w:rsidRDefault="00A0190A" w:rsidP="00A0190A">
      <w:pPr>
        <w:pStyle w:val="s1"/>
        <w:spacing w:before="0" w:beforeAutospacing="0" w:after="0" w:afterAutospacing="0"/>
        <w:ind w:firstLine="567"/>
        <w:jc w:val="both"/>
      </w:pPr>
      <w:r w:rsidRPr="00A0190A">
        <w:t>1.4. В целях организации и обеспечения снятия граждан с воинского учета:</w:t>
      </w:r>
    </w:p>
    <w:p w:rsidR="00A0190A" w:rsidRP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A0190A">
        <w:t xml:space="preserve">а) представляют в военные комиссариаты документы воинского учета и паспорта в случае отсутствия в них отметок об отношении граждан к воинской обязанности для соответствующего оформления указанных документов. Оповещают офицеров запаса и призывников о необходимости личной явки в соответствующий военный комиссариат для </w:t>
      </w:r>
      <w:r w:rsidRPr="00A0190A">
        <w:lastRenderedPageBreak/>
        <w:t xml:space="preserve">снятия с воинского учета. У военнообязанных, убывающих за пределы муниципального образования, решениями военных комиссаров муниципальных образований могут изыматься мобилизационные предписания, о чем делается соответствующая отметка в военных билетах (временных удостоверениях, выданных взамен военных билетов) или справках взамен военных билетов. В случае необходимости уточнения военно-учетных данных военнообязанных их оповещают о необходимости личной явки в военные комиссариаты. </w:t>
      </w:r>
      <w:proofErr w:type="gramStart"/>
      <w:r w:rsidRPr="00A0190A">
        <w:t xml:space="preserve">При приеме от граждан документов воинского учета и паспортов выдают расписки; </w:t>
      </w:r>
      <w:proofErr w:type="gramEnd"/>
    </w:p>
    <w:p w:rsidR="00A0190A" w:rsidRP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A0190A">
        <w:t>б) производят в документах первичного воинского учета соответствующие отметки о снятии с воинского учета;</w:t>
      </w:r>
    </w:p>
    <w:p w:rsidR="00A0190A" w:rsidRP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A0190A">
        <w:t>в) составляют и представляют в военные комиссариаты в 2-недельный срок списки граждан, убывших на новое место жительства за пределы муниципального образования без снятия с воинского учета;</w:t>
      </w:r>
    </w:p>
    <w:p w:rsidR="00A0190A" w:rsidRDefault="00A0190A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A0190A">
        <w:t>г) хранят документы первичного воинского учета граждан, снятых с воинского учета, до очередной сверки с учетными данными военного комиссариата, после чего уничтожают их в установленном порядке.</w:t>
      </w:r>
    </w:p>
    <w:p w:rsidR="00982DFC" w:rsidRPr="00A0190A" w:rsidRDefault="00982DFC" w:rsidP="00A0190A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</w:p>
    <w:p w:rsidR="00A0190A" w:rsidRPr="00A0190A" w:rsidRDefault="00A0190A" w:rsidP="00A0190A">
      <w:pPr>
        <w:pStyle w:val="s1"/>
        <w:spacing w:before="0" w:beforeAutospacing="0" w:after="0" w:afterAutospacing="0"/>
        <w:ind w:firstLine="567"/>
        <w:jc w:val="both"/>
      </w:pPr>
      <w:r w:rsidRPr="00A0190A">
        <w:t>2. Администрация муниципального образования ежегодно, до 1 февраля, представляют в соответствующие военные комиссариаты отчеты о результатах осуществления первичного воинского учета в предшествующем году.</w:t>
      </w:r>
    </w:p>
    <w:p w:rsidR="00A0190A" w:rsidRDefault="00A0190A" w:rsidP="00AB595A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sectPr w:rsidR="00A0190A" w:rsidSect="00A0190A">
          <w:type w:val="continuous"/>
          <w:pgSz w:w="11906" w:h="16838" w:code="9"/>
          <w:pgMar w:top="1017" w:right="424" w:bottom="1134" w:left="851" w:header="709" w:footer="709" w:gutter="0"/>
          <w:cols w:num="2" w:space="708"/>
          <w:docGrid w:linePitch="360"/>
        </w:sectPr>
      </w:pPr>
    </w:p>
    <w:p w:rsidR="00A0190A" w:rsidRDefault="00A0190A" w:rsidP="00AB595A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</w:p>
    <w:p w:rsidR="00A0190A" w:rsidRDefault="00A0190A" w:rsidP="00AB595A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_________________________________________________________________</w:t>
      </w:r>
    </w:p>
    <w:p w:rsidR="00982DFC" w:rsidRPr="00982DFC" w:rsidRDefault="00982DFC" w:rsidP="00982DFC">
      <w:pPr>
        <w:pStyle w:val="aff9"/>
        <w:rPr>
          <w:b/>
          <w:sz w:val="24"/>
          <w:szCs w:val="24"/>
          <w:u w:val="single"/>
        </w:rPr>
      </w:pPr>
      <w:r w:rsidRPr="00982DFC">
        <w:rPr>
          <w:b/>
          <w:sz w:val="24"/>
          <w:szCs w:val="24"/>
        </w:rPr>
        <w:t>Извещение о проведен</w:t>
      </w:r>
      <w:proofErr w:type="gramStart"/>
      <w:r w:rsidRPr="00982DFC">
        <w:rPr>
          <w:b/>
          <w:sz w:val="24"/>
          <w:szCs w:val="24"/>
        </w:rPr>
        <w:t>ии ау</w:t>
      </w:r>
      <w:proofErr w:type="gramEnd"/>
      <w:r w:rsidRPr="00982DFC">
        <w:rPr>
          <w:b/>
          <w:sz w:val="24"/>
          <w:szCs w:val="24"/>
        </w:rPr>
        <w:t xml:space="preserve">кциона на право заключения договора купли-продажи земельного участка </w:t>
      </w:r>
    </w:p>
    <w:p w:rsidR="00982DFC" w:rsidRPr="00982DFC" w:rsidRDefault="00982DFC" w:rsidP="00982DFC">
      <w:pPr>
        <w:pStyle w:val="aff9"/>
        <w:rPr>
          <w:sz w:val="24"/>
          <w:szCs w:val="24"/>
        </w:rPr>
      </w:pPr>
    </w:p>
    <w:p w:rsidR="00982DFC" w:rsidRPr="00982DFC" w:rsidRDefault="00982DFC" w:rsidP="00982DFC">
      <w:pPr>
        <w:pStyle w:val="aff9"/>
        <w:ind w:firstLine="720"/>
        <w:jc w:val="both"/>
        <w:rPr>
          <w:sz w:val="24"/>
          <w:szCs w:val="24"/>
        </w:rPr>
      </w:pPr>
      <w:r w:rsidRPr="00982DFC">
        <w:rPr>
          <w:sz w:val="24"/>
          <w:szCs w:val="24"/>
        </w:rPr>
        <w:t>Администрация Морозовского сельсовета Искитимского района Новосибирской области объявляет о проведении торгов на право заключения договора купли-продажи земельного участка.</w:t>
      </w:r>
    </w:p>
    <w:p w:rsidR="00982DFC" w:rsidRPr="00982DFC" w:rsidRDefault="00982DFC" w:rsidP="00982D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ab/>
        <w:t xml:space="preserve">Форма торгов: </w:t>
      </w:r>
      <w:r w:rsidRPr="00982DFC">
        <w:rPr>
          <w:rFonts w:ascii="Times New Roman" w:hAnsi="Times New Roman" w:cs="Times New Roman"/>
          <w:sz w:val="24"/>
          <w:szCs w:val="24"/>
        </w:rPr>
        <w:t>аукцион в электронной форме</w:t>
      </w:r>
    </w:p>
    <w:p w:rsidR="00982DFC" w:rsidRPr="00982DFC" w:rsidRDefault="00982DFC" w:rsidP="00982D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ab/>
        <w:t>Организатор аукциона в электронной форме</w:t>
      </w:r>
      <w:r w:rsidRPr="00982DFC">
        <w:rPr>
          <w:rFonts w:ascii="Times New Roman" w:hAnsi="Times New Roman" w:cs="Times New Roman"/>
          <w:sz w:val="24"/>
          <w:szCs w:val="24"/>
        </w:rPr>
        <w:t>: администрация Морозовского сельсовета Искитимского района Новосибирской области, 633218, Новосибирская область</w:t>
      </w:r>
    </w:p>
    <w:p w:rsidR="00982DFC" w:rsidRPr="00982DFC" w:rsidRDefault="00982DFC" w:rsidP="00982D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lastRenderedPageBreak/>
        <w:t xml:space="preserve">Искитимский район, </w:t>
      </w:r>
      <w:proofErr w:type="spellStart"/>
      <w:r w:rsidRPr="00982DF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2DFC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>, 1-2, адрес сайта:</w:t>
      </w:r>
      <w:proofErr w:type="spellStart"/>
      <w:r w:rsidRPr="00982DFC">
        <w:rPr>
          <w:rFonts w:ascii="Times New Roman" w:hAnsi="Times New Roman" w:cs="Times New Roman"/>
          <w:sz w:val="24"/>
          <w:szCs w:val="24"/>
          <w:lang w:val="en-US"/>
        </w:rPr>
        <w:t>morozovo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82DFC">
        <w:rPr>
          <w:rFonts w:ascii="Times New Roman" w:hAnsi="Times New Roman" w:cs="Times New Roman"/>
          <w:sz w:val="24"/>
          <w:szCs w:val="24"/>
          <w:lang w:val="en-US"/>
        </w:rPr>
        <w:t>nso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82DF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 xml:space="preserve"> , телефон 8-383-43-73-134. </w:t>
      </w:r>
    </w:p>
    <w:p w:rsidR="00982DFC" w:rsidRPr="00982DFC" w:rsidRDefault="00982DFC" w:rsidP="00982DFC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>кциона принято на основании постановления администрации Морозовского сельсовета Искитимского района Новосибирской области от 17.10.2023г. №137.</w:t>
      </w:r>
    </w:p>
    <w:p w:rsidR="00982DFC" w:rsidRPr="00982DFC" w:rsidRDefault="00982DFC" w:rsidP="00982DFC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Оператор электронной площадки:</w:t>
      </w:r>
      <w:r w:rsidRPr="00982DFC">
        <w:rPr>
          <w:rFonts w:ascii="Times New Roman" w:hAnsi="Times New Roman" w:cs="Times New Roman"/>
          <w:bCs/>
          <w:sz w:val="24"/>
          <w:szCs w:val="24"/>
        </w:rPr>
        <w:t xml:space="preserve"> общество с ограниченной ответственностью «РТС-тендер», местонахождения: 121151, город Москва, набережная Тараса Шевченко, дом 23А,</w:t>
      </w:r>
      <w:r w:rsidRPr="00982DFC">
        <w:rPr>
          <w:rFonts w:ascii="Times New Roman" w:hAnsi="Times New Roman" w:cs="Times New Roman"/>
          <w:sz w:val="24"/>
          <w:szCs w:val="24"/>
        </w:rPr>
        <w:t xml:space="preserve"> </w:t>
      </w:r>
      <w:r w:rsidRPr="00982DFC">
        <w:rPr>
          <w:rFonts w:ascii="Times New Roman" w:hAnsi="Times New Roman" w:cs="Times New Roman"/>
          <w:bCs/>
          <w:sz w:val="24"/>
          <w:szCs w:val="24"/>
        </w:rPr>
        <w:t xml:space="preserve">этаж 25, помещение №1, адрес сайта: </w:t>
      </w:r>
      <w:hyperlink r:id="rId31" w:history="1">
        <w:r w:rsidRPr="00982DFC">
          <w:rPr>
            <w:rStyle w:val="ab"/>
            <w:rFonts w:ascii="Times New Roman" w:hAnsi="Times New Roman" w:cs="Times New Roman"/>
            <w:sz w:val="24"/>
            <w:szCs w:val="24"/>
          </w:rPr>
          <w:t>www.rts-tender.ru</w:t>
        </w:r>
      </w:hyperlink>
      <w:r w:rsidRPr="00982DFC">
        <w:rPr>
          <w:rFonts w:ascii="Times New Roman" w:hAnsi="Times New Roman" w:cs="Times New Roman"/>
          <w:bCs/>
          <w:sz w:val="24"/>
          <w:szCs w:val="24"/>
        </w:rPr>
        <w:t xml:space="preserve">, адрес электронной почты: </w:t>
      </w:r>
      <w:hyperlink r:id="rId32" w:history="1">
        <w:r w:rsidRPr="00982DFC">
          <w:rPr>
            <w:rStyle w:val="ab"/>
            <w:rFonts w:ascii="Times New Roman" w:hAnsi="Times New Roman" w:cs="Times New Roman"/>
            <w:sz w:val="24"/>
            <w:szCs w:val="24"/>
          </w:rPr>
          <w:t>iSupport@rts-tender.ru</w:t>
        </w:r>
      </w:hyperlink>
      <w:r w:rsidRPr="00982DFC">
        <w:rPr>
          <w:rFonts w:ascii="Times New Roman" w:hAnsi="Times New Roman" w:cs="Times New Roman"/>
          <w:bCs/>
          <w:sz w:val="24"/>
          <w:szCs w:val="24"/>
        </w:rPr>
        <w:t>, телефон: +7 (499) 653-55-00.</w:t>
      </w:r>
    </w:p>
    <w:p w:rsidR="00982DFC" w:rsidRPr="00982DFC" w:rsidRDefault="00982DFC" w:rsidP="00982DFC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 xml:space="preserve">Орган, уполномоченный на распоряжение земельным участком: </w:t>
      </w:r>
      <w:r w:rsidRPr="00982DFC">
        <w:rPr>
          <w:rFonts w:ascii="Times New Roman" w:hAnsi="Times New Roman" w:cs="Times New Roman"/>
          <w:bCs/>
          <w:sz w:val="24"/>
          <w:szCs w:val="24"/>
        </w:rPr>
        <w:t xml:space="preserve">Морозовский сельсовет Искитимского района Новосибирской области. </w:t>
      </w:r>
    </w:p>
    <w:p w:rsidR="00982DFC" w:rsidRPr="00982DFC" w:rsidRDefault="00982DFC" w:rsidP="00982DFC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>Порядок проведения аукциона</w:t>
      </w:r>
      <w:r w:rsidRPr="00982DFC">
        <w:rPr>
          <w:rFonts w:ascii="Times New Roman" w:hAnsi="Times New Roman" w:cs="Times New Roman"/>
          <w:sz w:val="24"/>
          <w:szCs w:val="24"/>
        </w:rPr>
        <w:t xml:space="preserve">: аукцион проводится в соответствии со статьей 39.11 Земельного кодекса Российской Федерации на электронной площадке «РТС-ТЕНДЕР». </w:t>
      </w:r>
    </w:p>
    <w:p w:rsidR="00982DFC" w:rsidRPr="00982DFC" w:rsidRDefault="00982DFC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982DF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>ператор электронной площадки обеспечивает участникам возможность принять участие в аукционе. Аукцион проводится путем повышения начальной цены предмета аукциона на «шаг аукциона».</w:t>
      </w:r>
    </w:p>
    <w:p w:rsidR="00982DFC" w:rsidRPr="00982DFC" w:rsidRDefault="00982DFC" w:rsidP="00982DF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982DFC" w:rsidRPr="00982DFC" w:rsidRDefault="00982DFC" w:rsidP="00982DF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982DFC" w:rsidRPr="00982DFC" w:rsidRDefault="00982DFC" w:rsidP="00982DF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982DFC" w:rsidRPr="00982DFC" w:rsidRDefault="00982DFC" w:rsidP="00982DF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Победителем признается участник, предложивший наибольшую цену предмета аукциона.</w:t>
      </w:r>
    </w:p>
    <w:p w:rsidR="00982DFC" w:rsidRPr="00982DFC" w:rsidRDefault="00982DFC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982DFC" w:rsidRPr="00982DFC" w:rsidRDefault="00982DFC" w:rsidP="00982DFC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>Предметом аукциона является:</w:t>
      </w:r>
      <w:r w:rsidRPr="00982DFC">
        <w:rPr>
          <w:rFonts w:ascii="Times New Roman" w:hAnsi="Times New Roman" w:cs="Times New Roman"/>
          <w:sz w:val="24"/>
          <w:szCs w:val="24"/>
        </w:rPr>
        <w:t xml:space="preserve"> право на заключение договора купли-продажи земельного участка.</w:t>
      </w:r>
    </w:p>
    <w:p w:rsidR="00982DFC" w:rsidRPr="00982DFC" w:rsidRDefault="00982DFC" w:rsidP="00982DFC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>. 4 статьи 448 ГК РФ).</w:t>
      </w:r>
    </w:p>
    <w:p w:rsidR="00982DFC" w:rsidRPr="00982DFC" w:rsidRDefault="00982DFC" w:rsidP="00982DFC">
      <w:pPr>
        <w:shd w:val="clear" w:color="auto" w:fill="FFFFFF"/>
        <w:tabs>
          <w:tab w:val="left" w:pos="442"/>
          <w:tab w:val="left" w:leader="underscore" w:pos="4392"/>
          <w:tab w:val="left" w:leader="underscore" w:pos="729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ab/>
      </w:r>
      <w:r w:rsidRPr="00982DFC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982DFC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982DFC">
        <w:rPr>
          <w:rFonts w:ascii="Times New Roman" w:hAnsi="Times New Roman" w:cs="Times New Roman"/>
          <w:b/>
          <w:sz w:val="24"/>
          <w:szCs w:val="24"/>
        </w:rPr>
        <w:t>кциона</w:t>
      </w:r>
      <w:r w:rsidRPr="00982DFC">
        <w:rPr>
          <w:rFonts w:ascii="Times New Roman" w:hAnsi="Times New Roman" w:cs="Times New Roman"/>
          <w:sz w:val="24"/>
          <w:szCs w:val="24"/>
        </w:rPr>
        <w:t xml:space="preserve"> опубликовано в печатном издании «Вестник Морозовского сельсовета», а также на официальном сайте в сети «Интернет» </w:t>
      </w:r>
      <w:hyperlink r:id="rId33" w:history="1">
        <w:r w:rsidRPr="00982DFC">
          <w:rPr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982DFC">
        <w:rPr>
          <w:rFonts w:ascii="Times New Roman" w:hAnsi="Times New Roman" w:cs="Times New Roman"/>
          <w:sz w:val="24"/>
          <w:szCs w:val="24"/>
        </w:rPr>
        <w:t xml:space="preserve"> и на официальном сайте администрации Морозовского сельсовета Искитимского района Новосибирской области </w:t>
      </w:r>
      <w:hyperlink r:id="rId34" w:history="1">
        <w:r w:rsidRPr="00982DFC">
          <w:rPr>
            <w:rStyle w:val="ab"/>
            <w:rFonts w:ascii="Times New Roman" w:hAnsi="Times New Roman" w:cs="Times New Roman"/>
            <w:sz w:val="24"/>
            <w:szCs w:val="24"/>
          </w:rPr>
          <w:t>www.</w:t>
        </w:r>
        <w:r w:rsidRPr="00982DFC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morozovo</w:t>
        </w:r>
        <w:r w:rsidRPr="00982DFC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Pr="00982DFC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Pr="00982DFC">
          <w:rPr>
            <w:rStyle w:val="ab"/>
            <w:rFonts w:ascii="Times New Roman" w:hAnsi="Times New Roman" w:cs="Times New Roman"/>
            <w:sz w:val="24"/>
            <w:szCs w:val="24"/>
          </w:rPr>
          <w:t>.r</w:t>
        </w:r>
        <w:r w:rsidRPr="00982DFC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u</w:t>
        </w:r>
      </w:hyperlink>
      <w:r w:rsidRPr="00982DFC">
        <w:rPr>
          <w:rFonts w:ascii="Times New Roman" w:hAnsi="Times New Roman" w:cs="Times New Roman"/>
          <w:sz w:val="24"/>
          <w:szCs w:val="24"/>
        </w:rPr>
        <w:t>, на сайте www.rts-tender.ru.</w:t>
      </w:r>
    </w:p>
    <w:p w:rsidR="00982DFC" w:rsidRPr="00982DFC" w:rsidRDefault="00982DFC" w:rsidP="00982DFC">
      <w:pPr>
        <w:pStyle w:val="ae"/>
        <w:ind w:firstLine="720"/>
        <w:rPr>
          <w:b/>
          <w:sz w:val="24"/>
          <w:szCs w:val="24"/>
        </w:rPr>
      </w:pPr>
      <w:r w:rsidRPr="00982DFC">
        <w:rPr>
          <w:b/>
          <w:sz w:val="24"/>
          <w:szCs w:val="24"/>
        </w:rPr>
        <w:t>Предмет аукциона:</w:t>
      </w:r>
    </w:p>
    <w:p w:rsidR="00982DFC" w:rsidRPr="00982DFC" w:rsidRDefault="00982DFC" w:rsidP="00982DFC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лот №2 - кадастровый номер 54:07:057401:4807 площадью 1501 </w:t>
      </w:r>
      <w:proofErr w:type="spellStart"/>
      <w:r w:rsidRPr="00982DFC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 xml:space="preserve">. для ведения личного подсобного хозяйства, местоположение: Новосибирская область, р-н Искитимский, </w:t>
      </w:r>
      <w:proofErr w:type="spellStart"/>
      <w:r w:rsidRPr="00982DF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 xml:space="preserve">, </w:t>
      </w:r>
      <w:r w:rsidRPr="00982DFC">
        <w:rPr>
          <w:rFonts w:ascii="Times New Roman" w:hAnsi="Times New Roman" w:cs="Times New Roman"/>
          <w:sz w:val="24"/>
          <w:szCs w:val="24"/>
        </w:rPr>
        <w:lastRenderedPageBreak/>
        <w:t xml:space="preserve">начальная цена 803 000 (Восемьсот три тысячи) рублей 00 коп., «шаг аукциона» (3%)  24 090,00 (двадцать четыре тысячи девяносто) рублей 00 коп., </w:t>
      </w:r>
      <w:r w:rsidRPr="00982DFC">
        <w:rPr>
          <w:rFonts w:ascii="Times New Roman" w:hAnsi="Times New Roman" w:cs="Times New Roman"/>
          <w:b/>
          <w:sz w:val="24"/>
          <w:szCs w:val="24"/>
        </w:rPr>
        <w:t>размер задатка (20%) 160 600 (сто шестьдесят тысяч шестьсот) рублей 00 коп.;</w:t>
      </w:r>
    </w:p>
    <w:p w:rsidR="00982DFC" w:rsidRPr="00982DFC" w:rsidRDefault="00982DFC" w:rsidP="00982DFC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Получение электронной подписи и регистрация (аккредитация) на электронной площадке:</w:t>
      </w:r>
    </w:p>
    <w:p w:rsidR="00982DFC" w:rsidRPr="00982DFC" w:rsidRDefault="00982DFC" w:rsidP="00982DFC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>Для прохождения процедуры регистрации (аккредитации) на электронной площадке заявителю необходимо иметь электронную подпись, оформленную в соответствии с требованиями действующего законодательства удостоверяющим центром (далее – ЭП).</w:t>
      </w:r>
    </w:p>
    <w:p w:rsidR="00982DFC" w:rsidRPr="00982DFC" w:rsidRDefault="00982DFC" w:rsidP="00982DFC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>Для обеспечения доступа к подаче заявки и к участию в аукционе заявителю необходимо пройти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претендента/арендатора. Регламент, определяющий правила функционирования ЭП (далее - Регламент и Инструкции)</w:t>
      </w:r>
      <w:r w:rsidRPr="00982DFC">
        <w:rPr>
          <w:rFonts w:ascii="Times New Roman" w:hAnsi="Times New Roman" w:cs="Times New Roman"/>
          <w:sz w:val="24"/>
          <w:szCs w:val="24"/>
        </w:rPr>
        <w:t xml:space="preserve"> </w:t>
      </w:r>
      <w:r w:rsidRPr="00982DFC">
        <w:rPr>
          <w:rFonts w:ascii="Times New Roman" w:hAnsi="Times New Roman" w:cs="Times New Roman"/>
          <w:bCs/>
          <w:sz w:val="24"/>
          <w:szCs w:val="24"/>
        </w:rPr>
        <w:t>расположен в информационно-телекоммуникационной сети «Интернет»</w:t>
      </w:r>
      <w:r w:rsidRPr="00982DFC">
        <w:rPr>
          <w:rFonts w:ascii="Times New Roman" w:hAnsi="Times New Roman" w:cs="Times New Roman"/>
          <w:sz w:val="24"/>
          <w:szCs w:val="24"/>
        </w:rPr>
        <w:t xml:space="preserve"> </w:t>
      </w:r>
      <w:r w:rsidRPr="00982DFC">
        <w:rPr>
          <w:rFonts w:ascii="Times New Roman" w:hAnsi="Times New Roman" w:cs="Times New Roman"/>
          <w:bCs/>
          <w:sz w:val="24"/>
          <w:szCs w:val="24"/>
        </w:rPr>
        <w:t xml:space="preserve">по адресу: </w:t>
      </w:r>
      <w:hyperlink r:id="rId35" w:history="1">
        <w:r w:rsidRPr="00982DFC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https://www.rts-tender.ru/platform-rules/platform-property-sales</w:t>
        </w:r>
      </w:hyperlink>
      <w:r w:rsidRPr="00982DFC">
        <w:rPr>
          <w:rFonts w:ascii="Times New Roman" w:hAnsi="Times New Roman" w:cs="Times New Roman"/>
          <w:bCs/>
          <w:color w:val="0000FF"/>
          <w:sz w:val="24"/>
          <w:szCs w:val="24"/>
          <w:u w:val="single"/>
        </w:rPr>
        <w:t xml:space="preserve"> </w:t>
      </w:r>
      <w:r w:rsidRPr="00982DFC">
        <w:rPr>
          <w:rFonts w:ascii="Times New Roman" w:hAnsi="Times New Roman" w:cs="Times New Roman"/>
          <w:bCs/>
          <w:sz w:val="24"/>
          <w:szCs w:val="24"/>
        </w:rPr>
        <w:t>.</w:t>
      </w:r>
    </w:p>
    <w:p w:rsidR="00982DFC" w:rsidRPr="00982DFC" w:rsidRDefault="00982DFC" w:rsidP="00982DFC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>Информация по получению ЭП и регистрации (аккредитации) на электронной площадке указана также в памятке (Приложение).</w:t>
      </w:r>
    </w:p>
    <w:p w:rsidR="00982DFC" w:rsidRPr="00982DFC" w:rsidRDefault="00982DFC" w:rsidP="00982DFC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>В случае если от имени заявителя действует иное лицо, заявителю и доверенному лицу необходимо пройти регистрацию (аккредитацию) на электронной площадке в соответствии с Регламентом и Инструкциями.</w:t>
      </w:r>
    </w:p>
    <w:p w:rsidR="00982DFC" w:rsidRPr="00982DFC" w:rsidRDefault="00982DFC" w:rsidP="004F0E8E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>Сведения о размере взимаемой с победителя электронного аукциона или иных лиц, с которыми в соответствии с пунктами 13, 14, 20 и 25 статьи 39.12 Земельного кодекса Российской Федерации заключается договор купли-продажи земельного участка:</w:t>
      </w:r>
    </w:p>
    <w:p w:rsidR="00982DFC" w:rsidRPr="00982DFC" w:rsidRDefault="00982DFC" w:rsidP="00982DFC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Передача денежных сре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>азмере стоимости услуг (далее – гарантийное обеспечение оплаты услуг) осуществляется в порядке, установленном статьей 4 Соглашения о гарантийном обеспечении на электронной площадке «РТС-тендер» имущественные торги.</w:t>
      </w:r>
    </w:p>
    <w:p w:rsidR="00982DFC" w:rsidRPr="00982DFC" w:rsidRDefault="00982DFC" w:rsidP="00982DFC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Тариф (гарантийное обеспечение оплаты услуг), размещён по адресу: </w:t>
      </w:r>
      <w:hyperlink r:id="rId36" w:history="1">
        <w:r w:rsidRPr="00982DF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https://www.rts-tender.ru/tariffs/plat</w:t>
        </w:r>
        <w:r w:rsidRPr="00982DF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</w:t>
        </w:r>
        <w:r w:rsidRPr="00982DF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orm-property-sales-tariffs</w:t>
        </w:r>
      </w:hyperlink>
      <w:r w:rsidRPr="00982DFC">
        <w:rPr>
          <w:rFonts w:ascii="Times New Roman" w:hAnsi="Times New Roman" w:cs="Times New Roman"/>
          <w:sz w:val="24"/>
          <w:szCs w:val="24"/>
        </w:rPr>
        <w:t>. Размер тарифа – 1% от начальной цены предмета аукциона и не более 2 000 рублей (включая НДС).</w:t>
      </w:r>
    </w:p>
    <w:p w:rsidR="00982DFC" w:rsidRPr="00982DFC" w:rsidRDefault="00982DFC" w:rsidP="004F0E8E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Денежные средства в размере стоимости оказания услуг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</w:r>
    </w:p>
    <w:p w:rsidR="00982DFC" w:rsidRDefault="00982DFC" w:rsidP="004F0E8E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2DFC">
        <w:rPr>
          <w:rFonts w:ascii="Times New Roman" w:hAnsi="Times New Roman" w:cs="Times New Roman"/>
          <w:sz w:val="24"/>
          <w:szCs w:val="24"/>
        </w:rPr>
        <w:t>Списание средств гарантийного обеспечения оплаты оказания услуг осуществляется с аналитического счета того участника, в отношении которого применимо одно из следующих условий: если с участником, который определен как лицо, с которым может быть заключен договор (победитель), заключен договор или участник признан уклонившимся от заключения договора – в течение одного рабочего дня с момента заключения с таким участником договора на электронной площадке или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 xml:space="preserve"> опубликования на электронной площадке сведений о заключении договора с таким участником или опубликования на электронной площадке акта (протокола) о признании такого участника уклонившимся от заключения договора.</w:t>
      </w:r>
    </w:p>
    <w:p w:rsidR="0046681F" w:rsidRPr="00982DFC" w:rsidRDefault="0046681F" w:rsidP="004F0E8E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DFC" w:rsidRPr="00982DFC" w:rsidRDefault="00982DFC" w:rsidP="00982DFC">
      <w:pPr>
        <w:pStyle w:val="ae"/>
        <w:ind w:firstLine="540"/>
        <w:rPr>
          <w:sz w:val="24"/>
          <w:szCs w:val="24"/>
        </w:rPr>
      </w:pPr>
      <w:r w:rsidRPr="00982DFC">
        <w:rPr>
          <w:b/>
          <w:sz w:val="24"/>
          <w:szCs w:val="24"/>
        </w:rPr>
        <w:t>Параметры</w:t>
      </w:r>
      <w:r w:rsidRPr="00982DFC">
        <w:rPr>
          <w:sz w:val="24"/>
          <w:szCs w:val="24"/>
        </w:rPr>
        <w:t xml:space="preserve"> </w:t>
      </w:r>
      <w:r w:rsidRPr="00982DFC">
        <w:rPr>
          <w:b/>
          <w:sz w:val="24"/>
          <w:szCs w:val="24"/>
        </w:rPr>
        <w:t>разрешенного строительства объекта капитального строительства:</w:t>
      </w: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993"/>
        <w:gridCol w:w="708"/>
        <w:gridCol w:w="993"/>
        <w:gridCol w:w="1134"/>
        <w:gridCol w:w="992"/>
        <w:gridCol w:w="1134"/>
        <w:gridCol w:w="1276"/>
      </w:tblGrid>
      <w:tr w:rsidR="00982DFC" w:rsidRPr="00982DFC" w:rsidTr="00EC1733">
        <w:trPr>
          <w:tblHeader/>
        </w:trPr>
        <w:tc>
          <w:tcPr>
            <w:tcW w:w="2835" w:type="dxa"/>
            <w:vMerge w:val="restart"/>
          </w:tcPr>
          <w:p w:rsidR="00982DFC" w:rsidRPr="00982DFC" w:rsidRDefault="00982DFC" w:rsidP="00982DFC">
            <w:pPr>
              <w:pStyle w:val="110"/>
              <w:jc w:val="both"/>
              <w:rPr>
                <w:sz w:val="24"/>
              </w:rPr>
            </w:pPr>
            <w:r w:rsidRPr="00982DFC">
              <w:rPr>
                <w:sz w:val="24"/>
              </w:rPr>
              <w:t xml:space="preserve">Наименование вида разрешенного использования </w:t>
            </w:r>
          </w:p>
        </w:tc>
        <w:tc>
          <w:tcPr>
            <w:tcW w:w="7230" w:type="dxa"/>
            <w:gridSpan w:val="7"/>
            <w:shd w:val="clear" w:color="auto" w:fill="FFFFFF"/>
          </w:tcPr>
          <w:p w:rsidR="00982DFC" w:rsidRPr="00982DFC" w:rsidRDefault="00982DFC" w:rsidP="00982DFC">
            <w:pPr>
              <w:pStyle w:val="110"/>
              <w:jc w:val="both"/>
              <w:rPr>
                <w:sz w:val="24"/>
              </w:rPr>
            </w:pPr>
            <w:r w:rsidRPr="00982DFC">
              <w:rPr>
                <w:sz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</w:t>
            </w:r>
            <w:r w:rsidRPr="00982DFC">
              <w:rPr>
                <w:sz w:val="24"/>
              </w:rPr>
              <w:t>и</w:t>
            </w:r>
            <w:r w:rsidRPr="00982DFC">
              <w:rPr>
                <w:sz w:val="24"/>
              </w:rPr>
              <w:t>тельства</w:t>
            </w:r>
          </w:p>
        </w:tc>
      </w:tr>
      <w:tr w:rsidR="00982DFC" w:rsidRPr="00982DFC" w:rsidTr="00EC1733">
        <w:trPr>
          <w:tblHeader/>
        </w:trPr>
        <w:tc>
          <w:tcPr>
            <w:tcW w:w="2835" w:type="dxa"/>
            <w:vMerge/>
          </w:tcPr>
          <w:p w:rsidR="00982DFC" w:rsidRPr="00982DFC" w:rsidRDefault="00982DFC" w:rsidP="00982DFC">
            <w:pPr>
              <w:pStyle w:val="110"/>
              <w:jc w:val="both"/>
              <w:rPr>
                <w:sz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>S </w:t>
            </w:r>
            <w:proofErr w:type="spellStart"/>
            <w:r w:rsidRPr="00982DFC">
              <w:rPr>
                <w:sz w:val="24"/>
              </w:rPr>
              <w:t>min</w:t>
            </w:r>
            <w:proofErr w:type="spellEnd"/>
            <w:r w:rsidRPr="00982DFC">
              <w:rPr>
                <w:sz w:val="24"/>
              </w:rPr>
              <w:t>, (га)</w:t>
            </w:r>
          </w:p>
        </w:tc>
        <w:tc>
          <w:tcPr>
            <w:tcW w:w="708" w:type="dxa"/>
            <w:shd w:val="clear" w:color="auto" w:fill="FFFFFF"/>
          </w:tcPr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>S </w:t>
            </w:r>
            <w:proofErr w:type="spellStart"/>
            <w:r w:rsidRPr="00982DFC">
              <w:rPr>
                <w:sz w:val="24"/>
              </w:rPr>
              <w:t>max</w:t>
            </w:r>
            <w:proofErr w:type="spellEnd"/>
            <w:r w:rsidRPr="00982DFC">
              <w:rPr>
                <w:sz w:val="24"/>
              </w:rPr>
              <w:t>, (га)</w:t>
            </w:r>
          </w:p>
        </w:tc>
        <w:tc>
          <w:tcPr>
            <w:tcW w:w="993" w:type="dxa"/>
            <w:shd w:val="clear" w:color="auto" w:fill="FFFFFF"/>
          </w:tcPr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>О</w:t>
            </w:r>
            <w:r w:rsidRPr="00982DFC">
              <w:rPr>
                <w:sz w:val="24"/>
              </w:rPr>
              <w:t>т</w:t>
            </w:r>
            <w:r w:rsidRPr="00982DFC">
              <w:rPr>
                <w:sz w:val="24"/>
              </w:rPr>
              <w:t xml:space="preserve">ступ  </w:t>
            </w:r>
            <w:proofErr w:type="spellStart"/>
            <w:r w:rsidRPr="00982DFC">
              <w:rPr>
                <w:sz w:val="24"/>
              </w:rPr>
              <w:t>min</w:t>
            </w:r>
            <w:proofErr w:type="spellEnd"/>
            <w:r w:rsidRPr="00982DFC">
              <w:rPr>
                <w:sz w:val="24"/>
              </w:rPr>
              <w:t>, (м)</w:t>
            </w:r>
          </w:p>
        </w:tc>
        <w:tc>
          <w:tcPr>
            <w:tcW w:w="1134" w:type="dxa"/>
            <w:shd w:val="clear" w:color="auto" w:fill="FFFFFF"/>
          </w:tcPr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 xml:space="preserve">Этаж </w:t>
            </w:r>
            <w:proofErr w:type="spellStart"/>
            <w:r w:rsidRPr="00982DFC">
              <w:rPr>
                <w:sz w:val="24"/>
              </w:rPr>
              <w:t>min</w:t>
            </w:r>
            <w:proofErr w:type="spellEnd"/>
            <w:r w:rsidRPr="00982DFC">
              <w:rPr>
                <w:sz w:val="24"/>
              </w:rPr>
              <w:t>, (ед.)</w:t>
            </w:r>
          </w:p>
        </w:tc>
        <w:tc>
          <w:tcPr>
            <w:tcW w:w="992" w:type="dxa"/>
            <w:shd w:val="clear" w:color="auto" w:fill="FFFFFF"/>
          </w:tcPr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 xml:space="preserve">Этаж </w:t>
            </w:r>
            <w:proofErr w:type="spellStart"/>
            <w:r w:rsidRPr="00982DFC">
              <w:rPr>
                <w:sz w:val="24"/>
              </w:rPr>
              <w:t>max</w:t>
            </w:r>
            <w:proofErr w:type="spellEnd"/>
            <w:r w:rsidRPr="00982DFC">
              <w:rPr>
                <w:sz w:val="24"/>
              </w:rPr>
              <w:t>, (ед.)</w:t>
            </w:r>
          </w:p>
        </w:tc>
        <w:tc>
          <w:tcPr>
            <w:tcW w:w="1134" w:type="dxa"/>
            <w:shd w:val="clear" w:color="auto" w:fill="FFFFFF"/>
          </w:tcPr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>Процент застро</w:t>
            </w:r>
            <w:r w:rsidRPr="00982DFC">
              <w:rPr>
                <w:sz w:val="24"/>
              </w:rPr>
              <w:t>й</w:t>
            </w:r>
            <w:r w:rsidRPr="00982DFC">
              <w:rPr>
                <w:sz w:val="24"/>
              </w:rPr>
              <w:t xml:space="preserve">ки </w:t>
            </w:r>
            <w:proofErr w:type="spellStart"/>
            <w:r w:rsidRPr="00982DFC">
              <w:rPr>
                <w:sz w:val="24"/>
              </w:rPr>
              <w:t>min</w:t>
            </w:r>
            <w:proofErr w:type="spellEnd"/>
            <w:r w:rsidRPr="00982DFC">
              <w:rPr>
                <w:sz w:val="24"/>
              </w:rPr>
              <w:t>, (пр</w:t>
            </w:r>
            <w:r w:rsidRPr="00982DFC">
              <w:rPr>
                <w:sz w:val="24"/>
              </w:rPr>
              <w:t>о</w:t>
            </w:r>
            <w:r w:rsidRPr="00982DFC">
              <w:rPr>
                <w:sz w:val="24"/>
              </w:rPr>
              <w:t>цент)</w:t>
            </w:r>
          </w:p>
        </w:tc>
        <w:tc>
          <w:tcPr>
            <w:tcW w:w="1276" w:type="dxa"/>
            <w:shd w:val="clear" w:color="auto" w:fill="FFFFFF"/>
          </w:tcPr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>Процент застро</w:t>
            </w:r>
            <w:r w:rsidRPr="00982DFC">
              <w:rPr>
                <w:sz w:val="24"/>
              </w:rPr>
              <w:t>й</w:t>
            </w:r>
            <w:r w:rsidRPr="00982DFC">
              <w:rPr>
                <w:sz w:val="24"/>
              </w:rPr>
              <w:t xml:space="preserve">ки </w:t>
            </w:r>
            <w:proofErr w:type="spellStart"/>
            <w:r w:rsidRPr="00982DFC">
              <w:rPr>
                <w:sz w:val="24"/>
              </w:rPr>
              <w:t>max</w:t>
            </w:r>
            <w:proofErr w:type="spellEnd"/>
            <w:r w:rsidRPr="00982DFC">
              <w:rPr>
                <w:sz w:val="24"/>
              </w:rPr>
              <w:t>, (пр</w:t>
            </w:r>
            <w:r w:rsidRPr="00982DFC">
              <w:rPr>
                <w:sz w:val="24"/>
              </w:rPr>
              <w:t>о</w:t>
            </w:r>
            <w:r w:rsidRPr="00982DFC">
              <w:rPr>
                <w:sz w:val="24"/>
              </w:rPr>
              <w:t>цент)</w:t>
            </w:r>
          </w:p>
        </w:tc>
      </w:tr>
      <w:tr w:rsidR="00982DFC" w:rsidRPr="00982DFC" w:rsidTr="00EC173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DFC" w:rsidRPr="00982DFC" w:rsidRDefault="00982DFC" w:rsidP="00982DF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2DFC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>0,03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DFC" w:rsidRPr="00982DFC" w:rsidRDefault="00982DFC" w:rsidP="00982D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82D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</w:p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82DFC" w:rsidRPr="00982DFC" w:rsidRDefault="00982DFC" w:rsidP="00982D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82D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"/>
            </w:r>
          </w:p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>1</w:t>
            </w:r>
            <w:r w:rsidRPr="00982DFC">
              <w:rPr>
                <w:sz w:val="24"/>
                <w:vertAlign w:val="superscript"/>
              </w:rPr>
              <w:footnoteReference w:id="2"/>
            </w:r>
          </w:p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DFC" w:rsidRPr="00982DFC" w:rsidRDefault="00982DFC" w:rsidP="00982DF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82D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3"/>
            </w:r>
          </w:p>
          <w:p w:rsidR="00982DFC" w:rsidRPr="00982DFC" w:rsidRDefault="00982DFC" w:rsidP="00982DFC">
            <w:pPr>
              <w:pStyle w:val="110"/>
              <w:jc w:val="center"/>
              <w:rPr>
                <w:sz w:val="24"/>
              </w:rPr>
            </w:pPr>
            <w:r w:rsidRPr="00982DFC">
              <w:rPr>
                <w:sz w:val="24"/>
              </w:rPr>
              <w:t>25</w:t>
            </w:r>
            <w:r w:rsidRPr="00982DFC">
              <w:rPr>
                <w:sz w:val="24"/>
                <w:vertAlign w:val="superscript"/>
              </w:rPr>
              <w:footnoteReference w:id="4"/>
            </w:r>
          </w:p>
        </w:tc>
      </w:tr>
    </w:tbl>
    <w:p w:rsidR="00982DFC" w:rsidRPr="00982DFC" w:rsidRDefault="00982DFC" w:rsidP="00982DFC">
      <w:pPr>
        <w:pStyle w:val="afc"/>
        <w:rPr>
          <w:sz w:val="24"/>
          <w:szCs w:val="24"/>
        </w:rPr>
      </w:pPr>
      <w:r w:rsidRPr="00982DFC">
        <w:rPr>
          <w:rStyle w:val="afe"/>
          <w:sz w:val="24"/>
          <w:szCs w:val="24"/>
        </w:rPr>
        <w:footnoteRef/>
      </w:r>
      <w:r w:rsidRPr="00982DFC">
        <w:rPr>
          <w:sz w:val="24"/>
          <w:szCs w:val="24"/>
        </w:rPr>
        <w:t xml:space="preserve"> Применяется для земельных участков площадью от 0,06 га до 0,12 га включительно.</w:t>
      </w:r>
    </w:p>
    <w:p w:rsidR="00982DFC" w:rsidRPr="00982DFC" w:rsidRDefault="00982DFC" w:rsidP="00982DFC">
      <w:pPr>
        <w:pStyle w:val="afc"/>
        <w:rPr>
          <w:sz w:val="24"/>
          <w:szCs w:val="24"/>
        </w:rPr>
      </w:pPr>
      <w:r w:rsidRPr="00982DFC">
        <w:rPr>
          <w:rStyle w:val="afe"/>
          <w:sz w:val="24"/>
          <w:szCs w:val="24"/>
        </w:rPr>
        <w:t>2</w:t>
      </w:r>
      <w:r w:rsidRPr="00982DFC">
        <w:rPr>
          <w:sz w:val="24"/>
          <w:szCs w:val="24"/>
        </w:rPr>
        <w:t xml:space="preserve"> Применяется для земельных участков площадью от 0,12 га до 0,3 га включительно.</w:t>
      </w:r>
    </w:p>
    <w:p w:rsidR="00982DFC" w:rsidRPr="00982DFC" w:rsidRDefault="00982DFC" w:rsidP="00982DFC">
      <w:pPr>
        <w:pStyle w:val="afc"/>
        <w:rPr>
          <w:sz w:val="24"/>
          <w:szCs w:val="24"/>
        </w:rPr>
      </w:pPr>
      <w:r w:rsidRPr="00982DFC">
        <w:rPr>
          <w:rStyle w:val="afe"/>
          <w:sz w:val="24"/>
          <w:szCs w:val="24"/>
        </w:rPr>
        <w:t>3</w:t>
      </w:r>
      <w:r w:rsidRPr="00982DFC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982DFC" w:rsidRPr="00982DFC" w:rsidRDefault="00982DFC" w:rsidP="00982DFC">
      <w:pPr>
        <w:pStyle w:val="afc"/>
        <w:rPr>
          <w:sz w:val="24"/>
          <w:szCs w:val="24"/>
        </w:rPr>
      </w:pPr>
      <w:r w:rsidRPr="00982DFC">
        <w:rPr>
          <w:rStyle w:val="afe"/>
          <w:sz w:val="24"/>
          <w:szCs w:val="24"/>
        </w:rPr>
        <w:t>4</w:t>
      </w:r>
      <w:r w:rsidRPr="00982DFC">
        <w:rPr>
          <w:sz w:val="24"/>
          <w:szCs w:val="24"/>
        </w:rPr>
        <w:t xml:space="preserve"> Применяется для земельных участков площадью от 0,06 га до 0,3 га включительно.</w:t>
      </w:r>
    </w:p>
    <w:p w:rsidR="00982DFC" w:rsidRPr="00982DFC" w:rsidRDefault="00982DFC" w:rsidP="00982DFC">
      <w:pPr>
        <w:pStyle w:val="afc"/>
        <w:rPr>
          <w:sz w:val="24"/>
          <w:szCs w:val="24"/>
        </w:rPr>
      </w:pPr>
      <w:r w:rsidRPr="00982DFC">
        <w:rPr>
          <w:sz w:val="24"/>
          <w:szCs w:val="24"/>
        </w:rPr>
        <w:t>5</w:t>
      </w:r>
      <w:proofErr w:type="gramStart"/>
      <w:r w:rsidRPr="00982DFC">
        <w:rPr>
          <w:sz w:val="24"/>
          <w:szCs w:val="24"/>
        </w:rPr>
        <w:t xml:space="preserve"> П</w:t>
      </w:r>
      <w:proofErr w:type="gramEnd"/>
      <w:r w:rsidRPr="00982DFC">
        <w:rPr>
          <w:sz w:val="24"/>
          <w:szCs w:val="24"/>
        </w:rPr>
        <w:t>рименяется для хозяйственных построек, бань и гаражей, не требующих получения разрешения на строительство.</w:t>
      </w:r>
    </w:p>
    <w:p w:rsidR="00982DFC" w:rsidRDefault="00982DFC" w:rsidP="00982DFC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Технические условия на присоединение к сетям водоснабжения: ответ №323 от 17.10.2023г. </w:t>
      </w:r>
    </w:p>
    <w:p w:rsidR="004F0E8E" w:rsidRPr="00982DFC" w:rsidRDefault="004F0E8E" w:rsidP="004F0E8E">
      <w:pPr>
        <w:shd w:val="clear" w:color="auto" w:fill="FFFFFF"/>
        <w:spacing w:line="240" w:lineRule="auto"/>
        <w:ind w:right="-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318459" cy="46889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03" cy="469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FC" w:rsidRPr="00982DFC" w:rsidRDefault="00982DFC" w:rsidP="004F0E8E">
      <w:pPr>
        <w:pStyle w:val="10"/>
        <w:spacing w:before="0"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82DFC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 С техническими условиями так же можно ознакомиться по адресу: 633218, Новосибирская область, Искитимский район, село Морозово, переулок Медицинский, 1-2, телефон 8-38343-73-134.</w:t>
      </w:r>
    </w:p>
    <w:p w:rsidR="00982DFC" w:rsidRPr="00982DFC" w:rsidRDefault="00982DFC" w:rsidP="004F0E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Сети водоотведения – возможность подключения отсутствует. </w:t>
      </w:r>
    </w:p>
    <w:p w:rsidR="00982DFC" w:rsidRPr="00982DFC" w:rsidRDefault="00982DFC" w:rsidP="004F0E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Сети теплоснабжения – возможность подключения отсутствует.</w:t>
      </w:r>
    </w:p>
    <w:p w:rsidR="00982DFC" w:rsidRPr="00982DFC" w:rsidRDefault="00982DFC" w:rsidP="004F0E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Газоснабжение – подключение возможно.</w:t>
      </w:r>
    </w:p>
    <w:p w:rsidR="00982DFC" w:rsidRPr="00982DFC" w:rsidRDefault="00982DFC" w:rsidP="004F0E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Связь – подключение возможно. </w:t>
      </w:r>
    </w:p>
    <w:p w:rsidR="00982DFC" w:rsidRPr="00982DFC" w:rsidRDefault="00982DFC" w:rsidP="00982DFC">
      <w:pPr>
        <w:pStyle w:val="ae"/>
        <w:rPr>
          <w:b/>
          <w:bCs/>
          <w:sz w:val="24"/>
          <w:szCs w:val="24"/>
        </w:rPr>
      </w:pPr>
      <w:r w:rsidRPr="00982DFC">
        <w:rPr>
          <w:b/>
          <w:bCs/>
          <w:sz w:val="24"/>
          <w:szCs w:val="24"/>
        </w:rPr>
        <w:t xml:space="preserve">Осмотр земельного участка на местности: </w:t>
      </w:r>
    </w:p>
    <w:p w:rsidR="00982DFC" w:rsidRPr="00982DFC" w:rsidRDefault="00982DFC" w:rsidP="00982DFC">
      <w:pPr>
        <w:shd w:val="clear" w:color="auto" w:fill="FFFFFF"/>
        <w:spacing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>Производится претендентами самостоятельно.</w:t>
      </w:r>
    </w:p>
    <w:p w:rsidR="00982DFC" w:rsidRPr="00982DFC" w:rsidRDefault="00982DFC" w:rsidP="00982DFC">
      <w:pPr>
        <w:shd w:val="clear" w:color="auto" w:fill="FFFFFF"/>
        <w:spacing w:line="240" w:lineRule="auto"/>
        <w:ind w:right="-2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Обременения (ограничения) земельного участка</w:t>
      </w:r>
      <w:r w:rsidRPr="00982DFC">
        <w:rPr>
          <w:rFonts w:ascii="Times New Roman" w:hAnsi="Times New Roman" w:cs="Times New Roman"/>
          <w:bCs/>
          <w:sz w:val="24"/>
          <w:szCs w:val="24"/>
        </w:rPr>
        <w:t>: не зарегистрировано</w:t>
      </w:r>
    </w:p>
    <w:p w:rsidR="00982DFC" w:rsidRPr="00982DFC" w:rsidRDefault="00982DFC" w:rsidP="00982DFC">
      <w:pPr>
        <w:keepNext/>
        <w:shd w:val="clear" w:color="auto" w:fill="FFFFFF"/>
        <w:tabs>
          <w:tab w:val="left" w:pos="993"/>
        </w:tabs>
        <w:spacing w:line="240" w:lineRule="auto"/>
        <w:ind w:right="-2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Порядок, адрес, дата и время начала и окончания приема заявок на участие в аукционе:</w:t>
      </w:r>
      <w:r w:rsidRPr="00982DF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82DFC" w:rsidRPr="00982DFC" w:rsidRDefault="00982DFC" w:rsidP="00982D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>Один заявитель вправе подать только одну заявку на участие в аукционе.</w:t>
      </w:r>
    </w:p>
    <w:p w:rsidR="00982DFC" w:rsidRPr="00982DFC" w:rsidRDefault="00982DFC" w:rsidP="00982D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>Форма заявки на участие в аукционе приведена в приложении к настоящему извещению.</w:t>
      </w:r>
    </w:p>
    <w:p w:rsidR="00982DFC" w:rsidRPr="00982DFC" w:rsidRDefault="00982DFC" w:rsidP="00982D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 xml:space="preserve">Место приема заявок на участие в аукционе: электронная площадка </w:t>
      </w:r>
      <w:r w:rsidRPr="00982DFC">
        <w:rPr>
          <w:rFonts w:ascii="Times New Roman" w:hAnsi="Times New Roman" w:cs="Times New Roman"/>
          <w:color w:val="0000FF"/>
          <w:sz w:val="24"/>
          <w:szCs w:val="24"/>
        </w:rPr>
        <w:t>https://www.rts-tender.ru/property-sales</w:t>
      </w:r>
      <w:r w:rsidRPr="00982DFC">
        <w:rPr>
          <w:rFonts w:ascii="Times New Roman" w:hAnsi="Times New Roman" w:cs="Times New Roman"/>
          <w:sz w:val="24"/>
          <w:szCs w:val="24"/>
        </w:rPr>
        <w:t>.</w:t>
      </w:r>
      <w:r w:rsidRPr="00982DF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82DFC" w:rsidRPr="00982DFC" w:rsidRDefault="00982DFC" w:rsidP="00982D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 xml:space="preserve">Дата и время начала приема заявок </w:t>
      </w:r>
      <w:r w:rsidRPr="00982DFC">
        <w:rPr>
          <w:rFonts w:ascii="Times New Roman" w:hAnsi="Times New Roman" w:cs="Times New Roman"/>
          <w:bCs/>
          <w:color w:val="FF0000"/>
          <w:sz w:val="24"/>
          <w:szCs w:val="24"/>
        </w:rPr>
        <w:t>20 октября 2023 года в 10-00 по</w:t>
      </w:r>
      <w:r w:rsidRPr="00982DFC">
        <w:rPr>
          <w:rFonts w:ascii="Times New Roman" w:hAnsi="Times New Roman" w:cs="Times New Roman"/>
          <w:bCs/>
          <w:sz w:val="24"/>
          <w:szCs w:val="24"/>
        </w:rPr>
        <w:t xml:space="preserve"> местному времени. Прием заявок осуществляется круглосуточно.</w:t>
      </w:r>
    </w:p>
    <w:p w:rsidR="00982DFC" w:rsidRPr="00982DFC" w:rsidRDefault="00982DFC" w:rsidP="00982D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 xml:space="preserve">Дата и время окончания приема заявок </w:t>
      </w:r>
      <w:r w:rsidRPr="00982DFC">
        <w:rPr>
          <w:rFonts w:ascii="Times New Roman" w:hAnsi="Times New Roman" w:cs="Times New Roman"/>
          <w:bCs/>
          <w:color w:val="FF0000"/>
          <w:sz w:val="24"/>
          <w:szCs w:val="24"/>
        </w:rPr>
        <w:t>20 ноября 2023 года до 12-00</w:t>
      </w:r>
      <w:r w:rsidRPr="00982DFC">
        <w:rPr>
          <w:rFonts w:ascii="Times New Roman" w:hAnsi="Times New Roman" w:cs="Times New Roman"/>
          <w:bCs/>
          <w:sz w:val="24"/>
          <w:szCs w:val="24"/>
        </w:rPr>
        <w:t xml:space="preserve"> по местному времени.</w:t>
      </w:r>
    </w:p>
    <w:p w:rsidR="00982DFC" w:rsidRPr="00982DFC" w:rsidRDefault="00982DFC" w:rsidP="00982DF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Дата, время и место определения участников аукциона:</w:t>
      </w:r>
      <w:r w:rsidRPr="00982D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82DFC">
        <w:rPr>
          <w:rFonts w:ascii="Times New Roman" w:hAnsi="Times New Roman" w:cs="Times New Roman"/>
          <w:sz w:val="24"/>
          <w:szCs w:val="24"/>
        </w:rPr>
        <w:t xml:space="preserve">21 ноября 2023 года в 11:00 по адресу: 633218, Новосибирская область, Искитимский район, </w:t>
      </w:r>
      <w:proofErr w:type="spellStart"/>
      <w:r w:rsidRPr="00982DF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2DFC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>, 1-2.</w:t>
      </w:r>
    </w:p>
    <w:p w:rsidR="00982DFC" w:rsidRPr="00982DFC" w:rsidRDefault="00982DFC" w:rsidP="00982DFC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Организатор аукциона рассматривает заявки и устанавливает факт поступления от заявителей задатков.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аукционе, которое оформляется протоколом. Заявитель приобретает статус участника аукциона 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 xml:space="preserve"> организатором аукциона протокола рассмотрения заявок.</w:t>
      </w:r>
    </w:p>
    <w:p w:rsidR="00982DFC" w:rsidRPr="00982DFC" w:rsidRDefault="00982DFC" w:rsidP="00982DFC">
      <w:pPr>
        <w:keepNext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 xml:space="preserve">Дата, время и место проведения аукциона: </w:t>
      </w:r>
      <w:r w:rsidRPr="00982DFC">
        <w:rPr>
          <w:rFonts w:ascii="Times New Roman" w:hAnsi="Times New Roman" w:cs="Times New Roman"/>
          <w:bCs/>
          <w:sz w:val="24"/>
          <w:szCs w:val="24"/>
        </w:rPr>
        <w:t xml:space="preserve">23 ноября  2023 года в 11:00 по местному времени электронная площадка </w:t>
      </w:r>
      <w:r w:rsidRPr="00982DFC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982DF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82DFC" w:rsidRPr="00982DFC" w:rsidRDefault="00982DFC" w:rsidP="00982DFC">
      <w:pPr>
        <w:keepNext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 xml:space="preserve">Дата и место подведения итогов аукциона: 05 июля 2023 года по адресу: 633218, Новосибирская область, Искитимский район, </w:t>
      </w:r>
      <w:proofErr w:type="spellStart"/>
      <w:r w:rsidRPr="00982DFC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982DFC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982DFC">
        <w:rPr>
          <w:rFonts w:ascii="Times New Roman" w:hAnsi="Times New Roman" w:cs="Times New Roman"/>
          <w:bCs/>
          <w:sz w:val="24"/>
          <w:szCs w:val="24"/>
        </w:rPr>
        <w:t>орозово</w:t>
      </w:r>
      <w:proofErr w:type="spellEnd"/>
      <w:r w:rsidRPr="00982DF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82DFC">
        <w:rPr>
          <w:rFonts w:ascii="Times New Roman" w:hAnsi="Times New Roman" w:cs="Times New Roman"/>
          <w:bCs/>
          <w:sz w:val="24"/>
          <w:szCs w:val="24"/>
        </w:rPr>
        <w:t>пер.Медицинский</w:t>
      </w:r>
      <w:proofErr w:type="spellEnd"/>
      <w:r w:rsidRPr="00982DFC">
        <w:rPr>
          <w:rFonts w:ascii="Times New Roman" w:hAnsi="Times New Roman" w:cs="Times New Roman"/>
          <w:bCs/>
          <w:sz w:val="24"/>
          <w:szCs w:val="24"/>
        </w:rPr>
        <w:t>, 1-2.</w:t>
      </w:r>
    </w:p>
    <w:p w:rsidR="00982DFC" w:rsidRPr="00982DFC" w:rsidRDefault="00982DFC" w:rsidP="00982DFC">
      <w:pPr>
        <w:keepNext/>
        <w:spacing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документов, представляемых для участия в аукционе: </w:t>
      </w:r>
    </w:p>
    <w:p w:rsidR="00982DFC" w:rsidRPr="00982DFC" w:rsidRDefault="00982DFC" w:rsidP="00982DFC">
      <w:pPr>
        <w:numPr>
          <w:ilvl w:val="0"/>
          <w:numId w:val="4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 xml:space="preserve">заявка </w:t>
      </w:r>
      <w:proofErr w:type="gramStart"/>
      <w:r w:rsidRPr="00982DFC">
        <w:rPr>
          <w:rFonts w:ascii="Times New Roman" w:hAnsi="Times New Roman" w:cs="Times New Roman"/>
          <w:bCs/>
          <w:sz w:val="24"/>
          <w:szCs w:val="24"/>
        </w:rPr>
        <w:t>на участие в аукционе по установленной в извещении о проведении</w:t>
      </w:r>
      <w:proofErr w:type="gramEnd"/>
      <w:r w:rsidRPr="00982DFC">
        <w:rPr>
          <w:rFonts w:ascii="Times New Roman" w:hAnsi="Times New Roman" w:cs="Times New Roman"/>
          <w:bCs/>
          <w:sz w:val="24"/>
          <w:szCs w:val="24"/>
        </w:rPr>
        <w:t xml:space="preserve"> аукциона форме с указанием банковских реквизитов счета для возврата задатка;</w:t>
      </w:r>
    </w:p>
    <w:p w:rsidR="00982DFC" w:rsidRPr="00982DFC" w:rsidRDefault="00982DFC" w:rsidP="00982DFC">
      <w:pPr>
        <w:numPr>
          <w:ilvl w:val="0"/>
          <w:numId w:val="4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>копии документов, удостоверяющих личность заявителя (для граждан);</w:t>
      </w:r>
    </w:p>
    <w:p w:rsidR="00982DFC" w:rsidRPr="00982DFC" w:rsidRDefault="00982DFC" w:rsidP="00982DFC">
      <w:pPr>
        <w:numPr>
          <w:ilvl w:val="0"/>
          <w:numId w:val="4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>документы, подтверждающие внесение задатка.</w:t>
      </w:r>
    </w:p>
    <w:p w:rsidR="00982DFC" w:rsidRPr="00982DFC" w:rsidRDefault="00982DFC" w:rsidP="00982DFC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>В случае участия в аукционе представителя заявителя предъявляется документ, подтверждающий полномочия данного представителя.</w:t>
      </w:r>
    </w:p>
    <w:p w:rsidR="00982DFC" w:rsidRPr="00982DFC" w:rsidRDefault="00982DFC" w:rsidP="00982DFC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Порядок внесения задатка участниками аукциона и его возврат:</w:t>
      </w:r>
    </w:p>
    <w:p w:rsidR="00982DFC" w:rsidRPr="00982DFC" w:rsidRDefault="00982DFC" w:rsidP="00982DFC">
      <w:pPr>
        <w:tabs>
          <w:tab w:val="left" w:pos="0"/>
        </w:tabs>
        <w:spacing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982DFC">
        <w:rPr>
          <w:rStyle w:val="af5"/>
          <w:rFonts w:ascii="Times New Roman" w:hAnsi="Times New Roman" w:cs="Times New Roman"/>
          <w:sz w:val="24"/>
          <w:szCs w:val="24"/>
        </w:rPr>
        <w:t xml:space="preserve">Задаток перечисляется на расчетный счет оператора электронной площадки, по следующим реквизитам: </w:t>
      </w:r>
    </w:p>
    <w:p w:rsidR="00982DFC" w:rsidRPr="00982DFC" w:rsidRDefault="00982DFC" w:rsidP="004F0E8E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982DFC">
        <w:rPr>
          <w:rStyle w:val="af5"/>
          <w:rFonts w:ascii="Times New Roman" w:hAnsi="Times New Roman" w:cs="Times New Roman"/>
          <w:sz w:val="24"/>
          <w:szCs w:val="24"/>
        </w:rPr>
        <w:t>Получатель:</w:t>
      </w:r>
      <w:r w:rsidRPr="00982DFC">
        <w:rPr>
          <w:rStyle w:val="af5"/>
          <w:rFonts w:ascii="Times New Roman" w:hAnsi="Times New Roman" w:cs="Times New Roman"/>
          <w:sz w:val="24"/>
          <w:szCs w:val="24"/>
        </w:rPr>
        <w:tab/>
        <w:t>общество с ограниченной ответственностью «РТС-тендер»</w:t>
      </w:r>
    </w:p>
    <w:p w:rsidR="00982DFC" w:rsidRPr="00982DFC" w:rsidRDefault="00982DFC" w:rsidP="004F0E8E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982DFC">
        <w:rPr>
          <w:rStyle w:val="af5"/>
          <w:rFonts w:ascii="Times New Roman" w:hAnsi="Times New Roman" w:cs="Times New Roman"/>
          <w:sz w:val="24"/>
          <w:szCs w:val="24"/>
        </w:rPr>
        <w:t>Наименование банка: филиал «Корпоративный» ПАО «</w:t>
      </w:r>
      <w:proofErr w:type="spellStart"/>
      <w:r w:rsidRPr="00982DFC">
        <w:rPr>
          <w:rStyle w:val="af5"/>
          <w:rFonts w:ascii="Times New Roman" w:hAnsi="Times New Roman" w:cs="Times New Roman"/>
          <w:sz w:val="24"/>
          <w:szCs w:val="24"/>
        </w:rPr>
        <w:t>Совкомбанк</w:t>
      </w:r>
      <w:proofErr w:type="spellEnd"/>
      <w:r w:rsidRPr="00982DFC">
        <w:rPr>
          <w:rStyle w:val="af5"/>
          <w:rFonts w:ascii="Times New Roman" w:hAnsi="Times New Roman" w:cs="Times New Roman"/>
          <w:sz w:val="24"/>
          <w:szCs w:val="24"/>
        </w:rPr>
        <w:t>»</w:t>
      </w:r>
    </w:p>
    <w:p w:rsidR="00982DFC" w:rsidRPr="00982DFC" w:rsidRDefault="00982DFC" w:rsidP="004F0E8E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982DFC">
        <w:rPr>
          <w:rStyle w:val="af5"/>
          <w:rFonts w:ascii="Times New Roman" w:hAnsi="Times New Roman" w:cs="Times New Roman"/>
          <w:sz w:val="24"/>
          <w:szCs w:val="24"/>
        </w:rPr>
        <w:t>Расчетный счёт 40702810512030016362</w:t>
      </w:r>
    </w:p>
    <w:p w:rsidR="00982DFC" w:rsidRPr="00982DFC" w:rsidRDefault="00982DFC" w:rsidP="004F0E8E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982DFC">
        <w:rPr>
          <w:rStyle w:val="af5"/>
          <w:rFonts w:ascii="Times New Roman" w:hAnsi="Times New Roman" w:cs="Times New Roman"/>
          <w:sz w:val="24"/>
          <w:szCs w:val="24"/>
        </w:rPr>
        <w:lastRenderedPageBreak/>
        <w:t>Корреспондентский счёт 30101810445250000360</w:t>
      </w:r>
    </w:p>
    <w:p w:rsidR="00982DFC" w:rsidRPr="00982DFC" w:rsidRDefault="00982DFC" w:rsidP="004F0E8E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982DFC">
        <w:rPr>
          <w:rStyle w:val="af5"/>
          <w:rFonts w:ascii="Times New Roman" w:hAnsi="Times New Roman" w:cs="Times New Roman"/>
          <w:sz w:val="24"/>
          <w:szCs w:val="24"/>
        </w:rPr>
        <w:t>БИК 044525360 ИНН 7710357167 КПП 773001001</w:t>
      </w:r>
    </w:p>
    <w:p w:rsidR="00982DFC" w:rsidRDefault="00982DFC" w:rsidP="004F0E8E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sz w:val="24"/>
          <w:szCs w:val="24"/>
        </w:rPr>
      </w:pPr>
      <w:r w:rsidRPr="00982DFC">
        <w:rPr>
          <w:rStyle w:val="af5"/>
          <w:rFonts w:ascii="Times New Roman" w:hAnsi="Times New Roman" w:cs="Times New Roman"/>
          <w:sz w:val="24"/>
          <w:szCs w:val="24"/>
        </w:rPr>
        <w:t xml:space="preserve">Назначение платежа: внесение гарантийного обеспечения по </w:t>
      </w:r>
      <w:proofErr w:type="gramStart"/>
      <w:r w:rsidRPr="00982DFC">
        <w:rPr>
          <w:rStyle w:val="af5"/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982DFC">
        <w:rPr>
          <w:rStyle w:val="af5"/>
          <w:rFonts w:ascii="Times New Roman" w:hAnsi="Times New Roman" w:cs="Times New Roman"/>
          <w:sz w:val="24"/>
          <w:szCs w:val="24"/>
        </w:rPr>
        <w:t xml:space="preserve">оглашению о внесении гарантийного обеспечения, № аналитического счета ______, без НДС. </w:t>
      </w:r>
    </w:p>
    <w:p w:rsidR="004F0E8E" w:rsidRPr="00982DFC" w:rsidRDefault="004F0E8E" w:rsidP="004F0E8E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</w:p>
    <w:p w:rsidR="00982DFC" w:rsidRPr="00982DFC" w:rsidRDefault="00982DFC" w:rsidP="00982DFC">
      <w:pPr>
        <w:spacing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982DFC">
        <w:rPr>
          <w:rStyle w:val="af5"/>
          <w:rFonts w:ascii="Times New Roman" w:hAnsi="Times New Roman" w:cs="Times New Roman"/>
          <w:sz w:val="24"/>
          <w:szCs w:val="24"/>
        </w:rPr>
        <w:t>Задаток должен быть внесен заявителем и поступить на указанный счет не позднее времени, даты рассмотрения заявок на участие в аукционе.</w:t>
      </w:r>
    </w:p>
    <w:p w:rsidR="00982DFC" w:rsidRPr="00982DFC" w:rsidRDefault="00982DFC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Денежные средства в размере, равном задатку, блокируются оператором электронной площадки на аналитическом счете заявителя,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982DFC" w:rsidRPr="00982DFC" w:rsidRDefault="00982DFC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Подача заявки и блокирование задатка является заключением соглашения о задатке, включающего сроки и порядок возврата задатка, предусмотренные статьей 39.12 Земельного кодекса Российской Федерации.</w:t>
      </w:r>
    </w:p>
    <w:p w:rsidR="00982DFC" w:rsidRPr="00982DFC" w:rsidRDefault="00982DFC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Прекращение блокирования денежных средств на аналитическом счете заявителя производится оператором электронной площадки в следующем порядке:</w:t>
      </w:r>
    </w:p>
    <w:p w:rsidR="00982DFC" w:rsidRPr="00982DFC" w:rsidRDefault="00982DFC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 xml:space="preserve"> если заявитель отозвал заявку на участие в аукционе до дня окончания срока приема заявок, –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– в порядке, установленном для участников аукциона;</w:t>
      </w:r>
    </w:p>
    <w:p w:rsidR="00982DFC" w:rsidRPr="00982DFC" w:rsidRDefault="00982DFC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 xml:space="preserve"> если заявитель не допущен к участию в аукционе, – в течение трех рабочих дней со дня оформления протокола приема заявок на участие в аукционе;</w:t>
      </w:r>
    </w:p>
    <w:p w:rsidR="00982DFC" w:rsidRPr="00982DFC" w:rsidRDefault="00982DFC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 xml:space="preserve"> если участник не признан победителем аукциона, – в течение трех рабочих дней со дня подписания протокола о результатах аукциона; </w:t>
      </w:r>
    </w:p>
    <w:p w:rsidR="00982DFC" w:rsidRPr="00982DFC" w:rsidRDefault="00982DFC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 xml:space="preserve"> если организатором аукциона принято решение об отказе в проведении аукциона, – в течение трех дней со дня принятия решения об отказе в проведении аукциона.</w:t>
      </w:r>
    </w:p>
    <w:p w:rsidR="00982DFC" w:rsidRPr="00982DFC" w:rsidRDefault="00982DFC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Задаток не возвращается в случае уклонения от заключения договора купли-продажи земельного участка:</w:t>
      </w:r>
    </w:p>
    <w:p w:rsidR="00982DFC" w:rsidRPr="00982DFC" w:rsidRDefault="00982DFC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единственному заявителю, признанному участником аукциона;</w:t>
      </w:r>
    </w:p>
    <w:p w:rsidR="00982DFC" w:rsidRPr="00982DFC" w:rsidRDefault="00982DFC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единственному принявшему участие в аукционе участнику; </w:t>
      </w:r>
    </w:p>
    <w:p w:rsidR="00982DFC" w:rsidRPr="00982DFC" w:rsidRDefault="00982DFC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участнику, признанному победителем аукциона.</w:t>
      </w:r>
    </w:p>
    <w:p w:rsidR="00982DFC" w:rsidRPr="00982DFC" w:rsidRDefault="00982DFC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Задаток засчитывается в счет оплаты за земельный участок.</w:t>
      </w:r>
    </w:p>
    <w:p w:rsidR="00982DFC" w:rsidRPr="00982DFC" w:rsidRDefault="00982DFC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>Сведения о существенных условиях договора купли-продажи земельного участка</w:t>
      </w:r>
      <w:r w:rsidRPr="00982DFC">
        <w:rPr>
          <w:rFonts w:ascii="Times New Roman" w:hAnsi="Times New Roman" w:cs="Times New Roman"/>
          <w:sz w:val="24"/>
          <w:szCs w:val="24"/>
        </w:rPr>
        <w:t xml:space="preserve">: цена земельного участка по договору купли-продажи земельного участка устанавливается по итогам аукциона. </w:t>
      </w:r>
    </w:p>
    <w:p w:rsidR="00982DFC" w:rsidRPr="00982DFC" w:rsidRDefault="00982DFC" w:rsidP="00982DFC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>Порядок заключения договора купли-продажи земельного участка:</w:t>
      </w:r>
    </w:p>
    <w:p w:rsidR="00982DFC" w:rsidRPr="00982DFC" w:rsidRDefault="00982DFC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По результатам проведения электронного аукциона не допускается заключение договора купли-продажи земельного участка, 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 xml:space="preserve">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размещен на официальном сайте.</w:t>
      </w:r>
    </w:p>
    <w:p w:rsidR="00982DFC" w:rsidRPr="00982DFC" w:rsidRDefault="00982DFC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Уполномоченный орган обязан в течение пяти дней со дня истечения срока, предусмотренного </w:t>
      </w:r>
      <w:hyperlink w:anchor="P1333">
        <w:r w:rsidRPr="00982DFC">
          <w:rPr>
            <w:rFonts w:ascii="Times New Roman" w:hAnsi="Times New Roman" w:cs="Times New Roman"/>
            <w:sz w:val="24"/>
            <w:szCs w:val="24"/>
          </w:rPr>
          <w:t>пунктом 11</w:t>
        </w:r>
      </w:hyperlink>
      <w:r w:rsidRPr="00982DFC">
        <w:rPr>
          <w:rFonts w:ascii="Times New Roman" w:hAnsi="Times New Roman" w:cs="Times New Roman"/>
          <w:sz w:val="24"/>
          <w:szCs w:val="24"/>
        </w:rPr>
        <w:t xml:space="preserve"> статьи 39.13, направить победителю электронного аукциона или иным лицам, с которыми заключается договор купли-продажи земельного участка, подписанный проект договора купли-продажи земельного участка.</w:t>
      </w:r>
    </w:p>
    <w:p w:rsidR="00982DFC" w:rsidRPr="00982DFC" w:rsidRDefault="00982DFC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lastRenderedPageBreak/>
        <w:t>По результатам проведения электронного аукциона договор купли-продажи земельного участка, заключается в электронной форме и подписывается усиленной квалифицированной электронной подписью сторон такого договора.</w:t>
      </w:r>
    </w:p>
    <w:p w:rsidR="00982DFC" w:rsidRDefault="00982DFC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82DFC">
        <w:rPr>
          <w:rFonts w:ascii="Times New Roman" w:hAnsi="Times New Roman" w:cs="Times New Roman"/>
          <w:bCs/>
          <w:sz w:val="24"/>
          <w:szCs w:val="24"/>
        </w:rPr>
        <w:t>Если договор купли-продажи в течение тридцати дней со дня направления победителю аукциона проекта указанного договора не будет им подписан и представлен в администрацию Морозовского сельсовета Искитимского района Новосибирской области, организатором аукциона будет предложено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  <w:proofErr w:type="gramEnd"/>
      <w:r w:rsidRPr="00982DFC">
        <w:rPr>
          <w:rFonts w:ascii="Times New Roman" w:hAnsi="Times New Roman" w:cs="Times New Roman"/>
          <w:bCs/>
          <w:sz w:val="24"/>
          <w:szCs w:val="24"/>
        </w:rPr>
        <w:t xml:space="preserve"> В случае</w:t>
      </w:r>
      <w:proofErr w:type="gramStart"/>
      <w:r w:rsidRPr="00982DFC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982DFC">
        <w:rPr>
          <w:rFonts w:ascii="Times New Roman" w:hAnsi="Times New Roman" w:cs="Times New Roman"/>
          <w:bCs/>
          <w:sz w:val="24"/>
          <w:szCs w:val="24"/>
        </w:rPr>
        <w:t xml:space="preserve">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купли-продажи земельного участка этот участник не представит в администрацию Морозовского сельсовета Искитимского района Новосибирской области подписанный им договор,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Pr="00982DFC" w:rsidRDefault="0046681F" w:rsidP="0046681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к Извещению </w:t>
      </w:r>
    </w:p>
    <w:p w:rsidR="0046681F" w:rsidRPr="00982DFC" w:rsidRDefault="0046681F" w:rsidP="0046681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>кциона</w:t>
      </w:r>
    </w:p>
    <w:p w:rsidR="0046681F" w:rsidRPr="00982DFC" w:rsidRDefault="0046681F" w:rsidP="0046681F">
      <w:pPr>
        <w:pStyle w:val="ae"/>
        <w:rPr>
          <w:sz w:val="24"/>
          <w:szCs w:val="24"/>
          <w:highlight w:val="yellow"/>
        </w:rPr>
      </w:pPr>
    </w:p>
    <w:p w:rsidR="0046681F" w:rsidRPr="00982DFC" w:rsidRDefault="0046681F" w:rsidP="0046681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>ЗАЯВКА НА УЧАСТИЕ В ТОРГАХ (АУКЦИОНЕ)</w:t>
      </w:r>
    </w:p>
    <w:p w:rsidR="0046681F" w:rsidRPr="00982DFC" w:rsidRDefault="0046681F" w:rsidP="0046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2"/>
        <w:gridCol w:w="284"/>
        <w:gridCol w:w="2590"/>
        <w:gridCol w:w="284"/>
      </w:tblGrid>
      <w:tr w:rsidR="0046681F" w:rsidRPr="00982DFC" w:rsidTr="00EC1733">
        <w:trPr>
          <w:trHeight w:hRule="exact" w:val="284"/>
        </w:trPr>
        <w:tc>
          <w:tcPr>
            <w:tcW w:w="3472" w:type="dxa"/>
            <w:tcBorders>
              <w:right w:val="single" w:sz="4" w:space="0" w:color="auto"/>
            </w:tcBorders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Претендент — физическое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81F" w:rsidRPr="00982DFC" w:rsidRDefault="0046681F" w:rsidP="00EC1733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</w:tcPr>
          <w:p w:rsidR="0046681F" w:rsidRPr="00982DFC" w:rsidRDefault="0046681F" w:rsidP="00EC1733">
            <w:pPr>
              <w:adjustRightInd w:val="0"/>
              <w:spacing w:line="240" w:lineRule="auto"/>
              <w:ind w:right="5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юридическое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81F" w:rsidRPr="00982DFC" w:rsidRDefault="0046681F" w:rsidP="00EC1733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6681F" w:rsidRPr="00982DFC" w:rsidRDefault="0046681F" w:rsidP="0046681F">
      <w:pPr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5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8"/>
        <w:gridCol w:w="82"/>
      </w:tblGrid>
      <w:tr w:rsidR="0046681F" w:rsidRPr="00982DFC" w:rsidTr="00EC1733">
        <w:tc>
          <w:tcPr>
            <w:tcW w:w="9498" w:type="dxa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Ф. И. О./Наименование претендента</w:t>
            </w:r>
          </w:p>
        </w:tc>
        <w:tc>
          <w:tcPr>
            <w:tcW w:w="82" w:type="dxa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ind w:left="-9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9580" w:type="dxa"/>
            <w:gridSpan w:val="2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6681F" w:rsidRPr="00982DFC" w:rsidRDefault="0046681F" w:rsidP="0046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noProof/>
          <w:sz w:val="24"/>
          <w:szCs w:val="24"/>
        </w:rPr>
        <w:t>(для физических лиц)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1428"/>
        <w:gridCol w:w="439"/>
        <w:gridCol w:w="1428"/>
        <w:gridCol w:w="531"/>
        <w:gridCol w:w="1108"/>
        <w:gridCol w:w="829"/>
        <w:gridCol w:w="294"/>
        <w:gridCol w:w="1609"/>
        <w:gridCol w:w="117"/>
        <w:gridCol w:w="933"/>
        <w:gridCol w:w="217"/>
      </w:tblGrid>
      <w:tr w:rsidR="0046681F" w:rsidRPr="00982DFC" w:rsidTr="00EC1733">
        <w:tc>
          <w:tcPr>
            <w:tcW w:w="4000" w:type="dxa"/>
            <w:gridSpan w:val="4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Документ, удостоверяющий личность:</w:t>
            </w:r>
          </w:p>
        </w:tc>
        <w:tc>
          <w:tcPr>
            <w:tcW w:w="5638" w:type="dxa"/>
            <w:gridSpan w:val="8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705" w:type="dxa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серия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" w:type="dxa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ind w:right="5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59" w:type="dxa"/>
            <w:gridSpan w:val="2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8" w:type="dxa"/>
            <w:vAlign w:val="bottom"/>
          </w:tcPr>
          <w:p w:rsidR="0046681F" w:rsidRPr="00982DFC" w:rsidRDefault="0046681F" w:rsidP="00EC1733">
            <w:pPr>
              <w:tabs>
                <w:tab w:val="right" w:pos="1108"/>
              </w:tabs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выдан</w:t>
            </w: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«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09" w:type="dxa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" w:type="dxa"/>
            <w:tcBorders>
              <w:top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" w:type="dxa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6681F" w:rsidRPr="00982DFC" w:rsidTr="00EC1733">
        <w:tc>
          <w:tcPr>
            <w:tcW w:w="9638" w:type="dxa"/>
            <w:gridSpan w:val="12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9638" w:type="dxa"/>
            <w:gridSpan w:val="12"/>
            <w:tcBorders>
              <w:top w:val="single" w:sz="4" w:space="0" w:color="auto"/>
            </w:tcBorders>
          </w:tcPr>
          <w:p w:rsidR="0046681F" w:rsidRPr="00982DFC" w:rsidRDefault="0046681F" w:rsidP="00EC1733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(кем </w:t>
            </w:r>
            <w:proofErr w:type="gramStart"/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выдан</w:t>
            </w:r>
            <w:proofErr w:type="gramEnd"/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46681F" w:rsidRPr="00982DFC" w:rsidRDefault="0046681F" w:rsidP="0046681F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82DFC">
        <w:rPr>
          <w:rFonts w:ascii="Times New Roman" w:hAnsi="Times New Roman" w:cs="Times New Roman"/>
          <w:noProof/>
          <w:sz w:val="24"/>
          <w:szCs w:val="24"/>
        </w:rPr>
        <w:t>(для юридических лиц)</w:t>
      </w:r>
    </w:p>
    <w:tbl>
      <w:tblPr>
        <w:tblW w:w="96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2"/>
        <w:gridCol w:w="350"/>
        <w:gridCol w:w="496"/>
        <w:gridCol w:w="400"/>
        <w:gridCol w:w="392"/>
        <w:gridCol w:w="1049"/>
        <w:gridCol w:w="407"/>
        <w:gridCol w:w="98"/>
        <w:gridCol w:w="224"/>
        <w:gridCol w:w="1260"/>
        <w:gridCol w:w="615"/>
        <w:gridCol w:w="588"/>
        <w:gridCol w:w="210"/>
        <w:gridCol w:w="56"/>
        <w:gridCol w:w="784"/>
        <w:gridCol w:w="798"/>
        <w:gridCol w:w="140"/>
        <w:gridCol w:w="826"/>
        <w:gridCol w:w="224"/>
      </w:tblGrid>
      <w:tr w:rsidR="0046681F" w:rsidRPr="00982DFC" w:rsidTr="00EC1733">
        <w:tc>
          <w:tcPr>
            <w:tcW w:w="9631" w:type="dxa"/>
            <w:gridSpan w:val="20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Документ о государственной регистрации в качестве юридического лица</w:t>
            </w:r>
          </w:p>
        </w:tc>
      </w:tr>
      <w:tr w:rsidR="0046681F" w:rsidRPr="00982DFC" w:rsidTr="00EC1733">
        <w:tc>
          <w:tcPr>
            <w:tcW w:w="9631" w:type="dxa"/>
            <w:gridSpan w:val="20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714" w:type="dxa"/>
            <w:gridSpan w:val="2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серия</w:t>
            </w:r>
          </w:p>
        </w:tc>
        <w:tc>
          <w:tcPr>
            <w:tcW w:w="1246" w:type="dxa"/>
            <w:gridSpan w:val="3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2" w:type="dxa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ind w:right="5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56" w:type="dxa"/>
            <w:gridSpan w:val="2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vAlign w:val="bottom"/>
          </w:tcPr>
          <w:p w:rsidR="0046681F" w:rsidRPr="00982DFC" w:rsidRDefault="0046681F" w:rsidP="00EC1733">
            <w:pPr>
              <w:tabs>
                <w:tab w:val="right" w:pos="2197"/>
              </w:tabs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дата регистрации</w:t>
            </w: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«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" w:type="dxa"/>
            <w:gridSpan w:val="2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82" w:type="dxa"/>
            <w:gridSpan w:val="2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" w:type="dxa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6681F" w:rsidRPr="00982DFC" w:rsidTr="00EC1733">
        <w:tc>
          <w:tcPr>
            <w:tcW w:w="3906" w:type="dxa"/>
            <w:gridSpan w:val="9"/>
            <w:vAlign w:val="bottom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Орган, осуществивший регистрацию</w:t>
            </w:r>
          </w:p>
        </w:tc>
        <w:tc>
          <w:tcPr>
            <w:tcW w:w="5725" w:type="dxa"/>
            <w:gridSpan w:val="11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1560" w:type="dxa"/>
            <w:gridSpan w:val="4"/>
            <w:vAlign w:val="bottom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Место выдачи</w:t>
            </w:r>
          </w:p>
        </w:tc>
        <w:tc>
          <w:tcPr>
            <w:tcW w:w="8071" w:type="dxa"/>
            <w:gridSpan w:val="16"/>
            <w:tcBorders>
              <w:left w:val="nil"/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1560" w:type="dxa"/>
            <w:gridSpan w:val="4"/>
            <w:vAlign w:val="bottom"/>
          </w:tcPr>
          <w:p w:rsidR="0046681F" w:rsidRPr="00982DFC" w:rsidRDefault="0046681F" w:rsidP="00EC1733">
            <w:pPr>
              <w:spacing w:line="240" w:lineRule="auto"/>
              <w:ind w:right="-822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ОРГН ________________</w:t>
            </w:r>
          </w:p>
        </w:tc>
        <w:tc>
          <w:tcPr>
            <w:tcW w:w="8071" w:type="dxa"/>
            <w:gridSpan w:val="16"/>
            <w:tcBorders>
              <w:left w:val="nil"/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672" w:type="dxa"/>
            <w:vAlign w:val="bottom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ИНН/</w:t>
            </w:r>
          </w:p>
        </w:tc>
        <w:tc>
          <w:tcPr>
            <w:tcW w:w="8959" w:type="dxa"/>
            <w:gridSpan w:val="19"/>
            <w:tcBorders>
              <w:left w:val="nil"/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5390" w:type="dxa"/>
            <w:gridSpan w:val="11"/>
            <w:vAlign w:val="bottom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Место жительства/Место нахождения претендента:</w:t>
            </w:r>
          </w:p>
        </w:tc>
        <w:tc>
          <w:tcPr>
            <w:tcW w:w="4241" w:type="dxa"/>
            <w:gridSpan w:val="9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9631" w:type="dxa"/>
            <w:gridSpan w:val="20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1064" w:type="dxa"/>
            <w:gridSpan w:val="3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Телефон</w:t>
            </w:r>
          </w:p>
        </w:tc>
        <w:tc>
          <w:tcPr>
            <w:tcW w:w="2337" w:type="dxa"/>
            <w:gridSpan w:val="4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  <w:gridSpan w:val="3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Факс</w:t>
            </w:r>
          </w:p>
        </w:tc>
        <w:tc>
          <w:tcPr>
            <w:tcW w:w="2673" w:type="dxa"/>
            <w:gridSpan w:val="4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Индекс</w:t>
            </w:r>
          </w:p>
        </w:tc>
        <w:tc>
          <w:tcPr>
            <w:tcW w:w="1988" w:type="dxa"/>
            <w:gridSpan w:val="4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noProof/>
          <w:sz w:val="24"/>
          <w:szCs w:val="24"/>
        </w:rPr>
        <w:t>Банковские реквизиты претендента для возврата денежных средств: расчетный (лицевой)</w:t>
      </w:r>
      <w:r w:rsidRPr="00982DFC">
        <w:rPr>
          <w:rFonts w:ascii="Times New Roman" w:hAnsi="Times New Roman" w:cs="Times New Roman"/>
          <w:noProof/>
          <w:sz w:val="24"/>
          <w:szCs w:val="24"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"/>
        <w:gridCol w:w="616"/>
        <w:gridCol w:w="616"/>
        <w:gridCol w:w="1568"/>
        <w:gridCol w:w="1134"/>
        <w:gridCol w:w="392"/>
        <w:gridCol w:w="210"/>
        <w:gridCol w:w="499"/>
        <w:gridCol w:w="215"/>
        <w:gridCol w:w="923"/>
        <w:gridCol w:w="798"/>
        <w:gridCol w:w="70"/>
        <w:gridCol w:w="120"/>
        <w:gridCol w:w="902"/>
        <w:gridCol w:w="658"/>
        <w:gridCol w:w="700"/>
      </w:tblGrid>
      <w:tr w:rsidR="0046681F" w:rsidRPr="00982DFC" w:rsidTr="00EC1733">
        <w:tc>
          <w:tcPr>
            <w:tcW w:w="826" w:type="dxa"/>
            <w:gridSpan w:val="2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счет</w:t>
            </w: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</w:t>
            </w:r>
          </w:p>
        </w:tc>
        <w:tc>
          <w:tcPr>
            <w:tcW w:w="8805" w:type="dxa"/>
            <w:gridSpan w:val="14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210" w:type="dxa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421" w:type="dxa"/>
            <w:gridSpan w:val="15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1442" w:type="dxa"/>
            <w:gridSpan w:val="3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корр.</w:t>
            </w: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счет №</w:t>
            </w:r>
          </w:p>
        </w:tc>
        <w:tc>
          <w:tcPr>
            <w:tcW w:w="2702" w:type="dxa"/>
            <w:gridSpan w:val="2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gridSpan w:val="2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ind w:right="5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БИК</w:t>
            </w:r>
          </w:p>
        </w:tc>
        <w:tc>
          <w:tcPr>
            <w:tcW w:w="1637" w:type="dxa"/>
            <w:gridSpan w:val="3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" w:type="dxa"/>
            <w:vAlign w:val="bottom"/>
          </w:tcPr>
          <w:p w:rsidR="0046681F" w:rsidRPr="00982DFC" w:rsidRDefault="0046681F" w:rsidP="00EC1733">
            <w:pPr>
              <w:tabs>
                <w:tab w:val="right" w:pos="742"/>
              </w:tabs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ИНН</w:t>
            </w:r>
          </w:p>
        </w:tc>
        <w:tc>
          <w:tcPr>
            <w:tcW w:w="2450" w:type="dxa"/>
            <w:gridSpan w:val="5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3010" w:type="dxa"/>
            <w:gridSpan w:val="4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Представитель претендента</w:t>
            </w:r>
          </w:p>
        </w:tc>
        <w:tc>
          <w:tcPr>
            <w:tcW w:w="6621" w:type="dxa"/>
            <w:gridSpan w:val="12"/>
            <w:tcBorders>
              <w:bottom w:val="single" w:sz="4" w:space="0" w:color="auto"/>
            </w:tcBorders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3010" w:type="dxa"/>
            <w:gridSpan w:val="4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21" w:type="dxa"/>
            <w:gridSpan w:val="12"/>
          </w:tcPr>
          <w:p w:rsidR="0046681F" w:rsidRPr="00982DFC" w:rsidRDefault="0046681F" w:rsidP="00EC17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(Ф. И. О. или наименование)</w:t>
            </w:r>
          </w:p>
        </w:tc>
      </w:tr>
      <w:tr w:rsidR="0046681F" w:rsidRPr="00982DFC" w:rsidTr="00EC1733">
        <w:tc>
          <w:tcPr>
            <w:tcW w:w="4536" w:type="dxa"/>
            <w:gridSpan w:val="6"/>
            <w:vAlign w:val="bottom"/>
          </w:tcPr>
          <w:p w:rsidR="0046681F" w:rsidRPr="00982DFC" w:rsidRDefault="0046681F" w:rsidP="00EC1733">
            <w:pPr>
              <w:tabs>
                <w:tab w:val="right" w:pos="4536"/>
              </w:tabs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Действует на основании доверенности от</w:t>
            </w: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«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" w:type="dxa"/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1" w:type="dxa"/>
            <w:gridSpan w:val="3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46681F" w:rsidRPr="00982DFC" w:rsidRDefault="0046681F" w:rsidP="00EC1733">
            <w:pPr>
              <w:tabs>
                <w:tab w:val="right" w:pos="1133"/>
              </w:tabs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8" w:type="dxa"/>
            <w:vAlign w:val="bottom"/>
          </w:tcPr>
          <w:p w:rsidR="0046681F" w:rsidRPr="00982DFC" w:rsidRDefault="0046681F" w:rsidP="00EC1733">
            <w:pPr>
              <w:tabs>
                <w:tab w:val="right" w:pos="516"/>
              </w:tabs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№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noProof/>
          <w:sz w:val="24"/>
          <w:szCs w:val="24"/>
        </w:rPr>
        <w:t>Реквизиты документа, удостоверяющего личность представителя — физического лица, или документа о государственной регистрации в качестве юридического лица представителя —</w:t>
      </w:r>
      <w:r w:rsidRPr="00982DFC">
        <w:rPr>
          <w:rFonts w:ascii="Times New Roman" w:hAnsi="Times New Roman" w:cs="Times New Roman"/>
          <w:noProof/>
          <w:sz w:val="24"/>
          <w:szCs w:val="24"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7461"/>
      </w:tblGrid>
      <w:tr w:rsidR="0046681F" w:rsidRPr="00982DFC" w:rsidTr="00EC1733">
        <w:tc>
          <w:tcPr>
            <w:tcW w:w="2170" w:type="dxa"/>
            <w:vAlign w:val="bottom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юридического лица:</w:t>
            </w:r>
          </w:p>
        </w:tc>
        <w:tc>
          <w:tcPr>
            <w:tcW w:w="7461" w:type="dxa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9631" w:type="dxa"/>
            <w:gridSpan w:val="2"/>
            <w:tcBorders>
              <w:bottom w:val="single" w:sz="4" w:space="0" w:color="auto"/>
            </w:tcBorders>
            <w:vAlign w:val="bottom"/>
          </w:tcPr>
          <w:p w:rsidR="0046681F" w:rsidRPr="00982DFC" w:rsidRDefault="0046681F" w:rsidP="00EC173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681F" w:rsidRPr="00982DFC" w:rsidTr="00EC1733">
        <w:tc>
          <w:tcPr>
            <w:tcW w:w="9631" w:type="dxa"/>
            <w:gridSpan w:val="2"/>
            <w:tcBorders>
              <w:top w:val="single" w:sz="4" w:space="0" w:color="auto"/>
            </w:tcBorders>
          </w:tcPr>
          <w:p w:rsidR="0046681F" w:rsidRPr="00982DFC" w:rsidRDefault="0046681F" w:rsidP="00EC1733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noProof/>
                <w:sz w:val="24"/>
                <w:szCs w:val="24"/>
              </w:rPr>
              <w:t>(наименование документа, серия, номер, дата и место выдачи (регистрации), кем выдан)</w:t>
            </w:r>
          </w:p>
        </w:tc>
      </w:tr>
    </w:tbl>
    <w:p w:rsidR="0046681F" w:rsidRPr="00982DFC" w:rsidRDefault="0046681F" w:rsidP="0046681F">
      <w:pPr>
        <w:pStyle w:val="af9"/>
        <w:rPr>
          <w:sz w:val="24"/>
        </w:rPr>
      </w:pPr>
      <w:r w:rsidRPr="00982DFC">
        <w:rPr>
          <w:sz w:val="24"/>
        </w:rPr>
        <w:t xml:space="preserve">Ознакомившись с данными информационного сообщения продавца по продаже в собственность  земельного участка администрацией Морозовского сельсовета Искитимского района Новосибирской области, в лице </w:t>
      </w:r>
      <w:proofErr w:type="spellStart"/>
      <w:r w:rsidRPr="00982DFC">
        <w:rPr>
          <w:sz w:val="24"/>
        </w:rPr>
        <w:t>Балашева</w:t>
      </w:r>
      <w:proofErr w:type="spellEnd"/>
      <w:r w:rsidRPr="00982DFC">
        <w:rPr>
          <w:sz w:val="24"/>
        </w:rPr>
        <w:t xml:space="preserve"> Петра Ивановича – Главы Морозовского сельсовета Искитимского района Новосибирской области, действующего на основании Устава, </w:t>
      </w:r>
      <w:proofErr w:type="spellStart"/>
      <w:r w:rsidRPr="00982DFC">
        <w:rPr>
          <w:sz w:val="24"/>
        </w:rPr>
        <w:t>соглас</w:t>
      </w:r>
      <w:proofErr w:type="spellEnd"/>
      <w:r w:rsidRPr="00982DFC">
        <w:rPr>
          <w:sz w:val="24"/>
        </w:rPr>
        <w:t xml:space="preserve">______ приобрести в собственность земельный участок, местоположение: </w:t>
      </w:r>
    </w:p>
    <w:p w:rsidR="0046681F" w:rsidRPr="00982DFC" w:rsidRDefault="0046681F" w:rsidP="0046681F">
      <w:pPr>
        <w:pStyle w:val="af9"/>
        <w:rPr>
          <w:sz w:val="24"/>
        </w:rPr>
      </w:pPr>
      <w:r w:rsidRPr="00982DFC">
        <w:rPr>
          <w:sz w:val="24"/>
        </w:rPr>
        <w:t>____________________________________________________________________________</w:t>
      </w:r>
    </w:p>
    <w:p w:rsidR="0046681F" w:rsidRPr="00982DFC" w:rsidRDefault="0046681F" w:rsidP="0046681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В случае победы на аукционе, беру на себя обязательства в сроки, указанные в публикации, заключить договор купли-продажи и оплатить в сроки, установленные продавцом в договоре.</w:t>
      </w:r>
    </w:p>
    <w:p w:rsidR="0046681F" w:rsidRPr="00982DFC" w:rsidRDefault="0046681F" w:rsidP="0046681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2DFC">
        <w:rPr>
          <w:rFonts w:ascii="Times New Roman" w:hAnsi="Times New Roman" w:cs="Times New Roman"/>
          <w:sz w:val="24"/>
          <w:szCs w:val="24"/>
        </w:rPr>
        <w:t>Соглас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>____ с тем, что в случае признания меня победителем аукциона и отказа от заключения договора купли-продажи в установленный срок, сумма внесённого задатка не возвращается.</w:t>
      </w:r>
    </w:p>
    <w:p w:rsidR="0046681F" w:rsidRPr="00982DFC" w:rsidRDefault="0046681F" w:rsidP="0046681F">
      <w:pPr>
        <w:autoSpaceDE w:val="0"/>
        <w:autoSpaceDN w:val="0"/>
        <w:spacing w:before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В соответствии со статьей 9 Федерального закона от 27 июля 2006 года № 152-ФЗ “О персональных данных” и в целях реализации законодательства в области земельных отношений даю согласие администрации Морозовского сельсовета </w:t>
      </w:r>
      <w:proofErr w:type="spellStart"/>
      <w:r w:rsidRPr="00982DFC">
        <w:rPr>
          <w:rFonts w:ascii="Times New Roman" w:hAnsi="Times New Roman" w:cs="Times New Roman"/>
          <w:sz w:val="24"/>
          <w:szCs w:val="24"/>
        </w:rPr>
        <w:t>Икитимского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области, расположенной по  адресу: 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Новосибирская область, Искитимский район село Морозово, пер. Медицинский 1-2 на автоматизированную, а также без использования средств автоматизации,  обработку моих персональных данных, а именно совершение действий, предусмотренных пунктом 3 части первой статьи 3 Федерального закона от 27 июля 2006 года № 152-ФЗ “О персональных данных”, со сведениями о фактах, событиях и обстоятельствах моей жизни, представленных в администрацию Морозовского сельсовета Искитимского района Новосибирской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 xml:space="preserve"> области.</w:t>
      </w:r>
      <w:r w:rsidRPr="00982DFC">
        <w:rPr>
          <w:rFonts w:ascii="Times New Roman" w:hAnsi="Times New Roman" w:cs="Times New Roman"/>
          <w:sz w:val="24"/>
          <w:szCs w:val="24"/>
        </w:rPr>
        <w:br/>
      </w:r>
      <w:r w:rsidRPr="00982DFC">
        <w:rPr>
          <w:rFonts w:ascii="Times New Roman" w:hAnsi="Times New Roman" w:cs="Times New Roman"/>
          <w:sz w:val="24"/>
          <w:szCs w:val="24"/>
        </w:rPr>
        <w:tab/>
        <w:t>Настоящее согласие действует со дня его подписания до дня отзыва в письменной форме.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454"/>
        <w:gridCol w:w="2268"/>
      </w:tblGrid>
      <w:tr w:rsidR="0046681F" w:rsidRPr="00982DFC" w:rsidTr="00EC1733">
        <w:trPr>
          <w:jc w:val="right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681F" w:rsidRPr="00982DFC" w:rsidRDefault="0046681F" w:rsidP="00EC1733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6681F" w:rsidRPr="00982DFC" w:rsidRDefault="0046681F" w:rsidP="00EC1733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681F" w:rsidRPr="00982DFC" w:rsidRDefault="0046681F" w:rsidP="00EC1733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81F" w:rsidRPr="00982DFC" w:rsidTr="00EC1733">
        <w:trPr>
          <w:jc w:val="right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6681F" w:rsidRPr="00982DFC" w:rsidRDefault="0046681F" w:rsidP="00EC1733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46681F" w:rsidRPr="00982DFC" w:rsidRDefault="0046681F" w:rsidP="00EC1733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6681F" w:rsidRPr="00982DFC" w:rsidRDefault="0046681F" w:rsidP="00EC1733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DFC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</w:tr>
    </w:tbl>
    <w:p w:rsidR="0046681F" w:rsidRPr="00982DFC" w:rsidRDefault="0046681F" w:rsidP="0046681F">
      <w:pPr>
        <w:spacing w:line="240" w:lineRule="auto"/>
        <w:rPr>
          <w:rFonts w:ascii="Times New Roman" w:hAnsi="Times New Roman" w:cs="Times New Roman"/>
          <w:snapToGrid w:val="0"/>
          <w:sz w:val="24"/>
          <w:szCs w:val="24"/>
        </w:rPr>
      </w:pPr>
    </w:p>
    <w:p w:rsidR="0046681F" w:rsidRPr="00982DFC" w:rsidRDefault="0046681F" w:rsidP="0046681F">
      <w:pPr>
        <w:spacing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982DFC">
        <w:rPr>
          <w:rFonts w:ascii="Times New Roman" w:hAnsi="Times New Roman" w:cs="Times New Roman"/>
          <w:sz w:val="24"/>
          <w:szCs w:val="24"/>
        </w:rPr>
        <w:br w:type="page"/>
      </w:r>
    </w:p>
    <w:p w:rsidR="0046681F" w:rsidRPr="00982DFC" w:rsidRDefault="0046681F" w:rsidP="0046681F">
      <w:pPr>
        <w:spacing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к Извещению </w:t>
      </w:r>
    </w:p>
    <w:p w:rsidR="0046681F" w:rsidRPr="00982DFC" w:rsidRDefault="0046681F" w:rsidP="0046681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 xml:space="preserve">кциона </w:t>
      </w:r>
    </w:p>
    <w:p w:rsidR="0046681F" w:rsidRPr="00982DFC" w:rsidRDefault="0046681F" w:rsidP="0046681F">
      <w:pPr>
        <w:tabs>
          <w:tab w:val="left" w:pos="212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 xml:space="preserve">ДОГОВОР № </w:t>
      </w:r>
    </w:p>
    <w:p w:rsidR="0046681F" w:rsidRPr="00982DFC" w:rsidRDefault="0046681F" w:rsidP="0046681F">
      <w:pPr>
        <w:tabs>
          <w:tab w:val="left" w:pos="212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>КУПЛИ-ПРОДАЖИ ЗЕМЕЛЬНОГО УЧАСТКА</w:t>
      </w:r>
    </w:p>
    <w:p w:rsidR="0046681F" w:rsidRPr="00982DFC" w:rsidRDefault="0046681F" w:rsidP="0046681F">
      <w:pPr>
        <w:tabs>
          <w:tab w:val="left" w:pos="212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681F" w:rsidRPr="00982DFC" w:rsidRDefault="0046681F" w:rsidP="0046681F">
      <w:pPr>
        <w:keepNext/>
        <w:tabs>
          <w:tab w:val="left" w:pos="2127"/>
        </w:tabs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         Администрация Морозовского сельсовета Искитимского района Новосибирской области, именуемая в дальнейшем Продавец, в лице Главы администрации Морозовского сельсовета </w:t>
      </w:r>
      <w:proofErr w:type="spellStart"/>
      <w:r w:rsidRPr="00982DFC">
        <w:rPr>
          <w:rFonts w:ascii="Times New Roman" w:hAnsi="Times New Roman" w:cs="Times New Roman"/>
          <w:b/>
          <w:sz w:val="24"/>
          <w:szCs w:val="24"/>
        </w:rPr>
        <w:t>Балашева</w:t>
      </w:r>
      <w:proofErr w:type="spellEnd"/>
      <w:r w:rsidRPr="00982DFC">
        <w:rPr>
          <w:rFonts w:ascii="Times New Roman" w:hAnsi="Times New Roman" w:cs="Times New Roman"/>
          <w:b/>
          <w:sz w:val="24"/>
          <w:szCs w:val="24"/>
        </w:rPr>
        <w:t xml:space="preserve"> Петра Ивановича,  </w:t>
      </w:r>
      <w:r w:rsidRPr="00982DFC">
        <w:rPr>
          <w:rFonts w:ascii="Times New Roman" w:hAnsi="Times New Roman" w:cs="Times New Roman"/>
          <w:bCs/>
          <w:sz w:val="24"/>
          <w:szCs w:val="24"/>
        </w:rPr>
        <w:t xml:space="preserve">действующего на основании Устава с одной стороны, </w:t>
      </w:r>
      <w:r w:rsidRPr="00982DFC">
        <w:rPr>
          <w:rFonts w:ascii="Times New Roman" w:hAnsi="Times New Roman" w:cs="Times New Roman"/>
          <w:sz w:val="24"/>
          <w:szCs w:val="24"/>
        </w:rPr>
        <w:t>и</w:t>
      </w:r>
      <w:r w:rsidRPr="00982DFC">
        <w:rPr>
          <w:rFonts w:ascii="Times New Roman" w:hAnsi="Times New Roman" w:cs="Times New Roman"/>
          <w:b/>
          <w:sz w:val="24"/>
          <w:szCs w:val="24"/>
        </w:rPr>
        <w:t xml:space="preserve"> ___________,</w:t>
      </w:r>
      <w:r w:rsidRPr="00982DFC">
        <w:rPr>
          <w:rFonts w:ascii="Times New Roman" w:hAnsi="Times New Roman" w:cs="Times New Roman"/>
          <w:sz w:val="24"/>
          <w:szCs w:val="24"/>
        </w:rPr>
        <w:t xml:space="preserve"> зарегистрированной по адресу. именуема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982DFC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>) в дальнейшем Покупатель, с другой стороны, заключили настоящий договор о нижеследующем.</w:t>
      </w:r>
    </w:p>
    <w:p w:rsidR="0046681F" w:rsidRPr="00982DFC" w:rsidRDefault="0046681F" w:rsidP="0046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681F" w:rsidRPr="00982DFC" w:rsidRDefault="0046681F" w:rsidP="0046681F">
      <w:pPr>
        <w:numPr>
          <w:ilvl w:val="0"/>
          <w:numId w:val="40"/>
        </w:num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>ПРЕДМЕТ ДОГОВОРА</w:t>
      </w:r>
    </w:p>
    <w:p w:rsidR="0046681F" w:rsidRPr="00982DFC" w:rsidRDefault="0046681F" w:rsidP="0046681F">
      <w:pPr>
        <w:tabs>
          <w:tab w:val="left" w:pos="2127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6681F" w:rsidRPr="00982DFC" w:rsidRDefault="0046681F" w:rsidP="0046681F">
      <w:pPr>
        <w:tabs>
          <w:tab w:val="left" w:pos="212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982DFC">
        <w:rPr>
          <w:rFonts w:ascii="Times New Roman" w:hAnsi="Times New Roman" w:cs="Times New Roman"/>
          <w:bCs/>
          <w:sz w:val="24"/>
          <w:szCs w:val="24"/>
        </w:rPr>
        <w:t>1.1</w:t>
      </w:r>
      <w:r w:rsidRPr="00982DFC">
        <w:rPr>
          <w:rFonts w:ascii="Times New Roman" w:hAnsi="Times New Roman" w:cs="Times New Roman"/>
          <w:sz w:val="24"/>
          <w:szCs w:val="24"/>
        </w:rPr>
        <w:t xml:space="preserve">. Настоящий договор заключается на основании Постановления администрации Морозовского сельсовета Искитимского района Новосибирской области № _______ от _________ </w:t>
      </w:r>
      <w:proofErr w:type="gramStart"/>
      <w:r w:rsidRPr="00982DF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82DFC">
        <w:rPr>
          <w:rFonts w:ascii="Times New Roman" w:hAnsi="Times New Roman" w:cs="Times New Roman"/>
          <w:sz w:val="24"/>
          <w:szCs w:val="24"/>
        </w:rPr>
        <w:t>.</w:t>
      </w:r>
    </w:p>
    <w:p w:rsidR="0046681F" w:rsidRPr="00982DFC" w:rsidRDefault="0046681F" w:rsidP="0046681F">
      <w:pPr>
        <w:tabs>
          <w:tab w:val="left" w:pos="212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982DFC">
        <w:rPr>
          <w:rFonts w:ascii="Times New Roman" w:hAnsi="Times New Roman" w:cs="Times New Roman"/>
          <w:bCs/>
          <w:sz w:val="24"/>
          <w:szCs w:val="24"/>
        </w:rPr>
        <w:t>1.2</w:t>
      </w:r>
      <w:r w:rsidRPr="00982DFC">
        <w:rPr>
          <w:rFonts w:ascii="Times New Roman" w:hAnsi="Times New Roman" w:cs="Times New Roman"/>
          <w:sz w:val="24"/>
          <w:szCs w:val="24"/>
        </w:rPr>
        <w:t xml:space="preserve">. Продавец обязуется передать в собственность Покупателя, а Покупатель обязуется принять, и оплатить за земельный участок площадью ________ </w:t>
      </w:r>
      <w:proofErr w:type="spellStart"/>
      <w:r w:rsidRPr="00982DFC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>., кадастровый номер _____________, назначение – для индивидуального жилищного строительства, категория – земли населенных пунктов, имеющего местоположение: Новосибирская область, р-н Искитимский, с. Морозово (далее по договору – Земельный участок)</w:t>
      </w:r>
    </w:p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982DFC">
        <w:rPr>
          <w:rFonts w:ascii="Times New Roman" w:hAnsi="Times New Roman" w:cs="Times New Roman"/>
          <w:bCs/>
          <w:sz w:val="24"/>
          <w:szCs w:val="24"/>
        </w:rPr>
        <w:t>1.3</w:t>
      </w:r>
      <w:r w:rsidRPr="00982DFC">
        <w:rPr>
          <w:rFonts w:ascii="Times New Roman" w:hAnsi="Times New Roman" w:cs="Times New Roman"/>
          <w:sz w:val="24"/>
          <w:szCs w:val="24"/>
        </w:rPr>
        <w:t>. Продавец гарантирует, что на момент продажи Земельный участок не продан, не заложен, в споре, под арестом или запрещением не состоит, свободен от любых прав третьих лиц.</w:t>
      </w:r>
    </w:p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982DFC">
        <w:rPr>
          <w:rFonts w:ascii="Times New Roman" w:hAnsi="Times New Roman" w:cs="Times New Roman"/>
          <w:bCs/>
          <w:sz w:val="24"/>
          <w:szCs w:val="24"/>
        </w:rPr>
        <w:t>1.4.</w:t>
      </w:r>
      <w:r w:rsidRPr="00982DFC">
        <w:rPr>
          <w:rFonts w:ascii="Times New Roman" w:hAnsi="Times New Roman" w:cs="Times New Roman"/>
          <w:sz w:val="24"/>
          <w:szCs w:val="24"/>
        </w:rPr>
        <w:t xml:space="preserve"> Покупатель осмотрел Земельный участок в натуре, ознакомился с его количественными и качественными характеристиками, правовым режимом, убедился в отсутствии подземных и наземных сооружений и объектов, претензий по состоянию участка к Продавцу не имеет.</w:t>
      </w:r>
    </w:p>
    <w:p w:rsidR="0046681F" w:rsidRPr="00982DFC" w:rsidRDefault="0046681F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ЦЕНА ЗЕМЕЛЬНОГО УЧАСТКА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2.1. Выкупная цена земельного участка составляет  _______________________</w:t>
      </w:r>
    </w:p>
    <w:p w:rsidR="0046681F" w:rsidRPr="00982DFC" w:rsidRDefault="0046681F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РАСЧЕТЫ ПО ДОГОВОРУ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3.1. Цена Земельного участка подлежит оплате Покупателем в сумме указанной в п. 2.1. настоящего договора, на счет Продавца: </w:t>
      </w:r>
    </w:p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Счёт получателя: 03100643000000015100</w:t>
      </w:r>
    </w:p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 xml:space="preserve">Банк получателя: </w:t>
      </w:r>
      <w:proofErr w:type="gramStart"/>
      <w:r w:rsidRPr="00982DFC">
        <w:rPr>
          <w:rFonts w:ascii="Times New Roman" w:hAnsi="Times New Roman" w:cs="Times New Roman"/>
          <w:b/>
          <w:sz w:val="24"/>
          <w:szCs w:val="24"/>
        </w:rPr>
        <w:t>СИБИРСКОЕ</w:t>
      </w:r>
      <w:proofErr w:type="gramEnd"/>
      <w:r w:rsidRPr="00982DFC">
        <w:rPr>
          <w:rFonts w:ascii="Times New Roman" w:hAnsi="Times New Roman" w:cs="Times New Roman"/>
          <w:b/>
          <w:sz w:val="24"/>
          <w:szCs w:val="24"/>
        </w:rPr>
        <w:t xml:space="preserve"> ГУ БАНКА РОССИИ//УФК по Новосибирской области г. Новосибирск</w:t>
      </w:r>
    </w:p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 xml:space="preserve">ЕКС  </w:t>
      </w:r>
      <w:r w:rsidRPr="00982DFC">
        <w:rPr>
          <w:rFonts w:ascii="Times New Roman" w:hAnsi="Times New Roman" w:cs="Times New Roman"/>
          <w:b/>
          <w:sz w:val="24"/>
          <w:szCs w:val="24"/>
        </w:rPr>
        <w:t>40102810445370000043</w:t>
      </w:r>
    </w:p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 xml:space="preserve">БИК </w:t>
      </w:r>
      <w:r w:rsidRPr="00982DFC">
        <w:rPr>
          <w:rFonts w:ascii="Times New Roman" w:hAnsi="Times New Roman" w:cs="Times New Roman"/>
          <w:b/>
          <w:sz w:val="24"/>
          <w:szCs w:val="24"/>
        </w:rPr>
        <w:t>015004950</w:t>
      </w:r>
    </w:p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DFC">
        <w:rPr>
          <w:rFonts w:ascii="Times New Roman" w:hAnsi="Times New Roman" w:cs="Times New Roman"/>
          <w:bCs/>
          <w:sz w:val="24"/>
          <w:szCs w:val="24"/>
        </w:rPr>
        <w:t>ОКТМО 50615418</w:t>
      </w:r>
    </w:p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lastRenderedPageBreak/>
        <w:t>ИНН 5443113468</w:t>
      </w:r>
    </w:p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КПП 544301001</w:t>
      </w:r>
    </w:p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Получатель: УФК по Новосибирской области (Получатель: администрация Морозовского сельсовета Искитимского района Новосибирской области)</w:t>
      </w:r>
    </w:p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КБК </w:t>
      </w:r>
      <w:r w:rsidRPr="00982DFC">
        <w:rPr>
          <w:rFonts w:ascii="Times New Roman" w:hAnsi="Times New Roman" w:cs="Times New Roman"/>
          <w:bCs/>
          <w:sz w:val="24"/>
          <w:szCs w:val="24"/>
        </w:rPr>
        <w:t xml:space="preserve">241 1 14 06025 10 0000 430 </w:t>
      </w:r>
      <w:r w:rsidRPr="00982DFC">
        <w:rPr>
          <w:rFonts w:ascii="Times New Roman" w:hAnsi="Times New Roman" w:cs="Times New Roman"/>
          <w:sz w:val="24"/>
          <w:szCs w:val="24"/>
        </w:rPr>
        <w:t>Назначение платежа: 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</w:r>
    </w:p>
    <w:p w:rsidR="0046681F" w:rsidRPr="00982DFC" w:rsidRDefault="0046681F" w:rsidP="0046681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ОБЯЗАТЕЛЬСТВА СТОРОН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4.1. Продавец обязуется передать в собственность Земельный участок и принять оплату за Земельный участок.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4.2. Покупатель обязуется: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4.2.1. Произвести полную оплату за Земельный участок с момента подписания договора купли-продажи в течение 5 рабочих дней. 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4.2.2. Принять в собственность Земельный участок.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4.2.3. Использовать Земельный участок в соответствии с его назначением.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6681F" w:rsidRPr="00982DFC" w:rsidRDefault="0046681F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ОТВЕТСТВЕННОСТЬ СТОРОН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5.2. Ответственность, права и обязанности сторон, не предусмотренные в настоящем договоре, определяются в соответствии с действующим законодательством Российской Федерации.</w:t>
      </w:r>
    </w:p>
    <w:p w:rsidR="0046681F" w:rsidRPr="00982DFC" w:rsidRDefault="0046681F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ПЕРЕХОД ПРАВА СОБСТВЕННОСТИ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6.1. Право собственности на Земельный участок переходит к Покупателю с момента государственной регистрации права в установленном законодательством Российской Федерации порядке.</w:t>
      </w:r>
    </w:p>
    <w:p w:rsidR="0046681F" w:rsidRPr="00982DFC" w:rsidRDefault="0046681F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РАССМОТРЕНИЕ СПОРОВ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 xml:space="preserve">7.1. Все споры и разногласия, которые могут возникать по настоящему договору, разрешаются по возможности путем переговоров, а при </w:t>
      </w:r>
      <w:proofErr w:type="spellStart"/>
      <w:r w:rsidRPr="00982DFC">
        <w:rPr>
          <w:rFonts w:ascii="Times New Roman" w:hAnsi="Times New Roman" w:cs="Times New Roman"/>
          <w:sz w:val="24"/>
          <w:szCs w:val="24"/>
        </w:rPr>
        <w:t>недостижении</w:t>
      </w:r>
      <w:proofErr w:type="spellEnd"/>
      <w:r w:rsidRPr="00982DFC">
        <w:rPr>
          <w:rFonts w:ascii="Times New Roman" w:hAnsi="Times New Roman" w:cs="Times New Roman"/>
          <w:sz w:val="24"/>
          <w:szCs w:val="24"/>
        </w:rPr>
        <w:t xml:space="preserve"> согласия – в суде.</w:t>
      </w:r>
    </w:p>
    <w:p w:rsidR="0046681F" w:rsidRPr="00982DFC" w:rsidRDefault="0046681F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РАЗНОЕ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8.1. Настоящий договор составлен в трех экземплярах, имеющих одинаковую юридическую силу:</w:t>
      </w:r>
    </w:p>
    <w:p w:rsidR="0046681F" w:rsidRPr="00982DFC" w:rsidRDefault="0046681F" w:rsidP="0046681F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один экземпляр для Продавца;</w:t>
      </w:r>
    </w:p>
    <w:p w:rsidR="0046681F" w:rsidRPr="00982DFC" w:rsidRDefault="0046681F" w:rsidP="0046681F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один экземпляр для Покупателя;</w:t>
      </w:r>
    </w:p>
    <w:p w:rsidR="0046681F" w:rsidRPr="00982DFC" w:rsidRDefault="0046681F" w:rsidP="0046681F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один экземпляр для Управления Федеральной службы государственной регистрации, кадастра и картографии по Новосибирской области.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8.2. Договор вступает в силу с момента его подписания сторонами, и  действует до момента выполнения сторонами своих обязательств.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t>8.3. Настоящий договор с момента его подписания сторонами имеет силу акта приема-передачи Земельного участка, в соответствии с которым Продавец передал, а Покупатель принял Земельный участок.</w:t>
      </w:r>
    </w:p>
    <w:p w:rsidR="0046681F" w:rsidRPr="00982DFC" w:rsidRDefault="0046681F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2DFC">
        <w:rPr>
          <w:rFonts w:ascii="Times New Roman" w:hAnsi="Times New Roman" w:cs="Times New Roman"/>
          <w:sz w:val="24"/>
          <w:szCs w:val="24"/>
        </w:rPr>
        <w:lastRenderedPageBreak/>
        <w:t>8.4. Настоящий договор изложен на русском языке, напечатан на двух листах.</w:t>
      </w:r>
    </w:p>
    <w:p w:rsidR="0046681F" w:rsidRPr="00982DFC" w:rsidRDefault="0046681F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DFC">
        <w:rPr>
          <w:rFonts w:ascii="Times New Roman" w:hAnsi="Times New Roman" w:cs="Times New Roman"/>
          <w:b/>
          <w:sz w:val="24"/>
          <w:szCs w:val="24"/>
        </w:rPr>
        <w:t>РЕКВИЗИТЫ СТОРОН</w:t>
      </w:r>
    </w:p>
    <w:p w:rsidR="0046681F" w:rsidRPr="00982DFC" w:rsidRDefault="0046681F" w:rsidP="0046681F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6681F" w:rsidRPr="00982DFC" w:rsidRDefault="0046681F" w:rsidP="0046681F">
      <w:pPr>
        <w:keepNext/>
        <w:spacing w:line="240" w:lineRule="auto"/>
        <w:ind w:left="36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982DFC">
        <w:rPr>
          <w:rFonts w:ascii="Times New Roman" w:hAnsi="Times New Roman" w:cs="Times New Roman"/>
          <w:b/>
          <w:bCs/>
          <w:sz w:val="24"/>
          <w:szCs w:val="24"/>
        </w:rPr>
        <w:t>Продавец                                                                                    Покупатель</w:t>
      </w:r>
    </w:p>
    <w:p w:rsidR="0046681F" w:rsidRDefault="0046681F" w:rsidP="0046681F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                                                     ___________________________</w:t>
      </w:r>
    </w:p>
    <w:p w:rsidR="0046681F" w:rsidRDefault="0046681F" w:rsidP="0046681F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F0E8E" w:rsidRDefault="004F0E8E" w:rsidP="004F0E8E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</w:t>
      </w:r>
    </w:p>
    <w:p w:rsidR="004F0E8E" w:rsidRPr="004F0E8E" w:rsidRDefault="004F0E8E" w:rsidP="004F0E8E">
      <w:pPr>
        <w:pStyle w:val="aff9"/>
        <w:rPr>
          <w:b/>
          <w:sz w:val="24"/>
          <w:szCs w:val="24"/>
          <w:u w:val="single"/>
        </w:rPr>
      </w:pPr>
      <w:r w:rsidRPr="004F0E8E">
        <w:rPr>
          <w:b/>
          <w:sz w:val="24"/>
          <w:szCs w:val="24"/>
        </w:rPr>
        <w:t>Извещение о проведен</w:t>
      </w:r>
      <w:proofErr w:type="gramStart"/>
      <w:r w:rsidRPr="004F0E8E">
        <w:rPr>
          <w:b/>
          <w:sz w:val="24"/>
          <w:szCs w:val="24"/>
        </w:rPr>
        <w:t>ии ау</w:t>
      </w:r>
      <w:proofErr w:type="gramEnd"/>
      <w:r w:rsidRPr="004F0E8E">
        <w:rPr>
          <w:b/>
          <w:sz w:val="24"/>
          <w:szCs w:val="24"/>
        </w:rPr>
        <w:t xml:space="preserve">кциона на право заключения договора купли-продажи земельного участка </w:t>
      </w:r>
    </w:p>
    <w:p w:rsidR="004F0E8E" w:rsidRPr="004F0E8E" w:rsidRDefault="004F0E8E" w:rsidP="004F0E8E">
      <w:pPr>
        <w:pStyle w:val="aff9"/>
        <w:rPr>
          <w:sz w:val="24"/>
          <w:szCs w:val="24"/>
        </w:rPr>
      </w:pPr>
    </w:p>
    <w:p w:rsidR="004F0E8E" w:rsidRPr="004F0E8E" w:rsidRDefault="004F0E8E" w:rsidP="004F0E8E">
      <w:pPr>
        <w:pStyle w:val="aff9"/>
        <w:ind w:firstLine="720"/>
        <w:jc w:val="both"/>
        <w:rPr>
          <w:sz w:val="24"/>
          <w:szCs w:val="24"/>
        </w:rPr>
      </w:pPr>
      <w:r w:rsidRPr="004F0E8E">
        <w:rPr>
          <w:sz w:val="24"/>
          <w:szCs w:val="24"/>
        </w:rPr>
        <w:t>Администрация Морозовского сельсовета Искитимского района Новосибирской области объявляет о проведении торгов на право заключения договора купли-продажи земельного участка.</w:t>
      </w:r>
    </w:p>
    <w:p w:rsidR="004F0E8E" w:rsidRPr="004F0E8E" w:rsidRDefault="004F0E8E" w:rsidP="004F0E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0E8E">
        <w:rPr>
          <w:rFonts w:ascii="Times New Roman" w:hAnsi="Times New Roman" w:cs="Times New Roman"/>
          <w:b/>
          <w:sz w:val="24"/>
          <w:szCs w:val="24"/>
        </w:rPr>
        <w:tab/>
        <w:t xml:space="preserve">Форма торгов: </w:t>
      </w:r>
      <w:r w:rsidRPr="004F0E8E">
        <w:rPr>
          <w:rFonts w:ascii="Times New Roman" w:hAnsi="Times New Roman" w:cs="Times New Roman"/>
          <w:sz w:val="24"/>
          <w:szCs w:val="24"/>
        </w:rPr>
        <w:t>аукцион в электронной форме</w:t>
      </w:r>
    </w:p>
    <w:p w:rsidR="004F0E8E" w:rsidRPr="004F0E8E" w:rsidRDefault="004F0E8E" w:rsidP="004F0E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b/>
          <w:sz w:val="24"/>
          <w:szCs w:val="24"/>
        </w:rPr>
        <w:tab/>
        <w:t>Организатор аукциона в электронной форме</w:t>
      </w:r>
      <w:r w:rsidRPr="004F0E8E">
        <w:rPr>
          <w:rFonts w:ascii="Times New Roman" w:hAnsi="Times New Roman" w:cs="Times New Roman"/>
          <w:sz w:val="24"/>
          <w:szCs w:val="24"/>
        </w:rPr>
        <w:t>: администрация Морозовского сельсовета Искитимского района Новосибирской области, 633218, Новосибирская область</w:t>
      </w:r>
    </w:p>
    <w:p w:rsidR="004F0E8E" w:rsidRPr="004F0E8E" w:rsidRDefault="004F0E8E" w:rsidP="004F0E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 xml:space="preserve">Искитимский район, </w:t>
      </w:r>
      <w:proofErr w:type="spellStart"/>
      <w:r w:rsidRPr="004F0E8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F0E8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4F0E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8E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4F0E8E">
        <w:rPr>
          <w:rFonts w:ascii="Times New Roman" w:hAnsi="Times New Roman" w:cs="Times New Roman"/>
          <w:sz w:val="24"/>
          <w:szCs w:val="24"/>
        </w:rPr>
        <w:t>, 1-2, адрес сайта:</w:t>
      </w:r>
      <w:proofErr w:type="spellStart"/>
      <w:r w:rsidRPr="004F0E8E">
        <w:rPr>
          <w:rFonts w:ascii="Times New Roman" w:hAnsi="Times New Roman" w:cs="Times New Roman"/>
          <w:sz w:val="24"/>
          <w:szCs w:val="24"/>
          <w:lang w:val="en-US"/>
        </w:rPr>
        <w:t>morozovo</w:t>
      </w:r>
      <w:proofErr w:type="spellEnd"/>
      <w:r w:rsidRPr="004F0E8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F0E8E">
        <w:rPr>
          <w:rFonts w:ascii="Times New Roman" w:hAnsi="Times New Roman" w:cs="Times New Roman"/>
          <w:sz w:val="24"/>
          <w:szCs w:val="24"/>
          <w:lang w:val="en-US"/>
        </w:rPr>
        <w:t>nso</w:t>
      </w:r>
      <w:proofErr w:type="spellEnd"/>
      <w:r w:rsidRPr="004F0E8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F0E8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F0E8E">
        <w:rPr>
          <w:rFonts w:ascii="Times New Roman" w:hAnsi="Times New Roman" w:cs="Times New Roman"/>
          <w:sz w:val="24"/>
          <w:szCs w:val="24"/>
        </w:rPr>
        <w:t xml:space="preserve"> , телефон 8-383-43-73-134. </w:t>
      </w:r>
    </w:p>
    <w:p w:rsidR="004F0E8E" w:rsidRPr="004F0E8E" w:rsidRDefault="004F0E8E" w:rsidP="004F0E8E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4F0E8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>кциона принято на основании постановления администрации Морозовского сельсовета Искитимского района Новосибирской области от 17.10.2023г. №137.</w:t>
      </w:r>
    </w:p>
    <w:p w:rsidR="004F0E8E" w:rsidRPr="004F0E8E" w:rsidRDefault="004F0E8E" w:rsidP="004F0E8E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/>
          <w:bCs/>
          <w:sz w:val="24"/>
          <w:szCs w:val="24"/>
        </w:rPr>
        <w:t>Оператор электронной площадки:</w:t>
      </w:r>
      <w:r w:rsidRPr="004F0E8E">
        <w:rPr>
          <w:rFonts w:ascii="Times New Roman" w:hAnsi="Times New Roman" w:cs="Times New Roman"/>
          <w:bCs/>
          <w:sz w:val="24"/>
          <w:szCs w:val="24"/>
        </w:rPr>
        <w:t xml:space="preserve"> общество с ограниченной ответственностью «РТС-тендер», местонахождения: 121151, город Москва, набережная Тараса Шевченко, дом 23А,</w:t>
      </w:r>
      <w:r w:rsidRPr="004F0E8E">
        <w:rPr>
          <w:rFonts w:ascii="Times New Roman" w:hAnsi="Times New Roman" w:cs="Times New Roman"/>
          <w:sz w:val="24"/>
          <w:szCs w:val="24"/>
        </w:rPr>
        <w:t xml:space="preserve"> </w:t>
      </w:r>
      <w:r w:rsidRPr="004F0E8E">
        <w:rPr>
          <w:rFonts w:ascii="Times New Roman" w:hAnsi="Times New Roman" w:cs="Times New Roman"/>
          <w:bCs/>
          <w:sz w:val="24"/>
          <w:szCs w:val="24"/>
        </w:rPr>
        <w:t xml:space="preserve">этаж 25, помещение №1, адрес сайта: </w:t>
      </w:r>
      <w:hyperlink r:id="rId38" w:history="1">
        <w:r w:rsidRPr="004F0E8E">
          <w:rPr>
            <w:rStyle w:val="ab"/>
            <w:rFonts w:ascii="Times New Roman" w:hAnsi="Times New Roman" w:cs="Times New Roman"/>
            <w:sz w:val="24"/>
            <w:szCs w:val="24"/>
          </w:rPr>
          <w:t>www.rts-tender.ru</w:t>
        </w:r>
      </w:hyperlink>
      <w:r w:rsidRPr="004F0E8E">
        <w:rPr>
          <w:rFonts w:ascii="Times New Roman" w:hAnsi="Times New Roman" w:cs="Times New Roman"/>
          <w:bCs/>
          <w:sz w:val="24"/>
          <w:szCs w:val="24"/>
        </w:rPr>
        <w:t xml:space="preserve">, адрес электронной почты: </w:t>
      </w:r>
      <w:hyperlink r:id="rId39" w:history="1">
        <w:r w:rsidRPr="004F0E8E">
          <w:rPr>
            <w:rStyle w:val="ab"/>
            <w:rFonts w:ascii="Times New Roman" w:hAnsi="Times New Roman" w:cs="Times New Roman"/>
            <w:sz w:val="24"/>
            <w:szCs w:val="24"/>
          </w:rPr>
          <w:t>iSupport@rts-tender.ru</w:t>
        </w:r>
      </w:hyperlink>
      <w:r w:rsidRPr="004F0E8E">
        <w:rPr>
          <w:rFonts w:ascii="Times New Roman" w:hAnsi="Times New Roman" w:cs="Times New Roman"/>
          <w:bCs/>
          <w:sz w:val="24"/>
          <w:szCs w:val="24"/>
        </w:rPr>
        <w:t>, телефон: +7 (499) 653-55-00.</w:t>
      </w:r>
    </w:p>
    <w:p w:rsidR="004F0E8E" w:rsidRPr="004F0E8E" w:rsidRDefault="004F0E8E" w:rsidP="004F0E8E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/>
          <w:bCs/>
          <w:sz w:val="24"/>
          <w:szCs w:val="24"/>
        </w:rPr>
        <w:t xml:space="preserve">Орган, уполномоченный на распоряжение земельным участком: </w:t>
      </w:r>
      <w:r w:rsidRPr="004F0E8E">
        <w:rPr>
          <w:rFonts w:ascii="Times New Roman" w:hAnsi="Times New Roman" w:cs="Times New Roman"/>
          <w:bCs/>
          <w:sz w:val="24"/>
          <w:szCs w:val="24"/>
        </w:rPr>
        <w:t xml:space="preserve">Морозовский сельсовет Искитимского района Новосибирской области. </w:t>
      </w:r>
    </w:p>
    <w:p w:rsidR="004F0E8E" w:rsidRPr="004F0E8E" w:rsidRDefault="004F0E8E" w:rsidP="004F0E8E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b/>
          <w:sz w:val="24"/>
          <w:szCs w:val="24"/>
        </w:rPr>
        <w:t>Порядок проведения аукциона</w:t>
      </w:r>
      <w:r w:rsidRPr="004F0E8E">
        <w:rPr>
          <w:rFonts w:ascii="Times New Roman" w:hAnsi="Times New Roman" w:cs="Times New Roman"/>
          <w:sz w:val="24"/>
          <w:szCs w:val="24"/>
        </w:rPr>
        <w:t xml:space="preserve">: аукцион проводится в соответствии со статьей 39.11 Земельного кодекса Российской Федерации на электронной площадке «РТС-ТЕНДЕР». </w:t>
      </w:r>
    </w:p>
    <w:p w:rsidR="004F0E8E" w:rsidRPr="004F0E8E" w:rsidRDefault="004F0E8E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4F0E8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>ператор электронной площадки обеспечивает участникам возможность принять участие в аукционе. Аукцион проводится путем повышения начальной цены предмета аукциона на «шаг аукциона».</w:t>
      </w:r>
    </w:p>
    <w:p w:rsidR="004F0E8E" w:rsidRPr="004F0E8E" w:rsidRDefault="004F0E8E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4F0E8E" w:rsidRPr="004F0E8E" w:rsidRDefault="004F0E8E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4F0E8E" w:rsidRPr="004F0E8E" w:rsidRDefault="004F0E8E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4F0E8E" w:rsidRPr="004F0E8E" w:rsidRDefault="004F0E8E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lastRenderedPageBreak/>
        <w:t>Победителем признается участник, предложивший наибольшую цену предмета аукциона.</w:t>
      </w:r>
    </w:p>
    <w:p w:rsidR="004F0E8E" w:rsidRPr="004F0E8E" w:rsidRDefault="004F0E8E" w:rsidP="004F0E8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4F0E8E" w:rsidRPr="004F0E8E" w:rsidRDefault="004F0E8E" w:rsidP="004F0E8E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b/>
          <w:sz w:val="24"/>
          <w:szCs w:val="24"/>
        </w:rPr>
        <w:t>Предметом аукциона является:</w:t>
      </w:r>
      <w:r w:rsidRPr="004F0E8E">
        <w:rPr>
          <w:rFonts w:ascii="Times New Roman" w:hAnsi="Times New Roman" w:cs="Times New Roman"/>
          <w:sz w:val="24"/>
          <w:szCs w:val="24"/>
        </w:rPr>
        <w:t xml:space="preserve"> право на заключение договора купли-продажи земельного участка.</w:t>
      </w:r>
    </w:p>
    <w:p w:rsidR="004F0E8E" w:rsidRPr="004F0E8E" w:rsidRDefault="004F0E8E" w:rsidP="004F0E8E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</w:t>
      </w:r>
      <w:proofErr w:type="gramStart"/>
      <w:r w:rsidRPr="004F0E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F0E8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>. 4 статьи 448 ГК РФ).</w:t>
      </w:r>
    </w:p>
    <w:p w:rsidR="004F0E8E" w:rsidRPr="004F0E8E" w:rsidRDefault="004F0E8E" w:rsidP="004F0E8E">
      <w:pPr>
        <w:shd w:val="clear" w:color="auto" w:fill="FFFFFF"/>
        <w:tabs>
          <w:tab w:val="left" w:pos="442"/>
          <w:tab w:val="left" w:leader="underscore" w:pos="4392"/>
          <w:tab w:val="left" w:leader="underscore" w:pos="729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ab/>
      </w:r>
      <w:r w:rsidRPr="004F0E8E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4F0E8E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4F0E8E">
        <w:rPr>
          <w:rFonts w:ascii="Times New Roman" w:hAnsi="Times New Roman" w:cs="Times New Roman"/>
          <w:b/>
          <w:sz w:val="24"/>
          <w:szCs w:val="24"/>
        </w:rPr>
        <w:t>кциона</w:t>
      </w:r>
      <w:r w:rsidRPr="004F0E8E">
        <w:rPr>
          <w:rFonts w:ascii="Times New Roman" w:hAnsi="Times New Roman" w:cs="Times New Roman"/>
          <w:sz w:val="24"/>
          <w:szCs w:val="24"/>
        </w:rPr>
        <w:t xml:space="preserve"> опубликовано в печатном издании «Вестник Морозовского сельсовета», а также на официальном сайте в сети «Интернет» </w:t>
      </w:r>
      <w:hyperlink r:id="rId40" w:history="1">
        <w:r w:rsidRPr="004F0E8E">
          <w:rPr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4F0E8E">
        <w:rPr>
          <w:rFonts w:ascii="Times New Roman" w:hAnsi="Times New Roman" w:cs="Times New Roman"/>
          <w:sz w:val="24"/>
          <w:szCs w:val="24"/>
        </w:rPr>
        <w:t xml:space="preserve"> и на официальном сайте администрации Морозовского сельсовета Искитимского района Новосибирской области </w:t>
      </w:r>
      <w:hyperlink r:id="rId41" w:history="1">
        <w:r w:rsidRPr="004F0E8E">
          <w:rPr>
            <w:rStyle w:val="ab"/>
            <w:rFonts w:ascii="Times New Roman" w:hAnsi="Times New Roman" w:cs="Times New Roman"/>
            <w:sz w:val="24"/>
            <w:szCs w:val="24"/>
          </w:rPr>
          <w:t>www.</w:t>
        </w:r>
        <w:r w:rsidRPr="004F0E8E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morozovo</w:t>
        </w:r>
        <w:r w:rsidRPr="004F0E8E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Pr="004F0E8E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Pr="004F0E8E">
          <w:rPr>
            <w:rStyle w:val="ab"/>
            <w:rFonts w:ascii="Times New Roman" w:hAnsi="Times New Roman" w:cs="Times New Roman"/>
            <w:sz w:val="24"/>
            <w:szCs w:val="24"/>
          </w:rPr>
          <w:t>.r</w:t>
        </w:r>
        <w:r w:rsidRPr="004F0E8E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u</w:t>
        </w:r>
      </w:hyperlink>
      <w:r w:rsidRPr="004F0E8E">
        <w:rPr>
          <w:rFonts w:ascii="Times New Roman" w:hAnsi="Times New Roman" w:cs="Times New Roman"/>
          <w:sz w:val="24"/>
          <w:szCs w:val="24"/>
        </w:rPr>
        <w:t>, на сайте www.rts-tender.ru.</w:t>
      </w:r>
    </w:p>
    <w:p w:rsidR="004F0E8E" w:rsidRPr="004F0E8E" w:rsidRDefault="004F0E8E" w:rsidP="004F0E8E">
      <w:pPr>
        <w:pStyle w:val="ae"/>
        <w:ind w:firstLine="720"/>
        <w:rPr>
          <w:b/>
          <w:sz w:val="24"/>
          <w:szCs w:val="24"/>
        </w:rPr>
      </w:pPr>
      <w:r w:rsidRPr="004F0E8E">
        <w:rPr>
          <w:b/>
          <w:sz w:val="24"/>
          <w:szCs w:val="24"/>
        </w:rPr>
        <w:t>Предмет аукциона:</w:t>
      </w:r>
    </w:p>
    <w:p w:rsidR="004F0E8E" w:rsidRPr="004F0E8E" w:rsidRDefault="004F0E8E" w:rsidP="004F0E8E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 xml:space="preserve">лот №1 - кадастровый номер 54:07:057401:4806 площадью 1499 </w:t>
      </w:r>
      <w:proofErr w:type="spellStart"/>
      <w:r w:rsidRPr="004F0E8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4F0E8E">
        <w:rPr>
          <w:rFonts w:ascii="Times New Roman" w:hAnsi="Times New Roman" w:cs="Times New Roman"/>
          <w:sz w:val="24"/>
          <w:szCs w:val="24"/>
        </w:rPr>
        <w:t xml:space="preserve">. для ведения личного подсобного хозяйства, местоположение: Новосибирская область, р-н Искитимский, </w:t>
      </w:r>
      <w:proofErr w:type="spellStart"/>
      <w:r w:rsidRPr="004F0E8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F0E8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4F0E8E">
        <w:rPr>
          <w:rFonts w:ascii="Times New Roman" w:hAnsi="Times New Roman" w:cs="Times New Roman"/>
          <w:sz w:val="24"/>
          <w:szCs w:val="24"/>
        </w:rPr>
        <w:t xml:space="preserve">, начальная цена 802 000 (Восемьсот две тысячи) рублей 00 коп., «шаг аукциона» (3%)  24 060,00 (двадцать четыре тысячи шестьдесят) рублей 00 коп., </w:t>
      </w:r>
      <w:r w:rsidRPr="004F0E8E">
        <w:rPr>
          <w:rFonts w:ascii="Times New Roman" w:hAnsi="Times New Roman" w:cs="Times New Roman"/>
          <w:b/>
          <w:sz w:val="24"/>
          <w:szCs w:val="24"/>
        </w:rPr>
        <w:t>размер задатка (20%) 160 400 (сто шестьдесят тысяч четыреста) рублей 00 коп.;</w:t>
      </w:r>
    </w:p>
    <w:p w:rsidR="004F0E8E" w:rsidRPr="004F0E8E" w:rsidRDefault="004F0E8E" w:rsidP="004F0E8E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0E8E">
        <w:rPr>
          <w:rFonts w:ascii="Times New Roman" w:hAnsi="Times New Roman" w:cs="Times New Roman"/>
          <w:b/>
          <w:bCs/>
          <w:sz w:val="24"/>
          <w:szCs w:val="24"/>
        </w:rPr>
        <w:t>Получение электронной подписи и регистрация (аккредитация) на электронной площадке:</w:t>
      </w:r>
    </w:p>
    <w:p w:rsidR="004F0E8E" w:rsidRPr="004F0E8E" w:rsidRDefault="004F0E8E" w:rsidP="004F0E8E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>Для прохождения процедуры регистрации (аккредитации) на электронной площадке заявителю необходимо иметь электронную подпись, оформленную в соответствии с требованиями действующего законодательства удостоверяющим центром (далее – ЭП).</w:t>
      </w:r>
    </w:p>
    <w:p w:rsidR="004F0E8E" w:rsidRPr="004F0E8E" w:rsidRDefault="004F0E8E" w:rsidP="004F0E8E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>Для обеспечения доступа к подаче заявки и к участию в аукционе заявителю необходимо пройти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претендента/арендатора. Регламент, определяющий правила функционирования ЭП (далее - Регламент и Инструкции)</w:t>
      </w:r>
      <w:r w:rsidRPr="004F0E8E">
        <w:rPr>
          <w:rFonts w:ascii="Times New Roman" w:hAnsi="Times New Roman" w:cs="Times New Roman"/>
          <w:sz w:val="24"/>
          <w:szCs w:val="24"/>
        </w:rPr>
        <w:t xml:space="preserve"> </w:t>
      </w:r>
      <w:r w:rsidRPr="004F0E8E">
        <w:rPr>
          <w:rFonts w:ascii="Times New Roman" w:hAnsi="Times New Roman" w:cs="Times New Roman"/>
          <w:bCs/>
          <w:sz w:val="24"/>
          <w:szCs w:val="24"/>
        </w:rPr>
        <w:t>расположен в информационно-телекоммуникационной сети «Интернет»</w:t>
      </w:r>
      <w:r w:rsidRPr="004F0E8E">
        <w:rPr>
          <w:rFonts w:ascii="Times New Roman" w:hAnsi="Times New Roman" w:cs="Times New Roman"/>
          <w:sz w:val="24"/>
          <w:szCs w:val="24"/>
        </w:rPr>
        <w:t xml:space="preserve"> </w:t>
      </w:r>
      <w:r w:rsidRPr="004F0E8E">
        <w:rPr>
          <w:rFonts w:ascii="Times New Roman" w:hAnsi="Times New Roman" w:cs="Times New Roman"/>
          <w:bCs/>
          <w:sz w:val="24"/>
          <w:szCs w:val="24"/>
        </w:rPr>
        <w:t xml:space="preserve">по адресу: </w:t>
      </w:r>
      <w:hyperlink r:id="rId42" w:history="1">
        <w:r w:rsidRPr="004F0E8E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https://www.rts-tender.ru/platform-rules/platform-property-sales</w:t>
        </w:r>
      </w:hyperlink>
      <w:r w:rsidRPr="004F0E8E">
        <w:rPr>
          <w:rFonts w:ascii="Times New Roman" w:hAnsi="Times New Roman" w:cs="Times New Roman"/>
          <w:bCs/>
          <w:color w:val="0000FF"/>
          <w:sz w:val="24"/>
          <w:szCs w:val="24"/>
          <w:u w:val="single"/>
        </w:rPr>
        <w:t xml:space="preserve"> </w:t>
      </w:r>
      <w:r w:rsidRPr="004F0E8E">
        <w:rPr>
          <w:rFonts w:ascii="Times New Roman" w:hAnsi="Times New Roman" w:cs="Times New Roman"/>
          <w:bCs/>
          <w:sz w:val="24"/>
          <w:szCs w:val="24"/>
        </w:rPr>
        <w:t>.</w:t>
      </w:r>
    </w:p>
    <w:p w:rsidR="004F0E8E" w:rsidRPr="004F0E8E" w:rsidRDefault="004F0E8E" w:rsidP="004F0E8E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>Информация по получению ЭП и регистрации (аккредитации) на электронной площадке указана также в памятке (Приложение).</w:t>
      </w:r>
    </w:p>
    <w:p w:rsidR="004F0E8E" w:rsidRPr="004F0E8E" w:rsidRDefault="004F0E8E" w:rsidP="004F0E8E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>В случае если от имени заявителя действует иное лицо, заявителю и доверенному лицу необходимо пройти регистрацию (аккредитацию) на электронной площадке в соответствии с Регламентом и Инструкциями.</w:t>
      </w:r>
    </w:p>
    <w:p w:rsidR="004F0E8E" w:rsidRPr="004F0E8E" w:rsidRDefault="004F0E8E" w:rsidP="004F0E8E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E8E">
        <w:rPr>
          <w:rFonts w:ascii="Times New Roman" w:hAnsi="Times New Roman" w:cs="Times New Roman"/>
          <w:b/>
          <w:sz w:val="24"/>
          <w:szCs w:val="24"/>
        </w:rPr>
        <w:t>Сведения о размере взимаемой с победителя электронного аукциона или иных лиц, с которыми в соответствии с пунктами 13, 14, 20 и 25 статьи 39.12 Земельного кодекса Российской Федерации заключается договор купли-продажи земельного участка:</w:t>
      </w:r>
    </w:p>
    <w:p w:rsidR="004F0E8E" w:rsidRPr="004F0E8E" w:rsidRDefault="004F0E8E" w:rsidP="004F0E8E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Передача денежных сре</w:t>
      </w:r>
      <w:proofErr w:type="gramStart"/>
      <w:r w:rsidRPr="004F0E8E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>азмере стоимости услуг (далее – гарантийное обеспечение оплаты услуг) осуществляется в порядке, установленном статьей 4 Соглашения о гарантийном обеспечении на электронной площадке «РТС-тендер» имущественные торги.</w:t>
      </w:r>
    </w:p>
    <w:p w:rsidR="004F0E8E" w:rsidRPr="004F0E8E" w:rsidRDefault="004F0E8E" w:rsidP="004F0E8E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lastRenderedPageBreak/>
        <w:t xml:space="preserve">Тариф (гарантийное обеспечение оплаты услуг), размещён по адресу: </w:t>
      </w:r>
      <w:hyperlink r:id="rId43" w:history="1">
        <w:r w:rsidRPr="004F0E8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https://www.rts-tender.ru/tariffs/platform-property-sales-tariffs</w:t>
        </w:r>
      </w:hyperlink>
      <w:r w:rsidRPr="004F0E8E">
        <w:rPr>
          <w:rFonts w:ascii="Times New Roman" w:hAnsi="Times New Roman" w:cs="Times New Roman"/>
          <w:sz w:val="24"/>
          <w:szCs w:val="24"/>
        </w:rPr>
        <w:t>. Размер тарифа – 1% от начальной цены предмета аукциона и не более 2 000 рублей (включая НДС).</w:t>
      </w:r>
    </w:p>
    <w:p w:rsidR="004F0E8E" w:rsidRDefault="004F0E8E" w:rsidP="004F0E8E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Денежные средства в размере стоимости оказания услуг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</w:r>
    </w:p>
    <w:p w:rsidR="0046681F" w:rsidRPr="004F0E8E" w:rsidRDefault="0046681F" w:rsidP="004F0E8E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0E8E" w:rsidRDefault="004F0E8E" w:rsidP="004F0E8E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0E8E">
        <w:rPr>
          <w:rFonts w:ascii="Times New Roman" w:hAnsi="Times New Roman" w:cs="Times New Roman"/>
          <w:sz w:val="24"/>
          <w:szCs w:val="24"/>
        </w:rPr>
        <w:t>Списание средств гарантийного обеспечения оплаты оказания услуг осуществляется с аналитического счета того участника, в отношении которого применимо одно из следующих условий: если с участником, который определен как лицо, с которым может быть заключен договор (победитель), заключен договор или участник признан уклонившимся от заключения договора – в течение одного рабочего дня с момента заключения с таким участником договора на электронной площадке или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 xml:space="preserve"> опубликования на электронной площадке сведений о заключении договора с таким участником или опубликования на электронной площадке акта (протокола) о признании такого участника уклонившимся от заключения договора.</w:t>
      </w:r>
    </w:p>
    <w:p w:rsidR="0046681F" w:rsidRPr="004F0E8E" w:rsidRDefault="0046681F" w:rsidP="004F0E8E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0E8E" w:rsidRPr="004F0E8E" w:rsidRDefault="004F0E8E" w:rsidP="004F0E8E">
      <w:pPr>
        <w:pStyle w:val="ae"/>
        <w:ind w:firstLine="540"/>
        <w:rPr>
          <w:sz w:val="24"/>
          <w:szCs w:val="24"/>
        </w:rPr>
      </w:pPr>
      <w:r w:rsidRPr="004F0E8E">
        <w:rPr>
          <w:b/>
          <w:sz w:val="24"/>
          <w:szCs w:val="24"/>
        </w:rPr>
        <w:t>Параметры</w:t>
      </w:r>
      <w:r w:rsidRPr="004F0E8E">
        <w:rPr>
          <w:sz w:val="24"/>
          <w:szCs w:val="24"/>
        </w:rPr>
        <w:t xml:space="preserve"> </w:t>
      </w:r>
      <w:r w:rsidRPr="004F0E8E">
        <w:rPr>
          <w:b/>
          <w:sz w:val="24"/>
          <w:szCs w:val="24"/>
        </w:rPr>
        <w:t>разрешенного строительства объекта капитального строительства:</w:t>
      </w: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993"/>
        <w:gridCol w:w="708"/>
        <w:gridCol w:w="993"/>
        <w:gridCol w:w="1134"/>
        <w:gridCol w:w="992"/>
        <w:gridCol w:w="1134"/>
        <w:gridCol w:w="1276"/>
      </w:tblGrid>
      <w:tr w:rsidR="004F0E8E" w:rsidRPr="004F0E8E" w:rsidTr="00EC1733">
        <w:trPr>
          <w:tblHeader/>
        </w:trPr>
        <w:tc>
          <w:tcPr>
            <w:tcW w:w="2835" w:type="dxa"/>
            <w:vMerge w:val="restart"/>
          </w:tcPr>
          <w:p w:rsidR="004F0E8E" w:rsidRPr="004F0E8E" w:rsidRDefault="004F0E8E" w:rsidP="004F0E8E">
            <w:pPr>
              <w:pStyle w:val="110"/>
              <w:jc w:val="both"/>
              <w:rPr>
                <w:sz w:val="24"/>
              </w:rPr>
            </w:pPr>
            <w:r w:rsidRPr="004F0E8E">
              <w:rPr>
                <w:sz w:val="24"/>
              </w:rPr>
              <w:t xml:space="preserve">Наименование вида разрешенного использования </w:t>
            </w:r>
          </w:p>
        </w:tc>
        <w:tc>
          <w:tcPr>
            <w:tcW w:w="7230" w:type="dxa"/>
            <w:gridSpan w:val="7"/>
            <w:shd w:val="clear" w:color="auto" w:fill="FFFFFF"/>
          </w:tcPr>
          <w:p w:rsidR="004F0E8E" w:rsidRPr="004F0E8E" w:rsidRDefault="004F0E8E" w:rsidP="004F0E8E">
            <w:pPr>
              <w:pStyle w:val="110"/>
              <w:jc w:val="both"/>
              <w:rPr>
                <w:sz w:val="24"/>
              </w:rPr>
            </w:pPr>
            <w:r w:rsidRPr="004F0E8E">
              <w:rPr>
                <w:sz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</w:t>
            </w:r>
            <w:r w:rsidRPr="004F0E8E">
              <w:rPr>
                <w:sz w:val="24"/>
              </w:rPr>
              <w:t>и</w:t>
            </w:r>
            <w:r w:rsidRPr="004F0E8E">
              <w:rPr>
                <w:sz w:val="24"/>
              </w:rPr>
              <w:t>тельства</w:t>
            </w:r>
          </w:p>
        </w:tc>
      </w:tr>
      <w:tr w:rsidR="004F0E8E" w:rsidRPr="004F0E8E" w:rsidTr="00EC1733">
        <w:trPr>
          <w:tblHeader/>
        </w:trPr>
        <w:tc>
          <w:tcPr>
            <w:tcW w:w="2835" w:type="dxa"/>
            <w:vMerge/>
          </w:tcPr>
          <w:p w:rsidR="004F0E8E" w:rsidRPr="004F0E8E" w:rsidRDefault="004F0E8E" w:rsidP="004F0E8E">
            <w:pPr>
              <w:pStyle w:val="110"/>
              <w:jc w:val="both"/>
              <w:rPr>
                <w:sz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>S </w:t>
            </w:r>
            <w:proofErr w:type="spellStart"/>
            <w:r w:rsidRPr="004F0E8E">
              <w:rPr>
                <w:sz w:val="24"/>
              </w:rPr>
              <w:t>min</w:t>
            </w:r>
            <w:proofErr w:type="spellEnd"/>
            <w:r w:rsidRPr="004F0E8E">
              <w:rPr>
                <w:sz w:val="24"/>
              </w:rPr>
              <w:t>, (га)</w:t>
            </w:r>
          </w:p>
        </w:tc>
        <w:tc>
          <w:tcPr>
            <w:tcW w:w="708" w:type="dxa"/>
            <w:shd w:val="clear" w:color="auto" w:fill="FFFFFF"/>
          </w:tcPr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>S </w:t>
            </w:r>
            <w:proofErr w:type="spellStart"/>
            <w:r w:rsidRPr="004F0E8E">
              <w:rPr>
                <w:sz w:val="24"/>
              </w:rPr>
              <w:t>max</w:t>
            </w:r>
            <w:proofErr w:type="spellEnd"/>
            <w:r w:rsidRPr="004F0E8E">
              <w:rPr>
                <w:sz w:val="24"/>
              </w:rPr>
              <w:t>, (га)</w:t>
            </w:r>
          </w:p>
        </w:tc>
        <w:tc>
          <w:tcPr>
            <w:tcW w:w="993" w:type="dxa"/>
            <w:shd w:val="clear" w:color="auto" w:fill="FFFFFF"/>
          </w:tcPr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>О</w:t>
            </w:r>
            <w:r w:rsidRPr="004F0E8E">
              <w:rPr>
                <w:sz w:val="24"/>
              </w:rPr>
              <w:t>т</w:t>
            </w:r>
            <w:r w:rsidRPr="004F0E8E">
              <w:rPr>
                <w:sz w:val="24"/>
              </w:rPr>
              <w:t xml:space="preserve">ступ  </w:t>
            </w:r>
            <w:proofErr w:type="spellStart"/>
            <w:r w:rsidRPr="004F0E8E">
              <w:rPr>
                <w:sz w:val="24"/>
              </w:rPr>
              <w:t>min</w:t>
            </w:r>
            <w:proofErr w:type="spellEnd"/>
            <w:r w:rsidRPr="004F0E8E">
              <w:rPr>
                <w:sz w:val="24"/>
              </w:rPr>
              <w:t>, (м)</w:t>
            </w:r>
          </w:p>
        </w:tc>
        <w:tc>
          <w:tcPr>
            <w:tcW w:w="1134" w:type="dxa"/>
            <w:shd w:val="clear" w:color="auto" w:fill="FFFFFF"/>
          </w:tcPr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 xml:space="preserve">Этаж </w:t>
            </w:r>
            <w:proofErr w:type="spellStart"/>
            <w:r w:rsidRPr="004F0E8E">
              <w:rPr>
                <w:sz w:val="24"/>
              </w:rPr>
              <w:t>min</w:t>
            </w:r>
            <w:proofErr w:type="spellEnd"/>
            <w:r w:rsidRPr="004F0E8E">
              <w:rPr>
                <w:sz w:val="24"/>
              </w:rPr>
              <w:t>, (ед.)</w:t>
            </w:r>
          </w:p>
        </w:tc>
        <w:tc>
          <w:tcPr>
            <w:tcW w:w="992" w:type="dxa"/>
            <w:shd w:val="clear" w:color="auto" w:fill="FFFFFF"/>
          </w:tcPr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 xml:space="preserve">Этаж </w:t>
            </w:r>
            <w:proofErr w:type="spellStart"/>
            <w:r w:rsidRPr="004F0E8E">
              <w:rPr>
                <w:sz w:val="24"/>
              </w:rPr>
              <w:t>max</w:t>
            </w:r>
            <w:proofErr w:type="spellEnd"/>
            <w:r w:rsidRPr="004F0E8E">
              <w:rPr>
                <w:sz w:val="24"/>
              </w:rPr>
              <w:t>, (ед.)</w:t>
            </w:r>
          </w:p>
        </w:tc>
        <w:tc>
          <w:tcPr>
            <w:tcW w:w="1134" w:type="dxa"/>
            <w:shd w:val="clear" w:color="auto" w:fill="FFFFFF"/>
          </w:tcPr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>Процент застро</w:t>
            </w:r>
            <w:r w:rsidRPr="004F0E8E">
              <w:rPr>
                <w:sz w:val="24"/>
              </w:rPr>
              <w:t>й</w:t>
            </w:r>
            <w:r w:rsidRPr="004F0E8E">
              <w:rPr>
                <w:sz w:val="24"/>
              </w:rPr>
              <w:t xml:space="preserve">ки </w:t>
            </w:r>
            <w:proofErr w:type="spellStart"/>
            <w:r w:rsidRPr="004F0E8E">
              <w:rPr>
                <w:sz w:val="24"/>
              </w:rPr>
              <w:t>min</w:t>
            </w:r>
            <w:proofErr w:type="spellEnd"/>
            <w:r w:rsidRPr="004F0E8E">
              <w:rPr>
                <w:sz w:val="24"/>
              </w:rPr>
              <w:t>, (пр</w:t>
            </w:r>
            <w:r w:rsidRPr="004F0E8E">
              <w:rPr>
                <w:sz w:val="24"/>
              </w:rPr>
              <w:t>о</w:t>
            </w:r>
            <w:r w:rsidRPr="004F0E8E">
              <w:rPr>
                <w:sz w:val="24"/>
              </w:rPr>
              <w:t>цент)</w:t>
            </w:r>
          </w:p>
        </w:tc>
        <w:tc>
          <w:tcPr>
            <w:tcW w:w="1276" w:type="dxa"/>
            <w:shd w:val="clear" w:color="auto" w:fill="FFFFFF"/>
          </w:tcPr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>Процент застро</w:t>
            </w:r>
            <w:r w:rsidRPr="004F0E8E">
              <w:rPr>
                <w:sz w:val="24"/>
              </w:rPr>
              <w:t>й</w:t>
            </w:r>
            <w:r w:rsidRPr="004F0E8E">
              <w:rPr>
                <w:sz w:val="24"/>
              </w:rPr>
              <w:t xml:space="preserve">ки </w:t>
            </w:r>
            <w:proofErr w:type="spellStart"/>
            <w:r w:rsidRPr="004F0E8E">
              <w:rPr>
                <w:sz w:val="24"/>
              </w:rPr>
              <w:t>max</w:t>
            </w:r>
            <w:proofErr w:type="spellEnd"/>
            <w:r w:rsidRPr="004F0E8E">
              <w:rPr>
                <w:sz w:val="24"/>
              </w:rPr>
              <w:t>, (пр</w:t>
            </w:r>
            <w:r w:rsidRPr="004F0E8E">
              <w:rPr>
                <w:sz w:val="24"/>
              </w:rPr>
              <w:t>о</w:t>
            </w:r>
            <w:r w:rsidRPr="004F0E8E">
              <w:rPr>
                <w:sz w:val="24"/>
              </w:rPr>
              <w:t>цент)</w:t>
            </w:r>
          </w:p>
        </w:tc>
      </w:tr>
      <w:tr w:rsidR="004F0E8E" w:rsidRPr="004F0E8E" w:rsidTr="00EC173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0E8E" w:rsidRPr="004F0E8E" w:rsidRDefault="004F0E8E" w:rsidP="004F0E8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0E8E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>0,03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0E8E" w:rsidRPr="004F0E8E" w:rsidRDefault="004F0E8E" w:rsidP="004F0E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E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F0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</w:p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0E8E" w:rsidRPr="004F0E8E" w:rsidRDefault="004F0E8E" w:rsidP="004F0E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E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F0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5"/>
            </w:r>
          </w:p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>1</w:t>
            </w:r>
            <w:r w:rsidRPr="004F0E8E">
              <w:rPr>
                <w:sz w:val="24"/>
                <w:vertAlign w:val="superscript"/>
              </w:rPr>
              <w:footnoteReference w:id="6"/>
            </w:r>
          </w:p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F0E8E" w:rsidRPr="004F0E8E" w:rsidRDefault="004F0E8E" w:rsidP="004F0E8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E8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F0E8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7"/>
            </w:r>
          </w:p>
          <w:p w:rsidR="004F0E8E" w:rsidRPr="004F0E8E" w:rsidRDefault="004F0E8E" w:rsidP="004F0E8E">
            <w:pPr>
              <w:pStyle w:val="110"/>
              <w:jc w:val="center"/>
              <w:rPr>
                <w:sz w:val="24"/>
              </w:rPr>
            </w:pPr>
            <w:r w:rsidRPr="004F0E8E">
              <w:rPr>
                <w:sz w:val="24"/>
              </w:rPr>
              <w:t>25</w:t>
            </w:r>
            <w:r w:rsidRPr="004F0E8E">
              <w:rPr>
                <w:sz w:val="24"/>
                <w:vertAlign w:val="superscript"/>
              </w:rPr>
              <w:footnoteReference w:id="8"/>
            </w:r>
          </w:p>
        </w:tc>
      </w:tr>
    </w:tbl>
    <w:p w:rsidR="004F0E8E" w:rsidRPr="004F0E8E" w:rsidRDefault="004F0E8E" w:rsidP="004F0E8E">
      <w:pPr>
        <w:pStyle w:val="afc"/>
        <w:rPr>
          <w:sz w:val="24"/>
          <w:szCs w:val="24"/>
        </w:rPr>
      </w:pPr>
      <w:r w:rsidRPr="004F0E8E">
        <w:rPr>
          <w:rStyle w:val="afe"/>
          <w:sz w:val="24"/>
          <w:szCs w:val="24"/>
        </w:rPr>
        <w:footnoteRef/>
      </w:r>
      <w:r w:rsidRPr="004F0E8E">
        <w:rPr>
          <w:sz w:val="24"/>
          <w:szCs w:val="24"/>
        </w:rPr>
        <w:t xml:space="preserve"> Применяется для земельных участков площадью от 0,06 га до 0,12 га включительно.</w:t>
      </w:r>
    </w:p>
    <w:p w:rsidR="004F0E8E" w:rsidRPr="004F0E8E" w:rsidRDefault="004F0E8E" w:rsidP="004F0E8E">
      <w:pPr>
        <w:pStyle w:val="afc"/>
        <w:rPr>
          <w:sz w:val="24"/>
          <w:szCs w:val="24"/>
        </w:rPr>
      </w:pPr>
      <w:r w:rsidRPr="004F0E8E">
        <w:rPr>
          <w:rStyle w:val="afe"/>
          <w:sz w:val="24"/>
          <w:szCs w:val="24"/>
        </w:rPr>
        <w:t>2</w:t>
      </w:r>
      <w:r w:rsidRPr="004F0E8E">
        <w:rPr>
          <w:sz w:val="24"/>
          <w:szCs w:val="24"/>
        </w:rPr>
        <w:t xml:space="preserve"> Применяется для земельных участков площадью от 0,12 га до 0,3 га включительно.</w:t>
      </w:r>
    </w:p>
    <w:p w:rsidR="004F0E8E" w:rsidRPr="004F0E8E" w:rsidRDefault="004F0E8E" w:rsidP="004F0E8E">
      <w:pPr>
        <w:pStyle w:val="afc"/>
        <w:rPr>
          <w:sz w:val="24"/>
          <w:szCs w:val="24"/>
        </w:rPr>
      </w:pPr>
      <w:r w:rsidRPr="004F0E8E">
        <w:rPr>
          <w:rStyle w:val="afe"/>
          <w:sz w:val="24"/>
          <w:szCs w:val="24"/>
        </w:rPr>
        <w:t>3</w:t>
      </w:r>
      <w:r w:rsidRPr="004F0E8E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4F0E8E" w:rsidRPr="004F0E8E" w:rsidRDefault="004F0E8E" w:rsidP="004F0E8E">
      <w:pPr>
        <w:pStyle w:val="afc"/>
        <w:rPr>
          <w:sz w:val="24"/>
          <w:szCs w:val="24"/>
        </w:rPr>
      </w:pPr>
      <w:r w:rsidRPr="004F0E8E">
        <w:rPr>
          <w:rStyle w:val="afe"/>
          <w:sz w:val="24"/>
          <w:szCs w:val="24"/>
        </w:rPr>
        <w:t>4</w:t>
      </w:r>
      <w:r w:rsidRPr="004F0E8E">
        <w:rPr>
          <w:sz w:val="24"/>
          <w:szCs w:val="24"/>
        </w:rPr>
        <w:t xml:space="preserve"> Применяется для земельных участков площадью от 0,06 га до 0,3 га включительно.</w:t>
      </w:r>
    </w:p>
    <w:p w:rsidR="004F0E8E" w:rsidRDefault="004F0E8E" w:rsidP="004F0E8E">
      <w:pPr>
        <w:pStyle w:val="afc"/>
        <w:rPr>
          <w:sz w:val="24"/>
          <w:szCs w:val="24"/>
        </w:rPr>
      </w:pPr>
      <w:r w:rsidRPr="004F0E8E">
        <w:rPr>
          <w:sz w:val="24"/>
          <w:szCs w:val="24"/>
        </w:rPr>
        <w:t>5</w:t>
      </w:r>
      <w:proofErr w:type="gramStart"/>
      <w:r w:rsidRPr="004F0E8E">
        <w:rPr>
          <w:sz w:val="24"/>
          <w:szCs w:val="24"/>
        </w:rPr>
        <w:t xml:space="preserve"> П</w:t>
      </w:r>
      <w:proofErr w:type="gramEnd"/>
      <w:r w:rsidRPr="004F0E8E">
        <w:rPr>
          <w:sz w:val="24"/>
          <w:szCs w:val="24"/>
        </w:rPr>
        <w:t>рименяется для хозяйственных построек, бань и гаражей, не требующих получения разрешения на строительство.</w:t>
      </w:r>
    </w:p>
    <w:p w:rsidR="00125F8C" w:rsidRDefault="00125F8C" w:rsidP="004F0E8E">
      <w:pPr>
        <w:pStyle w:val="afc"/>
        <w:rPr>
          <w:sz w:val="24"/>
          <w:szCs w:val="24"/>
        </w:rPr>
      </w:pPr>
    </w:p>
    <w:p w:rsidR="00125F8C" w:rsidRPr="004F0E8E" w:rsidRDefault="00125F8C" w:rsidP="004F0E8E">
      <w:pPr>
        <w:pStyle w:val="afc"/>
        <w:rPr>
          <w:sz w:val="24"/>
          <w:szCs w:val="24"/>
        </w:rPr>
      </w:pPr>
    </w:p>
    <w:p w:rsidR="004F0E8E" w:rsidRPr="004F0E8E" w:rsidRDefault="004F0E8E" w:rsidP="004F0E8E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0E8E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Технические условия на присоединение к сетям водоснабжения: ответ №322 от 17.10.2023г. </w:t>
      </w:r>
    </w:p>
    <w:p w:rsidR="00125F8C" w:rsidRDefault="004F0E8E" w:rsidP="004F0E8E">
      <w:pPr>
        <w:pStyle w:val="10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F0E8E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 </w:t>
      </w:r>
      <w:r w:rsidR="00125F8C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2764465" cy="39061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74" cy="391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8E" w:rsidRPr="004F0E8E" w:rsidRDefault="004F0E8E" w:rsidP="004F0E8E">
      <w:pPr>
        <w:pStyle w:val="10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F0E8E">
        <w:rPr>
          <w:rFonts w:ascii="Times New Roman" w:hAnsi="Times New Roman" w:cs="Times New Roman"/>
          <w:b w:val="0"/>
          <w:sz w:val="24"/>
          <w:szCs w:val="24"/>
        </w:rPr>
        <w:t>С техническими условиями так же можно ознакомиться по адресу: 633218, Новосибирская область, Искитимский район, село Морозово, переулок Медицинский, 1-2, телефон 8-38343-73-134.</w:t>
      </w:r>
    </w:p>
    <w:p w:rsidR="004F0E8E" w:rsidRPr="004F0E8E" w:rsidRDefault="004F0E8E" w:rsidP="004F0E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 xml:space="preserve">Сети водоотведения – возможность подключения отсутствует. </w:t>
      </w:r>
    </w:p>
    <w:p w:rsidR="004F0E8E" w:rsidRPr="004F0E8E" w:rsidRDefault="004F0E8E" w:rsidP="004F0E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Сети теплоснабжения – возможность подключения отсутствует.</w:t>
      </w:r>
    </w:p>
    <w:p w:rsidR="004F0E8E" w:rsidRPr="004F0E8E" w:rsidRDefault="004F0E8E" w:rsidP="004F0E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Газоснабжение – подключение возможно.</w:t>
      </w:r>
    </w:p>
    <w:p w:rsidR="004F0E8E" w:rsidRPr="004F0E8E" w:rsidRDefault="004F0E8E" w:rsidP="004F0E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 xml:space="preserve">Связь – подключение возможно. </w:t>
      </w:r>
    </w:p>
    <w:p w:rsidR="004F0E8E" w:rsidRPr="004F0E8E" w:rsidRDefault="004F0E8E" w:rsidP="004F0E8E">
      <w:pPr>
        <w:pStyle w:val="ae"/>
        <w:rPr>
          <w:b/>
          <w:bCs/>
          <w:sz w:val="24"/>
          <w:szCs w:val="24"/>
        </w:rPr>
      </w:pPr>
      <w:r w:rsidRPr="004F0E8E">
        <w:rPr>
          <w:b/>
          <w:bCs/>
          <w:sz w:val="24"/>
          <w:szCs w:val="24"/>
        </w:rPr>
        <w:t xml:space="preserve">Осмотр земельного участка на местности: </w:t>
      </w:r>
    </w:p>
    <w:p w:rsidR="004F0E8E" w:rsidRPr="004F0E8E" w:rsidRDefault="004F0E8E" w:rsidP="004F0E8E">
      <w:pPr>
        <w:shd w:val="clear" w:color="auto" w:fill="FFFFFF"/>
        <w:spacing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>Производится претендентами самостоятельно.</w:t>
      </w:r>
    </w:p>
    <w:p w:rsidR="004F0E8E" w:rsidRPr="004F0E8E" w:rsidRDefault="004F0E8E" w:rsidP="004F0E8E">
      <w:pPr>
        <w:shd w:val="clear" w:color="auto" w:fill="FFFFFF"/>
        <w:spacing w:line="240" w:lineRule="auto"/>
        <w:ind w:right="-2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/>
          <w:bCs/>
          <w:sz w:val="24"/>
          <w:szCs w:val="24"/>
        </w:rPr>
        <w:t>Обременения (ограничения) земельного участка</w:t>
      </w:r>
      <w:r w:rsidRPr="004F0E8E">
        <w:rPr>
          <w:rFonts w:ascii="Times New Roman" w:hAnsi="Times New Roman" w:cs="Times New Roman"/>
          <w:bCs/>
          <w:sz w:val="24"/>
          <w:szCs w:val="24"/>
        </w:rPr>
        <w:t>: не зарегистрировано</w:t>
      </w:r>
    </w:p>
    <w:p w:rsidR="004F0E8E" w:rsidRPr="004F0E8E" w:rsidRDefault="004F0E8E" w:rsidP="004F0E8E">
      <w:pPr>
        <w:keepNext/>
        <w:shd w:val="clear" w:color="auto" w:fill="FFFFFF"/>
        <w:tabs>
          <w:tab w:val="left" w:pos="993"/>
        </w:tabs>
        <w:spacing w:line="240" w:lineRule="auto"/>
        <w:ind w:right="-2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/>
          <w:bCs/>
          <w:sz w:val="24"/>
          <w:szCs w:val="24"/>
        </w:rPr>
        <w:t>Порядок, адрес, дата и время начала и окончания приема заявок на участие в аукционе:</w:t>
      </w:r>
      <w:r w:rsidRPr="004F0E8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F0E8E" w:rsidRPr="004F0E8E" w:rsidRDefault="004F0E8E" w:rsidP="00125F8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>Один заявитель вправе подать только одну заявку на участие в аукционе.</w:t>
      </w:r>
    </w:p>
    <w:p w:rsidR="004F0E8E" w:rsidRPr="004F0E8E" w:rsidRDefault="004F0E8E" w:rsidP="00125F8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>Форма заявки на участие в аукционе приведена в приложении к настоящему извещению.</w:t>
      </w:r>
    </w:p>
    <w:p w:rsidR="004F0E8E" w:rsidRPr="004F0E8E" w:rsidRDefault="004F0E8E" w:rsidP="00125F8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 xml:space="preserve">Место приема заявок на участие в аукционе: электронная площадка </w:t>
      </w:r>
      <w:r w:rsidRPr="004F0E8E">
        <w:rPr>
          <w:rFonts w:ascii="Times New Roman" w:hAnsi="Times New Roman" w:cs="Times New Roman"/>
          <w:color w:val="0000FF"/>
          <w:sz w:val="24"/>
          <w:szCs w:val="24"/>
        </w:rPr>
        <w:t>https://www.rts-tender.ru/property-sales</w:t>
      </w:r>
      <w:r w:rsidRPr="004F0E8E">
        <w:rPr>
          <w:rFonts w:ascii="Times New Roman" w:hAnsi="Times New Roman" w:cs="Times New Roman"/>
          <w:sz w:val="24"/>
          <w:szCs w:val="24"/>
        </w:rPr>
        <w:t>.</w:t>
      </w:r>
      <w:r w:rsidRPr="004F0E8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F0E8E" w:rsidRPr="004F0E8E" w:rsidRDefault="004F0E8E" w:rsidP="00125F8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 xml:space="preserve">Дата и время начала приема заявок </w:t>
      </w:r>
      <w:r w:rsidRPr="004F0E8E">
        <w:rPr>
          <w:rFonts w:ascii="Times New Roman" w:hAnsi="Times New Roman" w:cs="Times New Roman"/>
          <w:bCs/>
          <w:color w:val="FF0000"/>
          <w:sz w:val="24"/>
          <w:szCs w:val="24"/>
        </w:rPr>
        <w:t>20 октября 2023 года в 10-00 по</w:t>
      </w:r>
      <w:r w:rsidRPr="004F0E8E">
        <w:rPr>
          <w:rFonts w:ascii="Times New Roman" w:hAnsi="Times New Roman" w:cs="Times New Roman"/>
          <w:bCs/>
          <w:sz w:val="24"/>
          <w:szCs w:val="24"/>
        </w:rPr>
        <w:t xml:space="preserve"> местному времени. Прием заявок осуществляется круглосуточно.</w:t>
      </w:r>
    </w:p>
    <w:p w:rsidR="004F0E8E" w:rsidRPr="004F0E8E" w:rsidRDefault="004F0E8E" w:rsidP="00125F8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 xml:space="preserve">Дата и время окончания приема заявок </w:t>
      </w:r>
      <w:r w:rsidRPr="004F0E8E">
        <w:rPr>
          <w:rFonts w:ascii="Times New Roman" w:hAnsi="Times New Roman" w:cs="Times New Roman"/>
          <w:bCs/>
          <w:color w:val="FF0000"/>
          <w:sz w:val="24"/>
          <w:szCs w:val="24"/>
        </w:rPr>
        <w:t>20 ноября 2023 года до 12-00</w:t>
      </w:r>
      <w:r w:rsidRPr="004F0E8E">
        <w:rPr>
          <w:rFonts w:ascii="Times New Roman" w:hAnsi="Times New Roman" w:cs="Times New Roman"/>
          <w:bCs/>
          <w:sz w:val="24"/>
          <w:szCs w:val="24"/>
        </w:rPr>
        <w:t xml:space="preserve"> по местному времени.</w:t>
      </w:r>
    </w:p>
    <w:p w:rsidR="004F0E8E" w:rsidRPr="004F0E8E" w:rsidRDefault="004F0E8E" w:rsidP="004F0E8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b/>
          <w:bCs/>
          <w:sz w:val="24"/>
          <w:szCs w:val="24"/>
        </w:rPr>
        <w:t>Дата, время и место определения участников аукциона:</w:t>
      </w:r>
      <w:r w:rsidRPr="004F0E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F0E8E">
        <w:rPr>
          <w:rFonts w:ascii="Times New Roman" w:hAnsi="Times New Roman" w:cs="Times New Roman"/>
          <w:sz w:val="24"/>
          <w:szCs w:val="24"/>
        </w:rPr>
        <w:t xml:space="preserve">21 ноября 2023 года в 11:00 по адресу: 633218, Новосибирская область, Искитимский район, </w:t>
      </w:r>
      <w:proofErr w:type="spellStart"/>
      <w:r w:rsidRPr="004F0E8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F0E8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4F0E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8E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4F0E8E">
        <w:rPr>
          <w:rFonts w:ascii="Times New Roman" w:hAnsi="Times New Roman" w:cs="Times New Roman"/>
          <w:sz w:val="24"/>
          <w:szCs w:val="24"/>
        </w:rPr>
        <w:t>, 1-2.</w:t>
      </w:r>
    </w:p>
    <w:p w:rsidR="004F0E8E" w:rsidRPr="004F0E8E" w:rsidRDefault="004F0E8E" w:rsidP="004F0E8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lastRenderedPageBreak/>
        <w:t xml:space="preserve">Организатор аукциона рассматривает заявки и устанавливает факт поступления от заявителей задатков.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аукционе, которое оформляется протоколом. Заявитель приобретает статус участника аукциона </w:t>
      </w:r>
      <w:proofErr w:type="gramStart"/>
      <w:r w:rsidRPr="004F0E8E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 xml:space="preserve"> организатором аукциона протокола рассмотрения заявок.</w:t>
      </w:r>
    </w:p>
    <w:p w:rsidR="004F0E8E" w:rsidRPr="004F0E8E" w:rsidRDefault="004F0E8E" w:rsidP="004F0E8E">
      <w:pPr>
        <w:keepNext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4F0E8E">
        <w:rPr>
          <w:rFonts w:ascii="Times New Roman" w:hAnsi="Times New Roman" w:cs="Times New Roman"/>
          <w:b/>
          <w:sz w:val="24"/>
          <w:szCs w:val="24"/>
        </w:rPr>
        <w:t xml:space="preserve">Дата, время и место проведения аукциона: </w:t>
      </w:r>
      <w:r w:rsidRPr="004F0E8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23 ноября  2023 года в 11:00 по местному времени электронная площадка </w:t>
      </w:r>
      <w:r w:rsidRPr="004F0E8E">
        <w:rPr>
          <w:rFonts w:ascii="Times New Roman" w:hAnsi="Times New Roman" w:cs="Times New Roman"/>
          <w:color w:val="FF0000"/>
          <w:sz w:val="24"/>
          <w:szCs w:val="24"/>
        </w:rPr>
        <w:t>https://www.rts-tender.ru/property-sales.</w:t>
      </w:r>
      <w:r w:rsidRPr="004F0E8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:rsidR="004F0E8E" w:rsidRPr="004F0E8E" w:rsidRDefault="004F0E8E" w:rsidP="004F0E8E">
      <w:pPr>
        <w:keepNext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 xml:space="preserve">Дата и место подведения итогов аукциона: 05 июля 2023 года по адресу: 633218, Новосибирская область, Искитимский район, </w:t>
      </w:r>
      <w:proofErr w:type="spellStart"/>
      <w:r w:rsidRPr="004F0E8E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4F0E8E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4F0E8E">
        <w:rPr>
          <w:rFonts w:ascii="Times New Roman" w:hAnsi="Times New Roman" w:cs="Times New Roman"/>
          <w:bCs/>
          <w:sz w:val="24"/>
          <w:szCs w:val="24"/>
        </w:rPr>
        <w:t>орозово</w:t>
      </w:r>
      <w:proofErr w:type="spellEnd"/>
      <w:r w:rsidRPr="004F0E8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F0E8E">
        <w:rPr>
          <w:rFonts w:ascii="Times New Roman" w:hAnsi="Times New Roman" w:cs="Times New Roman"/>
          <w:bCs/>
          <w:sz w:val="24"/>
          <w:szCs w:val="24"/>
        </w:rPr>
        <w:t>пер.Медицинский</w:t>
      </w:r>
      <w:proofErr w:type="spellEnd"/>
      <w:r w:rsidRPr="004F0E8E">
        <w:rPr>
          <w:rFonts w:ascii="Times New Roman" w:hAnsi="Times New Roman" w:cs="Times New Roman"/>
          <w:bCs/>
          <w:sz w:val="24"/>
          <w:szCs w:val="24"/>
        </w:rPr>
        <w:t>, 1-2.</w:t>
      </w:r>
    </w:p>
    <w:p w:rsidR="004F0E8E" w:rsidRPr="004F0E8E" w:rsidRDefault="004F0E8E" w:rsidP="004F0E8E">
      <w:pPr>
        <w:keepNext/>
        <w:spacing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F0E8E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документов, представляемых для участия в аукционе: </w:t>
      </w:r>
    </w:p>
    <w:p w:rsidR="004F0E8E" w:rsidRPr="004F0E8E" w:rsidRDefault="004F0E8E" w:rsidP="004F0E8E">
      <w:pPr>
        <w:numPr>
          <w:ilvl w:val="0"/>
          <w:numId w:val="4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 xml:space="preserve">заявка </w:t>
      </w:r>
      <w:proofErr w:type="gramStart"/>
      <w:r w:rsidRPr="004F0E8E">
        <w:rPr>
          <w:rFonts w:ascii="Times New Roman" w:hAnsi="Times New Roman" w:cs="Times New Roman"/>
          <w:bCs/>
          <w:sz w:val="24"/>
          <w:szCs w:val="24"/>
        </w:rPr>
        <w:t>на участие в аукционе по установленной в извещении о проведении</w:t>
      </w:r>
      <w:proofErr w:type="gramEnd"/>
      <w:r w:rsidRPr="004F0E8E">
        <w:rPr>
          <w:rFonts w:ascii="Times New Roman" w:hAnsi="Times New Roman" w:cs="Times New Roman"/>
          <w:bCs/>
          <w:sz w:val="24"/>
          <w:szCs w:val="24"/>
        </w:rPr>
        <w:t xml:space="preserve"> аукциона форме с указанием банковских реквизитов счета для возврата задатка;</w:t>
      </w:r>
    </w:p>
    <w:p w:rsidR="004F0E8E" w:rsidRPr="004F0E8E" w:rsidRDefault="004F0E8E" w:rsidP="004F0E8E">
      <w:pPr>
        <w:numPr>
          <w:ilvl w:val="0"/>
          <w:numId w:val="4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>копии документов, удостоверяющих личность заявителя (для граждан);</w:t>
      </w:r>
    </w:p>
    <w:p w:rsidR="004F0E8E" w:rsidRPr="004F0E8E" w:rsidRDefault="004F0E8E" w:rsidP="004F0E8E">
      <w:pPr>
        <w:numPr>
          <w:ilvl w:val="0"/>
          <w:numId w:val="4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>документы, подтверждающие внесение задатка.</w:t>
      </w:r>
    </w:p>
    <w:p w:rsidR="004F0E8E" w:rsidRPr="004F0E8E" w:rsidRDefault="004F0E8E" w:rsidP="004F0E8E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E8E">
        <w:rPr>
          <w:rFonts w:ascii="Times New Roman" w:hAnsi="Times New Roman" w:cs="Times New Roman"/>
          <w:bCs/>
          <w:sz w:val="24"/>
          <w:szCs w:val="24"/>
        </w:rPr>
        <w:t>В случае участия в аукционе представителя заявителя предъявляется документ, подтверждающий полномочия данного представителя.</w:t>
      </w:r>
    </w:p>
    <w:p w:rsidR="004F0E8E" w:rsidRPr="004F0E8E" w:rsidRDefault="004F0E8E" w:rsidP="004F0E8E">
      <w:pPr>
        <w:shd w:val="clear" w:color="auto" w:fill="FFFFFF"/>
        <w:spacing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0E8E">
        <w:rPr>
          <w:rFonts w:ascii="Times New Roman" w:hAnsi="Times New Roman" w:cs="Times New Roman"/>
          <w:b/>
          <w:bCs/>
          <w:sz w:val="24"/>
          <w:szCs w:val="24"/>
        </w:rPr>
        <w:t>Порядок внесения задатка участниками аукциона и его возврат:</w:t>
      </w:r>
    </w:p>
    <w:p w:rsidR="004F0E8E" w:rsidRPr="004F0E8E" w:rsidRDefault="004F0E8E" w:rsidP="004F0E8E">
      <w:pPr>
        <w:tabs>
          <w:tab w:val="left" w:pos="0"/>
        </w:tabs>
        <w:spacing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4F0E8E">
        <w:rPr>
          <w:rStyle w:val="af5"/>
          <w:rFonts w:ascii="Times New Roman" w:hAnsi="Times New Roman" w:cs="Times New Roman"/>
          <w:sz w:val="24"/>
          <w:szCs w:val="24"/>
        </w:rPr>
        <w:t xml:space="preserve">Задаток перечисляется на расчетный счет оператора электронной площадки, по следующим реквизитам: </w:t>
      </w:r>
    </w:p>
    <w:p w:rsidR="004F0E8E" w:rsidRPr="004F0E8E" w:rsidRDefault="004F0E8E" w:rsidP="00125F8C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4F0E8E">
        <w:rPr>
          <w:rStyle w:val="af5"/>
          <w:rFonts w:ascii="Times New Roman" w:hAnsi="Times New Roman" w:cs="Times New Roman"/>
          <w:sz w:val="24"/>
          <w:szCs w:val="24"/>
        </w:rPr>
        <w:t>Получатель:</w:t>
      </w:r>
      <w:r w:rsidRPr="004F0E8E">
        <w:rPr>
          <w:rStyle w:val="af5"/>
          <w:rFonts w:ascii="Times New Roman" w:hAnsi="Times New Roman" w:cs="Times New Roman"/>
          <w:sz w:val="24"/>
          <w:szCs w:val="24"/>
        </w:rPr>
        <w:tab/>
        <w:t>общество с ограниченной ответственностью «РТС-тендер»</w:t>
      </w:r>
    </w:p>
    <w:p w:rsidR="004F0E8E" w:rsidRPr="004F0E8E" w:rsidRDefault="004F0E8E" w:rsidP="00125F8C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4F0E8E">
        <w:rPr>
          <w:rStyle w:val="af5"/>
          <w:rFonts w:ascii="Times New Roman" w:hAnsi="Times New Roman" w:cs="Times New Roman"/>
          <w:sz w:val="24"/>
          <w:szCs w:val="24"/>
        </w:rPr>
        <w:t>Наименование банка: филиал «Корпоративный» ПАО «</w:t>
      </w:r>
      <w:proofErr w:type="spellStart"/>
      <w:r w:rsidRPr="004F0E8E">
        <w:rPr>
          <w:rStyle w:val="af5"/>
          <w:rFonts w:ascii="Times New Roman" w:hAnsi="Times New Roman" w:cs="Times New Roman"/>
          <w:sz w:val="24"/>
          <w:szCs w:val="24"/>
        </w:rPr>
        <w:t>Совкомбанк</w:t>
      </w:r>
      <w:proofErr w:type="spellEnd"/>
      <w:r w:rsidRPr="004F0E8E">
        <w:rPr>
          <w:rStyle w:val="af5"/>
          <w:rFonts w:ascii="Times New Roman" w:hAnsi="Times New Roman" w:cs="Times New Roman"/>
          <w:sz w:val="24"/>
          <w:szCs w:val="24"/>
        </w:rPr>
        <w:t>»</w:t>
      </w:r>
    </w:p>
    <w:p w:rsidR="004F0E8E" w:rsidRPr="004F0E8E" w:rsidRDefault="004F0E8E" w:rsidP="00125F8C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4F0E8E">
        <w:rPr>
          <w:rStyle w:val="af5"/>
          <w:rFonts w:ascii="Times New Roman" w:hAnsi="Times New Roman" w:cs="Times New Roman"/>
          <w:sz w:val="24"/>
          <w:szCs w:val="24"/>
        </w:rPr>
        <w:t>Расчетный счёт 40702810512030016362</w:t>
      </w:r>
    </w:p>
    <w:p w:rsidR="004F0E8E" w:rsidRPr="004F0E8E" w:rsidRDefault="004F0E8E" w:rsidP="00125F8C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4F0E8E">
        <w:rPr>
          <w:rStyle w:val="af5"/>
          <w:rFonts w:ascii="Times New Roman" w:hAnsi="Times New Roman" w:cs="Times New Roman"/>
          <w:sz w:val="24"/>
          <w:szCs w:val="24"/>
        </w:rPr>
        <w:t>Корреспондентский счёт 30101810445250000360</w:t>
      </w:r>
    </w:p>
    <w:p w:rsidR="004F0E8E" w:rsidRPr="004F0E8E" w:rsidRDefault="004F0E8E" w:rsidP="00125F8C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4F0E8E">
        <w:rPr>
          <w:rStyle w:val="af5"/>
          <w:rFonts w:ascii="Times New Roman" w:hAnsi="Times New Roman" w:cs="Times New Roman"/>
          <w:sz w:val="24"/>
          <w:szCs w:val="24"/>
        </w:rPr>
        <w:t>БИК 044525360 ИНН 7710357167 КПП 773001001</w:t>
      </w:r>
    </w:p>
    <w:p w:rsidR="004F0E8E" w:rsidRDefault="004F0E8E" w:rsidP="00125F8C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sz w:val="24"/>
          <w:szCs w:val="24"/>
        </w:rPr>
      </w:pPr>
      <w:r w:rsidRPr="004F0E8E">
        <w:rPr>
          <w:rStyle w:val="af5"/>
          <w:rFonts w:ascii="Times New Roman" w:hAnsi="Times New Roman" w:cs="Times New Roman"/>
          <w:sz w:val="24"/>
          <w:szCs w:val="24"/>
        </w:rPr>
        <w:t xml:space="preserve">Назначение платежа: внесение гарантийного обеспечения по </w:t>
      </w:r>
      <w:proofErr w:type="gramStart"/>
      <w:r w:rsidRPr="004F0E8E">
        <w:rPr>
          <w:rStyle w:val="af5"/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4F0E8E">
        <w:rPr>
          <w:rStyle w:val="af5"/>
          <w:rFonts w:ascii="Times New Roman" w:hAnsi="Times New Roman" w:cs="Times New Roman"/>
          <w:sz w:val="24"/>
          <w:szCs w:val="24"/>
        </w:rPr>
        <w:t xml:space="preserve">оглашению о внесении гарантийного обеспечения, № аналитического счета ______, без НДС. </w:t>
      </w:r>
    </w:p>
    <w:p w:rsidR="00125F8C" w:rsidRPr="004F0E8E" w:rsidRDefault="00125F8C" w:rsidP="00125F8C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</w:p>
    <w:p w:rsidR="004F0E8E" w:rsidRPr="004F0E8E" w:rsidRDefault="004F0E8E" w:rsidP="004F0E8E">
      <w:pPr>
        <w:spacing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4F0E8E">
        <w:rPr>
          <w:rStyle w:val="af5"/>
          <w:rFonts w:ascii="Times New Roman" w:hAnsi="Times New Roman" w:cs="Times New Roman"/>
          <w:sz w:val="24"/>
          <w:szCs w:val="24"/>
        </w:rPr>
        <w:t>Задаток должен быть внесен заявителем и поступить на указанный счет не позднее времени, даты рассмотрения заявок на участие в аукционе.</w:t>
      </w:r>
    </w:p>
    <w:p w:rsidR="004F0E8E" w:rsidRP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Денежные средства в размере, равном задатку, блокируются оператором электронной площадки на аналитическом счете заявителя,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4F0E8E" w:rsidRP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Подача заявки и блокирование задатка является заключением соглашения о задатке, включающего сроки и порядок возврата задатка, предусмотренные статьей 39.12 Земельного кодекса Российской Федерации.</w:t>
      </w:r>
    </w:p>
    <w:p w:rsidR="004F0E8E" w:rsidRPr="004F0E8E" w:rsidRDefault="004F0E8E" w:rsidP="004F0E8E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Прекращение блокирования денежных средств на аналитическом счете заявителя производится оператором электронной площадки в следующем порядке:</w:t>
      </w:r>
    </w:p>
    <w:p w:rsidR="004F0E8E" w:rsidRP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4F0E8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 xml:space="preserve"> если заявитель отозвал заявку на участие в аукционе до дня окончания срока приема заявок, –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– в порядке, установленном для участников аукциона;</w:t>
      </w:r>
    </w:p>
    <w:p w:rsidR="004F0E8E" w:rsidRP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lastRenderedPageBreak/>
        <w:t>в случае</w:t>
      </w:r>
      <w:proofErr w:type="gramStart"/>
      <w:r w:rsidRPr="004F0E8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 xml:space="preserve"> если заявитель не допущен к участию в аукционе, – в течение трех рабочих дней со дня оформления протокола приема заявок на участие в аукционе;</w:t>
      </w:r>
    </w:p>
    <w:p w:rsidR="004F0E8E" w:rsidRP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4F0E8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 xml:space="preserve"> если участник не признан победителем аукциона, – в течение трех рабочих дней со дня подписания протокола о результатах аукциона; </w:t>
      </w:r>
    </w:p>
    <w:p w:rsid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4F0E8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 xml:space="preserve"> если организатором аукциона принято решение об отказе в проведении аукциона, – в течение трех дней со дня принятия решения об отказе в проведении аукциона.</w:t>
      </w:r>
    </w:p>
    <w:p w:rsidR="00125F8C" w:rsidRPr="004F0E8E" w:rsidRDefault="00125F8C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F0E8E" w:rsidRPr="004F0E8E" w:rsidRDefault="004F0E8E" w:rsidP="004F0E8E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Задаток не возвращается в случае уклонения от заключения договора купли-продажи земельного участка:</w:t>
      </w:r>
    </w:p>
    <w:p w:rsidR="004F0E8E" w:rsidRP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единственному заявителю, признанному участником аукциона;</w:t>
      </w:r>
    </w:p>
    <w:p w:rsidR="004F0E8E" w:rsidRP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 xml:space="preserve">единственному принявшему участие в аукционе участнику; </w:t>
      </w:r>
    </w:p>
    <w:p w:rsidR="004F0E8E" w:rsidRP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участнику, признанному победителем аукциона.</w:t>
      </w:r>
    </w:p>
    <w:p w:rsid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Задаток засчитывается в счет оплаты за земельный участок.</w:t>
      </w:r>
    </w:p>
    <w:p w:rsidR="00125F8C" w:rsidRPr="004F0E8E" w:rsidRDefault="00125F8C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F0E8E" w:rsidRPr="004F0E8E" w:rsidRDefault="004F0E8E" w:rsidP="004F0E8E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b/>
          <w:sz w:val="24"/>
          <w:szCs w:val="24"/>
        </w:rPr>
        <w:t>Сведения о существенных условиях договора купли-продажи земельного участка</w:t>
      </w:r>
      <w:r w:rsidRPr="004F0E8E">
        <w:rPr>
          <w:rFonts w:ascii="Times New Roman" w:hAnsi="Times New Roman" w:cs="Times New Roman"/>
          <w:sz w:val="24"/>
          <w:szCs w:val="24"/>
        </w:rPr>
        <w:t xml:space="preserve">: цена земельного участка по договору купли-продажи земельного участка устанавливается по итогам аукциона. </w:t>
      </w:r>
    </w:p>
    <w:p w:rsidR="004F0E8E" w:rsidRPr="004F0E8E" w:rsidRDefault="004F0E8E" w:rsidP="004F0E8E">
      <w:pPr>
        <w:shd w:val="clear" w:color="auto" w:fill="FFFFFF"/>
        <w:tabs>
          <w:tab w:val="left" w:pos="993"/>
        </w:tabs>
        <w:spacing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E8E">
        <w:rPr>
          <w:rFonts w:ascii="Times New Roman" w:hAnsi="Times New Roman" w:cs="Times New Roman"/>
          <w:b/>
          <w:sz w:val="24"/>
          <w:szCs w:val="24"/>
        </w:rPr>
        <w:t>Порядок заключения договора купли-продажи земельного участка:</w:t>
      </w:r>
    </w:p>
    <w:p w:rsidR="004F0E8E" w:rsidRP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 xml:space="preserve">По результатам проведения электронного аукциона не допускается заключение договора купли-продажи земельного участка, </w:t>
      </w:r>
      <w:proofErr w:type="gramStart"/>
      <w:r w:rsidRPr="004F0E8E"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 w:rsidRPr="004F0E8E">
        <w:rPr>
          <w:rFonts w:ascii="Times New Roman" w:hAnsi="Times New Roman" w:cs="Times New Roman"/>
          <w:sz w:val="24"/>
          <w:szCs w:val="24"/>
        </w:rPr>
        <w:t xml:space="preserve">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размещен на официальном сайте.</w:t>
      </w:r>
    </w:p>
    <w:p w:rsidR="004F0E8E" w:rsidRP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 xml:space="preserve">Уполномоченный орган обязан в течение пяти дней со дня истечения срока, предусмотренного </w:t>
      </w:r>
      <w:hyperlink w:anchor="P1333">
        <w:r w:rsidRPr="004F0E8E">
          <w:rPr>
            <w:rFonts w:ascii="Times New Roman" w:hAnsi="Times New Roman" w:cs="Times New Roman"/>
            <w:sz w:val="24"/>
            <w:szCs w:val="24"/>
          </w:rPr>
          <w:t>пунктом 11</w:t>
        </w:r>
      </w:hyperlink>
      <w:r w:rsidRPr="004F0E8E">
        <w:rPr>
          <w:rFonts w:ascii="Times New Roman" w:hAnsi="Times New Roman" w:cs="Times New Roman"/>
          <w:sz w:val="24"/>
          <w:szCs w:val="24"/>
        </w:rPr>
        <w:t xml:space="preserve"> статьи 39.13, направить победителю электронного аукциона или иным лицам, с которыми заключается договор купли-продажи земельного участка, подписанный проект договора купли-продажи земельного участка.</w:t>
      </w:r>
    </w:p>
    <w:p w:rsidR="004F0E8E" w:rsidRP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0E8E">
        <w:rPr>
          <w:rFonts w:ascii="Times New Roman" w:hAnsi="Times New Roman" w:cs="Times New Roman"/>
          <w:sz w:val="24"/>
          <w:szCs w:val="24"/>
        </w:rPr>
        <w:t>По результатам проведения электронного аукциона договор купли-продажи земельного участка, заключается в электронной форме и подписывается усиленной квалифицированной электронной подписью сторон такого договора.</w:t>
      </w:r>
    </w:p>
    <w:p w:rsidR="004F0E8E" w:rsidRPr="004F0E8E" w:rsidRDefault="004F0E8E" w:rsidP="00125F8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4F0E8E">
        <w:rPr>
          <w:rFonts w:ascii="Times New Roman" w:hAnsi="Times New Roman" w:cs="Times New Roman"/>
          <w:bCs/>
          <w:sz w:val="24"/>
          <w:szCs w:val="24"/>
        </w:rPr>
        <w:t>Если договор купли-продажи в течение тридцати дней со дня направления победителю аукциона проекта указанного договора не будет им подписан и представлен в администрацию Морозовского сельсовета Искитимского района Новосибирской области, организатором аукциона будет предложено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  <w:proofErr w:type="gramEnd"/>
      <w:r w:rsidRPr="004F0E8E">
        <w:rPr>
          <w:rFonts w:ascii="Times New Roman" w:hAnsi="Times New Roman" w:cs="Times New Roman"/>
          <w:bCs/>
          <w:sz w:val="24"/>
          <w:szCs w:val="24"/>
        </w:rPr>
        <w:t xml:space="preserve"> В случае</w:t>
      </w:r>
      <w:proofErr w:type="gramStart"/>
      <w:r w:rsidRPr="004F0E8E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4F0E8E">
        <w:rPr>
          <w:rFonts w:ascii="Times New Roman" w:hAnsi="Times New Roman" w:cs="Times New Roman"/>
          <w:bCs/>
          <w:sz w:val="24"/>
          <w:szCs w:val="24"/>
        </w:rPr>
        <w:t xml:space="preserve">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купли-продажи земельного участка этот участник не представит в администрацию Морозовского сельсовета Искитимского района Новосибирской области подписанный им договор,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:rsidR="0046681F" w:rsidRDefault="00125F8C" w:rsidP="0046681F">
      <w:pPr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</w:t>
      </w:r>
    </w:p>
    <w:p w:rsidR="0046681F" w:rsidRDefault="0046681F" w:rsidP="0046681F">
      <w:pPr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Pr="0046681F" w:rsidRDefault="0046681F" w:rsidP="0046681F">
      <w:pPr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F0E8E" w:rsidRPr="0046681F" w:rsidRDefault="004F0E8E" w:rsidP="0046681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к Извещению </w:t>
      </w:r>
    </w:p>
    <w:p w:rsidR="004F0E8E" w:rsidRPr="0046681F" w:rsidRDefault="004F0E8E" w:rsidP="0046681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46681F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46681F">
        <w:rPr>
          <w:rFonts w:ascii="Times New Roman" w:hAnsi="Times New Roman" w:cs="Times New Roman"/>
          <w:sz w:val="24"/>
          <w:szCs w:val="24"/>
        </w:rPr>
        <w:t>кциона</w:t>
      </w:r>
    </w:p>
    <w:p w:rsidR="004F0E8E" w:rsidRPr="0046681F" w:rsidRDefault="004F0E8E" w:rsidP="0046681F">
      <w:pPr>
        <w:pStyle w:val="ae"/>
        <w:rPr>
          <w:sz w:val="24"/>
          <w:szCs w:val="24"/>
          <w:highlight w:val="yellow"/>
        </w:rPr>
      </w:pPr>
    </w:p>
    <w:p w:rsidR="004F0E8E" w:rsidRPr="0046681F" w:rsidRDefault="004F0E8E" w:rsidP="0046681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81F">
        <w:rPr>
          <w:rFonts w:ascii="Times New Roman" w:hAnsi="Times New Roman" w:cs="Times New Roman"/>
          <w:b/>
          <w:sz w:val="24"/>
          <w:szCs w:val="24"/>
        </w:rPr>
        <w:t>ЗАЯВКА НА УЧАСТИЕ В ТОРГАХ (АУКЦИОНЕ)</w:t>
      </w:r>
    </w:p>
    <w:p w:rsidR="004F0E8E" w:rsidRPr="0046681F" w:rsidRDefault="004F0E8E" w:rsidP="0046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2"/>
        <w:gridCol w:w="284"/>
        <w:gridCol w:w="2590"/>
        <w:gridCol w:w="284"/>
      </w:tblGrid>
      <w:tr w:rsidR="004F0E8E" w:rsidRPr="0046681F" w:rsidTr="00EC1733">
        <w:trPr>
          <w:trHeight w:hRule="exact" w:val="284"/>
        </w:trPr>
        <w:tc>
          <w:tcPr>
            <w:tcW w:w="3472" w:type="dxa"/>
            <w:tcBorders>
              <w:right w:val="single" w:sz="4" w:space="0" w:color="auto"/>
            </w:tcBorders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Претендент — физическое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E8E" w:rsidRPr="0046681F" w:rsidRDefault="004F0E8E" w:rsidP="0046681F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</w:tcPr>
          <w:p w:rsidR="004F0E8E" w:rsidRPr="0046681F" w:rsidRDefault="004F0E8E" w:rsidP="0046681F">
            <w:pPr>
              <w:adjustRightInd w:val="0"/>
              <w:spacing w:line="240" w:lineRule="auto"/>
              <w:ind w:right="5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юридическое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E8E" w:rsidRPr="0046681F" w:rsidRDefault="004F0E8E" w:rsidP="0046681F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F0E8E" w:rsidRPr="0046681F" w:rsidRDefault="004F0E8E" w:rsidP="0046681F">
      <w:pPr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5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8"/>
        <w:gridCol w:w="82"/>
      </w:tblGrid>
      <w:tr w:rsidR="004F0E8E" w:rsidRPr="0046681F" w:rsidTr="00EC1733">
        <w:tc>
          <w:tcPr>
            <w:tcW w:w="9498" w:type="dxa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Ф. И. О./Наименование претендента</w:t>
            </w:r>
          </w:p>
        </w:tc>
        <w:tc>
          <w:tcPr>
            <w:tcW w:w="82" w:type="dxa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ind w:left="-9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9580" w:type="dxa"/>
            <w:gridSpan w:val="2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F0E8E" w:rsidRPr="0046681F" w:rsidRDefault="004F0E8E" w:rsidP="0046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noProof/>
          <w:sz w:val="24"/>
          <w:szCs w:val="24"/>
        </w:rPr>
        <w:t>(для физических лиц)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1428"/>
        <w:gridCol w:w="439"/>
        <w:gridCol w:w="1428"/>
        <w:gridCol w:w="531"/>
        <w:gridCol w:w="1108"/>
        <w:gridCol w:w="829"/>
        <w:gridCol w:w="294"/>
        <w:gridCol w:w="1609"/>
        <w:gridCol w:w="117"/>
        <w:gridCol w:w="933"/>
        <w:gridCol w:w="217"/>
      </w:tblGrid>
      <w:tr w:rsidR="004F0E8E" w:rsidRPr="0046681F" w:rsidTr="00EC1733">
        <w:tc>
          <w:tcPr>
            <w:tcW w:w="4000" w:type="dxa"/>
            <w:gridSpan w:val="4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Документ, удостоверяющий личность:</w:t>
            </w:r>
          </w:p>
        </w:tc>
        <w:tc>
          <w:tcPr>
            <w:tcW w:w="5638" w:type="dxa"/>
            <w:gridSpan w:val="8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705" w:type="dxa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серия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" w:type="dxa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ind w:right="5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59" w:type="dxa"/>
            <w:gridSpan w:val="2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8" w:type="dxa"/>
            <w:vAlign w:val="bottom"/>
          </w:tcPr>
          <w:p w:rsidR="004F0E8E" w:rsidRPr="0046681F" w:rsidRDefault="004F0E8E" w:rsidP="0046681F">
            <w:pPr>
              <w:tabs>
                <w:tab w:val="right" w:pos="1108"/>
              </w:tabs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выдан</w:t>
            </w: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«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09" w:type="dxa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" w:type="dxa"/>
            <w:tcBorders>
              <w:top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" w:type="dxa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F0E8E" w:rsidRPr="0046681F" w:rsidTr="00EC1733">
        <w:tc>
          <w:tcPr>
            <w:tcW w:w="9638" w:type="dxa"/>
            <w:gridSpan w:val="12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9638" w:type="dxa"/>
            <w:gridSpan w:val="12"/>
            <w:tcBorders>
              <w:top w:val="single" w:sz="4" w:space="0" w:color="auto"/>
            </w:tcBorders>
          </w:tcPr>
          <w:p w:rsidR="004F0E8E" w:rsidRPr="0046681F" w:rsidRDefault="004F0E8E" w:rsidP="0046681F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(кем </w:t>
            </w:r>
            <w:proofErr w:type="gramStart"/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выдан</w:t>
            </w:r>
            <w:proofErr w:type="gramEnd"/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4F0E8E" w:rsidRPr="0046681F" w:rsidRDefault="004F0E8E" w:rsidP="0046681F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46681F">
        <w:rPr>
          <w:rFonts w:ascii="Times New Roman" w:hAnsi="Times New Roman" w:cs="Times New Roman"/>
          <w:noProof/>
          <w:sz w:val="24"/>
          <w:szCs w:val="24"/>
        </w:rPr>
        <w:t>(для юридических лиц)</w:t>
      </w:r>
    </w:p>
    <w:tbl>
      <w:tblPr>
        <w:tblW w:w="96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2"/>
        <w:gridCol w:w="350"/>
        <w:gridCol w:w="496"/>
        <w:gridCol w:w="400"/>
        <w:gridCol w:w="392"/>
        <w:gridCol w:w="1049"/>
        <w:gridCol w:w="407"/>
        <w:gridCol w:w="98"/>
        <w:gridCol w:w="224"/>
        <w:gridCol w:w="1260"/>
        <w:gridCol w:w="615"/>
        <w:gridCol w:w="588"/>
        <w:gridCol w:w="210"/>
        <w:gridCol w:w="56"/>
        <w:gridCol w:w="784"/>
        <w:gridCol w:w="798"/>
        <w:gridCol w:w="140"/>
        <w:gridCol w:w="826"/>
        <w:gridCol w:w="224"/>
      </w:tblGrid>
      <w:tr w:rsidR="004F0E8E" w:rsidRPr="0046681F" w:rsidTr="00EC1733">
        <w:tc>
          <w:tcPr>
            <w:tcW w:w="9631" w:type="dxa"/>
            <w:gridSpan w:val="20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Документ о государственной регистрации в качестве юридического лица</w:t>
            </w:r>
          </w:p>
        </w:tc>
      </w:tr>
      <w:tr w:rsidR="004F0E8E" w:rsidRPr="0046681F" w:rsidTr="00EC1733">
        <w:tc>
          <w:tcPr>
            <w:tcW w:w="9631" w:type="dxa"/>
            <w:gridSpan w:val="20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714" w:type="dxa"/>
            <w:gridSpan w:val="2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серия</w:t>
            </w:r>
          </w:p>
        </w:tc>
        <w:tc>
          <w:tcPr>
            <w:tcW w:w="1246" w:type="dxa"/>
            <w:gridSpan w:val="3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2" w:type="dxa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ind w:right="5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56" w:type="dxa"/>
            <w:gridSpan w:val="2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vAlign w:val="bottom"/>
          </w:tcPr>
          <w:p w:rsidR="004F0E8E" w:rsidRPr="0046681F" w:rsidRDefault="004F0E8E" w:rsidP="0046681F">
            <w:pPr>
              <w:tabs>
                <w:tab w:val="right" w:pos="2197"/>
              </w:tabs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дата регистрации</w:t>
            </w: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«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" w:type="dxa"/>
            <w:gridSpan w:val="2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82" w:type="dxa"/>
            <w:gridSpan w:val="2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" w:type="dxa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F0E8E" w:rsidRPr="0046681F" w:rsidTr="00EC1733">
        <w:tc>
          <w:tcPr>
            <w:tcW w:w="3906" w:type="dxa"/>
            <w:gridSpan w:val="9"/>
            <w:vAlign w:val="bottom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Орган, осуществивший регистрацию</w:t>
            </w:r>
          </w:p>
        </w:tc>
        <w:tc>
          <w:tcPr>
            <w:tcW w:w="5725" w:type="dxa"/>
            <w:gridSpan w:val="11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1560" w:type="dxa"/>
            <w:gridSpan w:val="4"/>
            <w:vAlign w:val="bottom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Место выдачи</w:t>
            </w:r>
          </w:p>
        </w:tc>
        <w:tc>
          <w:tcPr>
            <w:tcW w:w="8071" w:type="dxa"/>
            <w:gridSpan w:val="16"/>
            <w:tcBorders>
              <w:left w:val="nil"/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1560" w:type="dxa"/>
            <w:gridSpan w:val="4"/>
            <w:vAlign w:val="bottom"/>
          </w:tcPr>
          <w:p w:rsidR="004F0E8E" w:rsidRPr="0046681F" w:rsidRDefault="004F0E8E" w:rsidP="0046681F">
            <w:pPr>
              <w:spacing w:line="240" w:lineRule="auto"/>
              <w:ind w:right="-822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ОРГН ________________</w:t>
            </w:r>
          </w:p>
        </w:tc>
        <w:tc>
          <w:tcPr>
            <w:tcW w:w="8071" w:type="dxa"/>
            <w:gridSpan w:val="16"/>
            <w:tcBorders>
              <w:left w:val="nil"/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672" w:type="dxa"/>
            <w:vAlign w:val="bottom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ИНН/</w:t>
            </w:r>
          </w:p>
        </w:tc>
        <w:tc>
          <w:tcPr>
            <w:tcW w:w="8959" w:type="dxa"/>
            <w:gridSpan w:val="19"/>
            <w:tcBorders>
              <w:left w:val="nil"/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5390" w:type="dxa"/>
            <w:gridSpan w:val="11"/>
            <w:vAlign w:val="bottom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Место жительства/Место нахождения претендента:</w:t>
            </w:r>
          </w:p>
        </w:tc>
        <w:tc>
          <w:tcPr>
            <w:tcW w:w="4241" w:type="dxa"/>
            <w:gridSpan w:val="9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9631" w:type="dxa"/>
            <w:gridSpan w:val="20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1064" w:type="dxa"/>
            <w:gridSpan w:val="3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Телефон</w:t>
            </w:r>
          </w:p>
        </w:tc>
        <w:tc>
          <w:tcPr>
            <w:tcW w:w="2337" w:type="dxa"/>
            <w:gridSpan w:val="4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  <w:gridSpan w:val="3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Факс</w:t>
            </w:r>
          </w:p>
        </w:tc>
        <w:tc>
          <w:tcPr>
            <w:tcW w:w="2673" w:type="dxa"/>
            <w:gridSpan w:val="4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Индекс</w:t>
            </w:r>
          </w:p>
        </w:tc>
        <w:tc>
          <w:tcPr>
            <w:tcW w:w="1988" w:type="dxa"/>
            <w:gridSpan w:val="4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noProof/>
          <w:sz w:val="24"/>
          <w:szCs w:val="24"/>
        </w:rPr>
        <w:t>Банковские реквизиты претендента для возврата денежных средств: расчетный (лицевой)</w:t>
      </w:r>
      <w:r w:rsidRPr="0046681F">
        <w:rPr>
          <w:rFonts w:ascii="Times New Roman" w:hAnsi="Times New Roman" w:cs="Times New Roman"/>
          <w:noProof/>
          <w:sz w:val="24"/>
          <w:szCs w:val="24"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"/>
        <w:gridCol w:w="616"/>
        <w:gridCol w:w="616"/>
        <w:gridCol w:w="1568"/>
        <w:gridCol w:w="1134"/>
        <w:gridCol w:w="392"/>
        <w:gridCol w:w="210"/>
        <w:gridCol w:w="499"/>
        <w:gridCol w:w="215"/>
        <w:gridCol w:w="923"/>
        <w:gridCol w:w="798"/>
        <w:gridCol w:w="70"/>
        <w:gridCol w:w="120"/>
        <w:gridCol w:w="902"/>
        <w:gridCol w:w="658"/>
        <w:gridCol w:w="700"/>
      </w:tblGrid>
      <w:tr w:rsidR="004F0E8E" w:rsidRPr="0046681F" w:rsidTr="00EC1733">
        <w:tc>
          <w:tcPr>
            <w:tcW w:w="826" w:type="dxa"/>
            <w:gridSpan w:val="2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счет</w:t>
            </w: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</w:t>
            </w:r>
          </w:p>
        </w:tc>
        <w:tc>
          <w:tcPr>
            <w:tcW w:w="8805" w:type="dxa"/>
            <w:gridSpan w:val="14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210" w:type="dxa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421" w:type="dxa"/>
            <w:gridSpan w:val="15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1442" w:type="dxa"/>
            <w:gridSpan w:val="3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корр.</w:t>
            </w: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счет №</w:t>
            </w:r>
          </w:p>
        </w:tc>
        <w:tc>
          <w:tcPr>
            <w:tcW w:w="2702" w:type="dxa"/>
            <w:gridSpan w:val="2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gridSpan w:val="2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ind w:right="5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БИК</w:t>
            </w:r>
          </w:p>
        </w:tc>
        <w:tc>
          <w:tcPr>
            <w:tcW w:w="1637" w:type="dxa"/>
            <w:gridSpan w:val="3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" w:type="dxa"/>
            <w:vAlign w:val="bottom"/>
          </w:tcPr>
          <w:p w:rsidR="004F0E8E" w:rsidRPr="0046681F" w:rsidRDefault="004F0E8E" w:rsidP="0046681F">
            <w:pPr>
              <w:tabs>
                <w:tab w:val="right" w:pos="742"/>
              </w:tabs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ИНН</w:t>
            </w:r>
          </w:p>
        </w:tc>
        <w:tc>
          <w:tcPr>
            <w:tcW w:w="2450" w:type="dxa"/>
            <w:gridSpan w:val="5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3010" w:type="dxa"/>
            <w:gridSpan w:val="4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Представитель претендента</w:t>
            </w:r>
          </w:p>
        </w:tc>
        <w:tc>
          <w:tcPr>
            <w:tcW w:w="6621" w:type="dxa"/>
            <w:gridSpan w:val="12"/>
            <w:tcBorders>
              <w:bottom w:val="single" w:sz="4" w:space="0" w:color="auto"/>
            </w:tcBorders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3010" w:type="dxa"/>
            <w:gridSpan w:val="4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21" w:type="dxa"/>
            <w:gridSpan w:val="12"/>
          </w:tcPr>
          <w:p w:rsidR="004F0E8E" w:rsidRPr="0046681F" w:rsidRDefault="004F0E8E" w:rsidP="0046681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(Ф. И. О. или наименование)</w:t>
            </w:r>
          </w:p>
        </w:tc>
      </w:tr>
      <w:tr w:rsidR="004F0E8E" w:rsidRPr="0046681F" w:rsidTr="00EC1733">
        <w:tc>
          <w:tcPr>
            <w:tcW w:w="4536" w:type="dxa"/>
            <w:gridSpan w:val="6"/>
            <w:vAlign w:val="bottom"/>
          </w:tcPr>
          <w:p w:rsidR="004F0E8E" w:rsidRPr="0046681F" w:rsidRDefault="004F0E8E" w:rsidP="0046681F">
            <w:pPr>
              <w:tabs>
                <w:tab w:val="right" w:pos="4536"/>
              </w:tabs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Действует на основании доверенности от</w:t>
            </w: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«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" w:type="dxa"/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1" w:type="dxa"/>
            <w:gridSpan w:val="3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4F0E8E" w:rsidRPr="0046681F" w:rsidRDefault="004F0E8E" w:rsidP="0046681F">
            <w:pPr>
              <w:tabs>
                <w:tab w:val="right" w:pos="1133"/>
              </w:tabs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8" w:type="dxa"/>
            <w:vAlign w:val="bottom"/>
          </w:tcPr>
          <w:p w:rsidR="004F0E8E" w:rsidRPr="0046681F" w:rsidRDefault="004F0E8E" w:rsidP="0046681F">
            <w:pPr>
              <w:tabs>
                <w:tab w:val="right" w:pos="516"/>
              </w:tabs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66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№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adjustRightInd w:val="0"/>
              <w:spacing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noProof/>
          <w:sz w:val="24"/>
          <w:szCs w:val="24"/>
        </w:rPr>
        <w:t>Реквизиты документа, удостоверяющего личность представителя — физического лица, или документа о государственной регистрации в качестве юридического лица представителя —</w:t>
      </w:r>
      <w:r w:rsidRPr="0046681F">
        <w:rPr>
          <w:rFonts w:ascii="Times New Roman" w:hAnsi="Times New Roman" w:cs="Times New Roman"/>
          <w:noProof/>
          <w:sz w:val="24"/>
          <w:szCs w:val="24"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7461"/>
      </w:tblGrid>
      <w:tr w:rsidR="004F0E8E" w:rsidRPr="0046681F" w:rsidTr="00EC1733">
        <w:tc>
          <w:tcPr>
            <w:tcW w:w="2170" w:type="dxa"/>
            <w:vAlign w:val="bottom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юридического лица:</w:t>
            </w:r>
          </w:p>
        </w:tc>
        <w:tc>
          <w:tcPr>
            <w:tcW w:w="7461" w:type="dxa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9631" w:type="dxa"/>
            <w:gridSpan w:val="2"/>
            <w:tcBorders>
              <w:bottom w:val="single" w:sz="4" w:space="0" w:color="auto"/>
            </w:tcBorders>
            <w:vAlign w:val="bottom"/>
          </w:tcPr>
          <w:p w:rsidR="004F0E8E" w:rsidRPr="0046681F" w:rsidRDefault="004F0E8E" w:rsidP="0046681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E8E" w:rsidRPr="0046681F" w:rsidTr="00EC1733">
        <w:tc>
          <w:tcPr>
            <w:tcW w:w="9631" w:type="dxa"/>
            <w:gridSpan w:val="2"/>
            <w:tcBorders>
              <w:top w:val="single" w:sz="4" w:space="0" w:color="auto"/>
            </w:tcBorders>
          </w:tcPr>
          <w:p w:rsidR="004F0E8E" w:rsidRPr="0046681F" w:rsidRDefault="004F0E8E" w:rsidP="0046681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noProof/>
                <w:sz w:val="24"/>
                <w:szCs w:val="24"/>
              </w:rPr>
              <w:t>(наименование документа, серия, номер, дата и место выдачи (регистрации), кем выдан)</w:t>
            </w:r>
          </w:p>
        </w:tc>
      </w:tr>
    </w:tbl>
    <w:p w:rsidR="004F0E8E" w:rsidRPr="0046681F" w:rsidRDefault="004F0E8E" w:rsidP="0046681F">
      <w:pPr>
        <w:pStyle w:val="af9"/>
        <w:rPr>
          <w:sz w:val="24"/>
        </w:rPr>
      </w:pPr>
      <w:r w:rsidRPr="0046681F">
        <w:rPr>
          <w:sz w:val="24"/>
        </w:rPr>
        <w:t xml:space="preserve">Ознакомившись с данными информационного сообщения продавца по продаже в собственность  земельного участка администрацией Морозовского сельсовета Искитимского района Новосибирской области, в лице </w:t>
      </w:r>
      <w:proofErr w:type="spellStart"/>
      <w:r w:rsidRPr="0046681F">
        <w:rPr>
          <w:sz w:val="24"/>
        </w:rPr>
        <w:t>Балашева</w:t>
      </w:r>
      <w:proofErr w:type="spellEnd"/>
      <w:r w:rsidRPr="0046681F">
        <w:rPr>
          <w:sz w:val="24"/>
        </w:rPr>
        <w:t xml:space="preserve"> Петра Ивановича – Главы Морозовского сельсовета Искитимского района Новосибирской области, действующего на основании Устава, </w:t>
      </w:r>
      <w:proofErr w:type="spellStart"/>
      <w:r w:rsidRPr="0046681F">
        <w:rPr>
          <w:sz w:val="24"/>
        </w:rPr>
        <w:t>соглас</w:t>
      </w:r>
      <w:proofErr w:type="spellEnd"/>
      <w:r w:rsidRPr="0046681F">
        <w:rPr>
          <w:sz w:val="24"/>
        </w:rPr>
        <w:t xml:space="preserve">______ приобрести в собственность земельный участок, местоположение: </w:t>
      </w:r>
    </w:p>
    <w:p w:rsidR="004F0E8E" w:rsidRPr="0046681F" w:rsidRDefault="004F0E8E" w:rsidP="0046681F">
      <w:pPr>
        <w:pStyle w:val="af9"/>
        <w:rPr>
          <w:sz w:val="24"/>
        </w:rPr>
      </w:pPr>
      <w:r w:rsidRPr="0046681F">
        <w:rPr>
          <w:sz w:val="24"/>
        </w:rPr>
        <w:t>____________________________________________________________________________</w:t>
      </w:r>
    </w:p>
    <w:p w:rsidR="004F0E8E" w:rsidRPr="0046681F" w:rsidRDefault="004F0E8E" w:rsidP="0046681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В случае победы на аукционе, беру на себя обязательства в сроки, указанные в публикации, заключить договор купли-продажи и оплатить в сроки, установленные продавцом в договоре.</w:t>
      </w:r>
    </w:p>
    <w:p w:rsidR="004F0E8E" w:rsidRPr="0046681F" w:rsidRDefault="004F0E8E" w:rsidP="0046681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681F">
        <w:rPr>
          <w:rFonts w:ascii="Times New Roman" w:hAnsi="Times New Roman" w:cs="Times New Roman"/>
          <w:sz w:val="24"/>
          <w:szCs w:val="24"/>
        </w:rPr>
        <w:t>Соглас</w:t>
      </w:r>
      <w:proofErr w:type="spellEnd"/>
      <w:r w:rsidRPr="0046681F">
        <w:rPr>
          <w:rFonts w:ascii="Times New Roman" w:hAnsi="Times New Roman" w:cs="Times New Roman"/>
          <w:sz w:val="24"/>
          <w:szCs w:val="24"/>
        </w:rPr>
        <w:t>____ с тем, что в случае признания меня победителем аукциона и отказа от заключения договора купли-продажи в установленный срок, сумма внес</w:t>
      </w:r>
      <w:r w:rsidR="0046681F">
        <w:rPr>
          <w:rFonts w:ascii="Times New Roman" w:hAnsi="Times New Roman" w:cs="Times New Roman"/>
          <w:sz w:val="24"/>
          <w:szCs w:val="24"/>
        </w:rPr>
        <w:t>ённого задатка не возвращается.</w:t>
      </w:r>
    </w:p>
    <w:p w:rsidR="004F0E8E" w:rsidRPr="0046681F" w:rsidRDefault="004F0E8E" w:rsidP="0046681F">
      <w:pPr>
        <w:autoSpaceDE w:val="0"/>
        <w:autoSpaceDN w:val="0"/>
        <w:spacing w:before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 xml:space="preserve">В соответствии со статьей 9 Федерального закона от 27 июля 2006 года № 152-ФЗ “О персональных данных” и в целях реализации законодательства в области земельных отношений даю согласие администрации Морозовского сельсовета </w:t>
      </w:r>
      <w:proofErr w:type="spellStart"/>
      <w:r w:rsidRPr="0046681F">
        <w:rPr>
          <w:rFonts w:ascii="Times New Roman" w:hAnsi="Times New Roman" w:cs="Times New Roman"/>
          <w:sz w:val="24"/>
          <w:szCs w:val="24"/>
        </w:rPr>
        <w:t>Икитимского</w:t>
      </w:r>
      <w:proofErr w:type="spellEnd"/>
      <w:r w:rsidRPr="0046681F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области, расположенной по  адресу: </w:t>
      </w:r>
      <w:proofErr w:type="gramStart"/>
      <w:r w:rsidRPr="0046681F">
        <w:rPr>
          <w:rFonts w:ascii="Times New Roman" w:hAnsi="Times New Roman" w:cs="Times New Roman"/>
          <w:sz w:val="24"/>
          <w:szCs w:val="24"/>
        </w:rPr>
        <w:t>Новосибирская область, Искитимский район село Морозово, пер. Медицинский 1-2 на автоматизированную, а также без использования средств автоматизации,  обработку моих персональных данных, а именно совершение действий, предусмотренных пунктом 3 части первой статьи 3 Федерального закона от 27 июля 2006 года № 152-ФЗ “О персональных данных”, со сведениями о фактах, событиях и обстоятельствах моей жизни, представленных в администрацию Морозовского сельсовета Искитимского района Новосибирской</w:t>
      </w:r>
      <w:proofErr w:type="gramEnd"/>
      <w:r w:rsidRPr="0046681F">
        <w:rPr>
          <w:rFonts w:ascii="Times New Roman" w:hAnsi="Times New Roman" w:cs="Times New Roman"/>
          <w:sz w:val="24"/>
          <w:szCs w:val="24"/>
        </w:rPr>
        <w:t xml:space="preserve"> области.</w:t>
      </w:r>
      <w:r w:rsidRPr="0046681F">
        <w:rPr>
          <w:rFonts w:ascii="Times New Roman" w:hAnsi="Times New Roman" w:cs="Times New Roman"/>
          <w:sz w:val="24"/>
          <w:szCs w:val="24"/>
        </w:rPr>
        <w:br/>
      </w:r>
      <w:r w:rsidRPr="0046681F">
        <w:rPr>
          <w:rFonts w:ascii="Times New Roman" w:hAnsi="Times New Roman" w:cs="Times New Roman"/>
          <w:sz w:val="24"/>
          <w:szCs w:val="24"/>
        </w:rPr>
        <w:tab/>
        <w:t>Настоящее согласие действует со дня его подписания до дня отзыва в письменной форме.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454"/>
        <w:gridCol w:w="2268"/>
      </w:tblGrid>
      <w:tr w:rsidR="004F0E8E" w:rsidRPr="0046681F" w:rsidTr="00EC1733">
        <w:trPr>
          <w:jc w:val="right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F0E8E" w:rsidRPr="0046681F" w:rsidRDefault="004F0E8E" w:rsidP="0046681F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F0E8E" w:rsidRPr="0046681F" w:rsidRDefault="004F0E8E" w:rsidP="0046681F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F0E8E" w:rsidRPr="0046681F" w:rsidRDefault="004F0E8E" w:rsidP="0046681F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E8E" w:rsidRPr="0046681F" w:rsidTr="00EC1733">
        <w:trPr>
          <w:jc w:val="right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F0E8E" w:rsidRPr="0046681F" w:rsidRDefault="004F0E8E" w:rsidP="0046681F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4F0E8E" w:rsidRPr="0046681F" w:rsidRDefault="004F0E8E" w:rsidP="0046681F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F0E8E" w:rsidRPr="0046681F" w:rsidRDefault="004F0E8E" w:rsidP="0046681F">
            <w:pPr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81F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</w:tr>
    </w:tbl>
    <w:p w:rsidR="004F0E8E" w:rsidRPr="0046681F" w:rsidRDefault="004F0E8E" w:rsidP="0046681F">
      <w:pPr>
        <w:spacing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46681F">
        <w:rPr>
          <w:rFonts w:ascii="Times New Roman" w:hAnsi="Times New Roman" w:cs="Times New Roman"/>
          <w:sz w:val="24"/>
          <w:szCs w:val="24"/>
        </w:rPr>
        <w:br w:type="page"/>
      </w:r>
    </w:p>
    <w:p w:rsidR="004F0E8E" w:rsidRPr="0046681F" w:rsidRDefault="004F0E8E" w:rsidP="0046681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к Извещению </w:t>
      </w:r>
    </w:p>
    <w:p w:rsidR="004F0E8E" w:rsidRPr="0046681F" w:rsidRDefault="004F0E8E" w:rsidP="0046681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46681F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46681F">
        <w:rPr>
          <w:rFonts w:ascii="Times New Roman" w:hAnsi="Times New Roman" w:cs="Times New Roman"/>
          <w:sz w:val="24"/>
          <w:szCs w:val="24"/>
        </w:rPr>
        <w:t xml:space="preserve">кциона </w:t>
      </w:r>
    </w:p>
    <w:p w:rsidR="004F0E8E" w:rsidRPr="0046681F" w:rsidRDefault="004F0E8E" w:rsidP="0046681F">
      <w:pPr>
        <w:tabs>
          <w:tab w:val="left" w:pos="212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81F">
        <w:rPr>
          <w:rFonts w:ascii="Times New Roman" w:hAnsi="Times New Roman" w:cs="Times New Roman"/>
          <w:b/>
          <w:sz w:val="24"/>
          <w:szCs w:val="24"/>
        </w:rPr>
        <w:t xml:space="preserve">ДОГОВОР № </w:t>
      </w:r>
    </w:p>
    <w:p w:rsidR="004F0E8E" w:rsidRPr="0046681F" w:rsidRDefault="004F0E8E" w:rsidP="0046681F">
      <w:pPr>
        <w:tabs>
          <w:tab w:val="left" w:pos="212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81F">
        <w:rPr>
          <w:rFonts w:ascii="Times New Roman" w:hAnsi="Times New Roman" w:cs="Times New Roman"/>
          <w:b/>
          <w:sz w:val="24"/>
          <w:szCs w:val="24"/>
        </w:rPr>
        <w:t>КУПЛИ-ПРОДАЖИ ЗЕМЕЛЬНОГО УЧАСТКА</w:t>
      </w:r>
    </w:p>
    <w:p w:rsidR="004F0E8E" w:rsidRPr="0046681F" w:rsidRDefault="004F0E8E" w:rsidP="0046681F">
      <w:pPr>
        <w:tabs>
          <w:tab w:val="left" w:pos="212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E8E" w:rsidRPr="0046681F" w:rsidRDefault="004F0E8E" w:rsidP="0046681F">
      <w:pPr>
        <w:tabs>
          <w:tab w:val="left" w:pos="212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E8E" w:rsidRPr="0046681F" w:rsidRDefault="004F0E8E" w:rsidP="0046681F">
      <w:pPr>
        <w:keepNext/>
        <w:tabs>
          <w:tab w:val="left" w:pos="2127"/>
        </w:tabs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 xml:space="preserve">         Администрация Морозовского сельсовета Искитимского района Новосибирской области, именуемая в дальнейшем Продавец, в лице Главы администрации Морозовского сельсовета </w:t>
      </w:r>
      <w:proofErr w:type="spellStart"/>
      <w:r w:rsidRPr="0046681F">
        <w:rPr>
          <w:rFonts w:ascii="Times New Roman" w:hAnsi="Times New Roman" w:cs="Times New Roman"/>
          <w:b/>
          <w:sz w:val="24"/>
          <w:szCs w:val="24"/>
        </w:rPr>
        <w:t>Балашева</w:t>
      </w:r>
      <w:proofErr w:type="spellEnd"/>
      <w:r w:rsidRPr="0046681F">
        <w:rPr>
          <w:rFonts w:ascii="Times New Roman" w:hAnsi="Times New Roman" w:cs="Times New Roman"/>
          <w:b/>
          <w:sz w:val="24"/>
          <w:szCs w:val="24"/>
        </w:rPr>
        <w:t xml:space="preserve"> Петра Ивановича,  </w:t>
      </w:r>
      <w:r w:rsidRPr="0046681F">
        <w:rPr>
          <w:rFonts w:ascii="Times New Roman" w:hAnsi="Times New Roman" w:cs="Times New Roman"/>
          <w:bCs/>
          <w:sz w:val="24"/>
          <w:szCs w:val="24"/>
        </w:rPr>
        <w:t xml:space="preserve">действующего на основании Устава с одной стороны, </w:t>
      </w:r>
      <w:r w:rsidRPr="0046681F">
        <w:rPr>
          <w:rFonts w:ascii="Times New Roman" w:hAnsi="Times New Roman" w:cs="Times New Roman"/>
          <w:sz w:val="24"/>
          <w:szCs w:val="24"/>
        </w:rPr>
        <w:t>и</w:t>
      </w:r>
      <w:r w:rsidRPr="0046681F">
        <w:rPr>
          <w:rFonts w:ascii="Times New Roman" w:hAnsi="Times New Roman" w:cs="Times New Roman"/>
          <w:b/>
          <w:sz w:val="24"/>
          <w:szCs w:val="24"/>
        </w:rPr>
        <w:t xml:space="preserve"> ___________,</w:t>
      </w:r>
      <w:r w:rsidRPr="0046681F">
        <w:rPr>
          <w:rFonts w:ascii="Times New Roman" w:hAnsi="Times New Roman" w:cs="Times New Roman"/>
          <w:sz w:val="24"/>
          <w:szCs w:val="24"/>
        </w:rPr>
        <w:t xml:space="preserve"> зарегистрированной по адресу. именуема</w:t>
      </w:r>
      <w:proofErr w:type="gramStart"/>
      <w:r w:rsidRPr="0046681F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46681F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46681F">
        <w:rPr>
          <w:rFonts w:ascii="Times New Roman" w:hAnsi="Times New Roman" w:cs="Times New Roman"/>
          <w:sz w:val="24"/>
          <w:szCs w:val="24"/>
        </w:rPr>
        <w:t>) в дальнейшем Покупатель, с другой стороны, заключили настоящий договор о нижеследующем.</w:t>
      </w:r>
    </w:p>
    <w:p w:rsidR="004F0E8E" w:rsidRPr="0046681F" w:rsidRDefault="004F0E8E" w:rsidP="004668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0E8E" w:rsidRPr="0046681F" w:rsidRDefault="004F0E8E" w:rsidP="0046681F">
      <w:pPr>
        <w:numPr>
          <w:ilvl w:val="0"/>
          <w:numId w:val="40"/>
        </w:num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b/>
          <w:sz w:val="24"/>
          <w:szCs w:val="24"/>
        </w:rPr>
        <w:t>ПРЕДМЕТ ДОГОВОРА</w:t>
      </w:r>
    </w:p>
    <w:p w:rsidR="004F0E8E" w:rsidRPr="0046681F" w:rsidRDefault="004F0E8E" w:rsidP="0046681F">
      <w:pPr>
        <w:tabs>
          <w:tab w:val="left" w:pos="2127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F0E8E" w:rsidRPr="0046681F" w:rsidRDefault="004F0E8E" w:rsidP="0046681F">
      <w:pPr>
        <w:tabs>
          <w:tab w:val="left" w:pos="212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46681F">
        <w:rPr>
          <w:rFonts w:ascii="Times New Roman" w:hAnsi="Times New Roman" w:cs="Times New Roman"/>
          <w:bCs/>
          <w:sz w:val="24"/>
          <w:szCs w:val="24"/>
        </w:rPr>
        <w:t>1.1</w:t>
      </w:r>
      <w:r w:rsidRPr="0046681F">
        <w:rPr>
          <w:rFonts w:ascii="Times New Roman" w:hAnsi="Times New Roman" w:cs="Times New Roman"/>
          <w:sz w:val="24"/>
          <w:szCs w:val="24"/>
        </w:rPr>
        <w:t xml:space="preserve">. Настоящий договор заключается на основании Постановления администрации Морозовского сельсовета Искитимского района Новосибирской области № _______ от _________ </w:t>
      </w:r>
      <w:proofErr w:type="gramStart"/>
      <w:r w:rsidRPr="0046681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6681F">
        <w:rPr>
          <w:rFonts w:ascii="Times New Roman" w:hAnsi="Times New Roman" w:cs="Times New Roman"/>
          <w:sz w:val="24"/>
          <w:szCs w:val="24"/>
        </w:rPr>
        <w:t>.</w:t>
      </w:r>
    </w:p>
    <w:p w:rsidR="004F0E8E" w:rsidRPr="0046681F" w:rsidRDefault="004F0E8E" w:rsidP="0046681F">
      <w:pPr>
        <w:tabs>
          <w:tab w:val="left" w:pos="212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46681F">
        <w:rPr>
          <w:rFonts w:ascii="Times New Roman" w:hAnsi="Times New Roman" w:cs="Times New Roman"/>
          <w:bCs/>
          <w:sz w:val="24"/>
          <w:szCs w:val="24"/>
        </w:rPr>
        <w:t>1.2</w:t>
      </w:r>
      <w:r w:rsidRPr="0046681F">
        <w:rPr>
          <w:rFonts w:ascii="Times New Roman" w:hAnsi="Times New Roman" w:cs="Times New Roman"/>
          <w:sz w:val="24"/>
          <w:szCs w:val="24"/>
        </w:rPr>
        <w:t xml:space="preserve">. Продавец обязуется передать в собственность Покупателя, а Покупатель обязуется принять, и оплатить за земельный участок площадью ________ </w:t>
      </w:r>
      <w:proofErr w:type="spellStart"/>
      <w:r w:rsidRPr="0046681F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46681F">
        <w:rPr>
          <w:rFonts w:ascii="Times New Roman" w:hAnsi="Times New Roman" w:cs="Times New Roman"/>
          <w:sz w:val="24"/>
          <w:szCs w:val="24"/>
        </w:rPr>
        <w:t>., кадастровый номер _____________, назначение – для индивидуального жилищного строительства, категория – земли населенных пунктов, имеющего местоположение: Новосибирская область, р-н Искитимский, с. Морозово (далее по договору – Земельный участок)</w:t>
      </w:r>
    </w:p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46681F">
        <w:rPr>
          <w:rFonts w:ascii="Times New Roman" w:hAnsi="Times New Roman" w:cs="Times New Roman"/>
          <w:bCs/>
          <w:sz w:val="24"/>
          <w:szCs w:val="24"/>
        </w:rPr>
        <w:t>1.3</w:t>
      </w:r>
      <w:r w:rsidRPr="0046681F">
        <w:rPr>
          <w:rFonts w:ascii="Times New Roman" w:hAnsi="Times New Roman" w:cs="Times New Roman"/>
          <w:sz w:val="24"/>
          <w:szCs w:val="24"/>
        </w:rPr>
        <w:t>. Продавец гарантирует, что на момент продажи Земельный участок не продан, не заложен, в споре, под арестом или запрещением не состоит, свободен от любых прав третьих лиц.</w:t>
      </w:r>
    </w:p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46681F">
        <w:rPr>
          <w:rFonts w:ascii="Times New Roman" w:hAnsi="Times New Roman" w:cs="Times New Roman"/>
          <w:bCs/>
          <w:sz w:val="24"/>
          <w:szCs w:val="24"/>
        </w:rPr>
        <w:t>1.4.</w:t>
      </w:r>
      <w:r w:rsidRPr="0046681F">
        <w:rPr>
          <w:rFonts w:ascii="Times New Roman" w:hAnsi="Times New Roman" w:cs="Times New Roman"/>
          <w:sz w:val="24"/>
          <w:szCs w:val="24"/>
        </w:rPr>
        <w:t xml:space="preserve"> Покупатель осмотрел Земельный участок в натуре, ознакомился с его количественными и качественными характеристиками, правовым режимом, убедился в отсутствии подземных и наземных сооружений и объектов, претензий по состоянию участка к Продавцу не имеет.</w:t>
      </w:r>
    </w:p>
    <w:p w:rsidR="004F0E8E" w:rsidRPr="0046681F" w:rsidRDefault="004F0E8E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>ЦЕНА ЗЕМЕЛЬНОГО УЧАСТКА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2.1. Выкупная цена земельного участка составляет  _______________________</w:t>
      </w:r>
    </w:p>
    <w:p w:rsidR="004F0E8E" w:rsidRPr="0046681F" w:rsidRDefault="004F0E8E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>РАСЧЕТЫ ПО ДОГОВОРУ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 xml:space="preserve">3.1. Цена Земельного участка подлежит оплате Покупателем в сумме указанной в п. 2.1. настоящего договора, на счет Продавца: </w:t>
      </w:r>
    </w:p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Счёт получателя: 03100643000000015100</w:t>
      </w:r>
    </w:p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81F">
        <w:rPr>
          <w:rFonts w:ascii="Times New Roman" w:hAnsi="Times New Roman" w:cs="Times New Roman"/>
          <w:b/>
          <w:sz w:val="24"/>
          <w:szCs w:val="24"/>
        </w:rPr>
        <w:t xml:space="preserve">Банк получателя: </w:t>
      </w:r>
      <w:proofErr w:type="gramStart"/>
      <w:r w:rsidRPr="0046681F">
        <w:rPr>
          <w:rFonts w:ascii="Times New Roman" w:hAnsi="Times New Roman" w:cs="Times New Roman"/>
          <w:b/>
          <w:sz w:val="24"/>
          <w:szCs w:val="24"/>
        </w:rPr>
        <w:t>СИБИРСКОЕ</w:t>
      </w:r>
      <w:proofErr w:type="gramEnd"/>
      <w:r w:rsidRPr="0046681F">
        <w:rPr>
          <w:rFonts w:ascii="Times New Roman" w:hAnsi="Times New Roman" w:cs="Times New Roman"/>
          <w:b/>
          <w:sz w:val="24"/>
          <w:szCs w:val="24"/>
        </w:rPr>
        <w:t xml:space="preserve"> ГУ БАНКА РОССИИ//УФК по Новосибирской области г. Новосибирск</w:t>
      </w:r>
    </w:p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 xml:space="preserve">ЕКС  </w:t>
      </w:r>
      <w:r w:rsidRPr="0046681F">
        <w:rPr>
          <w:rFonts w:ascii="Times New Roman" w:hAnsi="Times New Roman" w:cs="Times New Roman"/>
          <w:b/>
          <w:sz w:val="24"/>
          <w:szCs w:val="24"/>
        </w:rPr>
        <w:t>40102810445370000043</w:t>
      </w:r>
    </w:p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 xml:space="preserve">БИК </w:t>
      </w:r>
      <w:r w:rsidRPr="0046681F">
        <w:rPr>
          <w:rFonts w:ascii="Times New Roman" w:hAnsi="Times New Roman" w:cs="Times New Roman"/>
          <w:b/>
          <w:sz w:val="24"/>
          <w:szCs w:val="24"/>
        </w:rPr>
        <w:t>015004950</w:t>
      </w:r>
    </w:p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81F">
        <w:rPr>
          <w:rFonts w:ascii="Times New Roman" w:hAnsi="Times New Roman" w:cs="Times New Roman"/>
          <w:bCs/>
          <w:sz w:val="24"/>
          <w:szCs w:val="24"/>
        </w:rPr>
        <w:lastRenderedPageBreak/>
        <w:t>ОКТМО 50615418</w:t>
      </w:r>
    </w:p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ИНН 5443113468</w:t>
      </w:r>
    </w:p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КПП 544301001</w:t>
      </w:r>
    </w:p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Получатель: УФК по Новосибирской области (Получатель: администрация Морозовского сельсовета Искитимского района Новосибирской области)</w:t>
      </w:r>
    </w:p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 xml:space="preserve">КБК </w:t>
      </w:r>
      <w:r w:rsidRPr="0046681F">
        <w:rPr>
          <w:rFonts w:ascii="Times New Roman" w:hAnsi="Times New Roman" w:cs="Times New Roman"/>
          <w:bCs/>
          <w:sz w:val="24"/>
          <w:szCs w:val="24"/>
        </w:rPr>
        <w:t xml:space="preserve">241 1 14 06025 10 0000 430 </w:t>
      </w:r>
      <w:r w:rsidRPr="0046681F">
        <w:rPr>
          <w:rFonts w:ascii="Times New Roman" w:hAnsi="Times New Roman" w:cs="Times New Roman"/>
          <w:sz w:val="24"/>
          <w:szCs w:val="24"/>
        </w:rPr>
        <w:t>Назначение платежа: 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</w:r>
    </w:p>
    <w:p w:rsidR="004F0E8E" w:rsidRPr="0046681F" w:rsidRDefault="004F0E8E" w:rsidP="0046681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>ОБЯЗАТЕЛЬСТВА СТОРОН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4.1. Продавец обязуется передать в собственность Земельный участок и принять оплату за Земельный участок.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4.2. Покупатель обязуется: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 xml:space="preserve">4.2.1. Произвести полную оплату за Земельный участок с момента подписания договора купли-продажи в течение 5 рабочих дней. 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4.2.2. Принять в собственность Земельный участок.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4.2.3. Использовать Земельный участок в соответствии с его назначением.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F0E8E" w:rsidRPr="0046681F" w:rsidRDefault="004F0E8E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>ОТВЕТСТВЕННОСТЬ СТОРОН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5.2. Ответственность, права и обязанности сторон, не предусмотренные в настоящем договоре, определяются в соответствии с действующим законодательством Российской Федерации.</w:t>
      </w:r>
    </w:p>
    <w:p w:rsidR="004F0E8E" w:rsidRPr="0046681F" w:rsidRDefault="004F0E8E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>ПЕРЕХОД ПРАВА СОБСТВЕННОСТИ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6.1. Право собственности на Земельный участок переходит к Покупателю с момента государственной регистрации права в установленном законодательством Российской Федерации порядке.</w:t>
      </w:r>
    </w:p>
    <w:p w:rsidR="004F0E8E" w:rsidRPr="0046681F" w:rsidRDefault="004F0E8E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>РАССМОТРЕНИЕ СПОРОВ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 xml:space="preserve">7.1. Все споры и разногласия, которые могут возникать по настоящему договору, разрешаются по возможности путем переговоров, а при </w:t>
      </w:r>
      <w:proofErr w:type="spellStart"/>
      <w:r w:rsidRPr="0046681F">
        <w:rPr>
          <w:rFonts w:ascii="Times New Roman" w:hAnsi="Times New Roman" w:cs="Times New Roman"/>
          <w:sz w:val="24"/>
          <w:szCs w:val="24"/>
        </w:rPr>
        <w:t>недостижении</w:t>
      </w:r>
      <w:proofErr w:type="spellEnd"/>
      <w:r w:rsidRPr="0046681F">
        <w:rPr>
          <w:rFonts w:ascii="Times New Roman" w:hAnsi="Times New Roman" w:cs="Times New Roman"/>
          <w:sz w:val="24"/>
          <w:szCs w:val="24"/>
        </w:rPr>
        <w:t xml:space="preserve"> согласия – в суде.</w:t>
      </w:r>
    </w:p>
    <w:p w:rsidR="004F0E8E" w:rsidRPr="0046681F" w:rsidRDefault="004F0E8E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>РАЗНОЕ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8.1. Настоящий договор составлен в трех экземплярах, имеющих одинаковую юридическую силу:</w:t>
      </w:r>
    </w:p>
    <w:p w:rsidR="004F0E8E" w:rsidRPr="0046681F" w:rsidRDefault="004F0E8E" w:rsidP="0046681F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один экземпляр для Продавца;</w:t>
      </w:r>
    </w:p>
    <w:p w:rsidR="004F0E8E" w:rsidRPr="0046681F" w:rsidRDefault="004F0E8E" w:rsidP="0046681F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один экземпляр для Покупателя;</w:t>
      </w:r>
    </w:p>
    <w:p w:rsidR="004F0E8E" w:rsidRPr="0046681F" w:rsidRDefault="004F0E8E" w:rsidP="0046681F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один экземпляр для Управления Федеральной службы государственной регистрации, кадастра и картографии по Новосибирской области.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8.2. Договор вступает в силу с момента его подписания сторонами, и  действует до момента выполнения сторонами своих обязательств.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lastRenderedPageBreak/>
        <w:t>8.3. Настоящий договор с момента его подписания сторонами имеет силу акта приема-передачи Земельного участка, в соответствии с которым Продавец передал, а Покупатель принял Земельный участок.</w:t>
      </w:r>
    </w:p>
    <w:p w:rsidR="004F0E8E" w:rsidRPr="0046681F" w:rsidRDefault="004F0E8E" w:rsidP="0046681F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6681F">
        <w:rPr>
          <w:rFonts w:ascii="Times New Roman" w:hAnsi="Times New Roman" w:cs="Times New Roman"/>
          <w:sz w:val="24"/>
          <w:szCs w:val="24"/>
        </w:rPr>
        <w:t>8.4. Настоящий договор изложен на русском языке, напечатан на двух листах.</w:t>
      </w:r>
    </w:p>
    <w:p w:rsidR="004F0E8E" w:rsidRPr="0046681F" w:rsidRDefault="004F0E8E" w:rsidP="0046681F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81F">
        <w:rPr>
          <w:rFonts w:ascii="Times New Roman" w:hAnsi="Times New Roman" w:cs="Times New Roman"/>
          <w:b/>
          <w:sz w:val="24"/>
          <w:szCs w:val="24"/>
        </w:rPr>
        <w:t>РЕКВИЗИТЫ СТОРОН</w:t>
      </w:r>
    </w:p>
    <w:p w:rsidR="004F0E8E" w:rsidRPr="0046681F" w:rsidRDefault="004F0E8E" w:rsidP="0046681F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F0E8E" w:rsidRPr="0046681F" w:rsidRDefault="004F0E8E" w:rsidP="0046681F">
      <w:pPr>
        <w:keepNext/>
        <w:spacing w:line="240" w:lineRule="auto"/>
        <w:ind w:left="36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46681F">
        <w:rPr>
          <w:rFonts w:ascii="Times New Roman" w:hAnsi="Times New Roman" w:cs="Times New Roman"/>
          <w:b/>
          <w:bCs/>
          <w:sz w:val="24"/>
          <w:szCs w:val="24"/>
        </w:rPr>
        <w:t>Продавец                                                                                    Покупатель</w:t>
      </w:r>
    </w:p>
    <w:p w:rsidR="004F0E8E" w:rsidRPr="00982DFC" w:rsidRDefault="004F0E8E" w:rsidP="004F0E8E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82DFC" w:rsidRPr="00982DFC" w:rsidRDefault="00982DFC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982DFC" w:rsidRPr="006713C9" w:rsidRDefault="006713C9" w:rsidP="00982DF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3C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982DFC" w:rsidRPr="00982DFC" w:rsidRDefault="00982DFC" w:rsidP="00982DFC">
      <w:pPr>
        <w:spacing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pStyle w:val="aff9"/>
        <w:rPr>
          <w:b/>
          <w:sz w:val="24"/>
          <w:szCs w:val="24"/>
          <w:u w:val="single"/>
        </w:rPr>
      </w:pPr>
      <w:r w:rsidRPr="00125F8C">
        <w:rPr>
          <w:b/>
          <w:sz w:val="24"/>
          <w:szCs w:val="24"/>
        </w:rPr>
        <w:t>Извещение о проведен</w:t>
      </w:r>
      <w:proofErr w:type="gramStart"/>
      <w:r w:rsidRPr="00125F8C">
        <w:rPr>
          <w:b/>
          <w:sz w:val="24"/>
          <w:szCs w:val="24"/>
        </w:rPr>
        <w:t>ии ау</w:t>
      </w:r>
      <w:proofErr w:type="gramEnd"/>
      <w:r w:rsidRPr="00125F8C">
        <w:rPr>
          <w:b/>
          <w:sz w:val="24"/>
          <w:szCs w:val="24"/>
        </w:rPr>
        <w:t xml:space="preserve">кциона на право заключения договора купли-продажи земельного участка </w:t>
      </w:r>
    </w:p>
    <w:p w:rsidR="00626040" w:rsidRPr="00125F8C" w:rsidRDefault="00626040" w:rsidP="00626040">
      <w:pPr>
        <w:pStyle w:val="aff9"/>
        <w:rPr>
          <w:sz w:val="24"/>
          <w:szCs w:val="24"/>
        </w:rPr>
      </w:pPr>
    </w:p>
    <w:p w:rsidR="00626040" w:rsidRPr="00125F8C" w:rsidRDefault="00626040" w:rsidP="00626040">
      <w:pPr>
        <w:pStyle w:val="aff9"/>
        <w:ind w:firstLine="720"/>
        <w:jc w:val="both"/>
        <w:rPr>
          <w:sz w:val="24"/>
          <w:szCs w:val="24"/>
        </w:rPr>
      </w:pPr>
      <w:r w:rsidRPr="00125F8C">
        <w:rPr>
          <w:sz w:val="24"/>
          <w:szCs w:val="24"/>
        </w:rPr>
        <w:t>Администрация Морозовского сельсовета Искитимского района Новосибирской области объявляет о проведении торгов на право заключения договора купли-продажи земельного участка.</w:t>
      </w:r>
    </w:p>
    <w:p w:rsidR="00626040" w:rsidRPr="00125F8C" w:rsidRDefault="00626040" w:rsidP="006260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ab/>
        <w:t xml:space="preserve">Форма торгов: </w:t>
      </w:r>
      <w:r w:rsidRPr="00125F8C">
        <w:rPr>
          <w:rFonts w:ascii="Times New Roman" w:hAnsi="Times New Roman" w:cs="Times New Roman"/>
          <w:sz w:val="24"/>
          <w:szCs w:val="24"/>
        </w:rPr>
        <w:t>аукцион в электронной форме</w:t>
      </w:r>
    </w:p>
    <w:p w:rsidR="00626040" w:rsidRPr="00125F8C" w:rsidRDefault="00626040" w:rsidP="006260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ab/>
        <w:t>Организатор аукциона в электронной форме</w:t>
      </w:r>
      <w:r w:rsidRPr="00125F8C">
        <w:rPr>
          <w:rFonts w:ascii="Times New Roman" w:hAnsi="Times New Roman" w:cs="Times New Roman"/>
          <w:sz w:val="24"/>
          <w:szCs w:val="24"/>
        </w:rPr>
        <w:t>: администрация Морозовского сельсовета Искитимского района Новосибирской области, 633218, Новосибирская область</w:t>
      </w:r>
    </w:p>
    <w:p w:rsidR="00626040" w:rsidRPr="00125F8C" w:rsidRDefault="00626040" w:rsidP="0062604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Искитимский район, </w:t>
      </w:r>
      <w:proofErr w:type="spellStart"/>
      <w:r w:rsidRPr="00125F8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5F8C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>, 1-2, адрес сайта:</w:t>
      </w:r>
      <w:proofErr w:type="spellStart"/>
      <w:r w:rsidRPr="00125F8C">
        <w:rPr>
          <w:rFonts w:ascii="Times New Roman" w:hAnsi="Times New Roman" w:cs="Times New Roman"/>
          <w:sz w:val="24"/>
          <w:szCs w:val="24"/>
          <w:lang w:val="en-US"/>
        </w:rPr>
        <w:t>morozovo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25F8C">
        <w:rPr>
          <w:rFonts w:ascii="Times New Roman" w:hAnsi="Times New Roman" w:cs="Times New Roman"/>
          <w:sz w:val="24"/>
          <w:szCs w:val="24"/>
          <w:lang w:val="en-US"/>
        </w:rPr>
        <w:t>nso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25F8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 xml:space="preserve"> , телефон 8-383-43-73-134. </w:t>
      </w:r>
    </w:p>
    <w:p w:rsidR="00626040" w:rsidRPr="00125F8C" w:rsidRDefault="00626040" w:rsidP="00626040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>кциона принято на основании постановления администрации Морозовского сельсовета Искитимского района Новосибирской области от 17.10.2023г. №137.</w:t>
      </w:r>
    </w:p>
    <w:p w:rsidR="00626040" w:rsidRPr="00125F8C" w:rsidRDefault="00626040" w:rsidP="00626040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Оператор электронной площадки:</w:t>
      </w:r>
      <w:r w:rsidRPr="00125F8C">
        <w:rPr>
          <w:rFonts w:ascii="Times New Roman" w:hAnsi="Times New Roman" w:cs="Times New Roman"/>
          <w:bCs/>
          <w:sz w:val="24"/>
          <w:szCs w:val="24"/>
        </w:rPr>
        <w:t xml:space="preserve"> общество с ограниченной ответственностью «РТС-тендер», местонахождения: 121151, город Москва, набережная Тараса Шевченко, дом 23А,</w:t>
      </w:r>
      <w:r w:rsidRPr="00125F8C">
        <w:rPr>
          <w:rFonts w:ascii="Times New Roman" w:hAnsi="Times New Roman" w:cs="Times New Roman"/>
          <w:sz w:val="24"/>
          <w:szCs w:val="24"/>
        </w:rPr>
        <w:t xml:space="preserve"> </w:t>
      </w:r>
      <w:r w:rsidRPr="00125F8C">
        <w:rPr>
          <w:rFonts w:ascii="Times New Roman" w:hAnsi="Times New Roman" w:cs="Times New Roman"/>
          <w:bCs/>
          <w:sz w:val="24"/>
          <w:szCs w:val="24"/>
        </w:rPr>
        <w:t xml:space="preserve">этаж 25, помещение №1, адрес сайта: </w:t>
      </w:r>
      <w:hyperlink r:id="rId45" w:history="1">
        <w:r w:rsidRPr="00125F8C">
          <w:rPr>
            <w:rStyle w:val="ab"/>
            <w:rFonts w:ascii="Times New Roman" w:hAnsi="Times New Roman" w:cs="Times New Roman"/>
            <w:sz w:val="24"/>
            <w:szCs w:val="24"/>
          </w:rPr>
          <w:t>www.rts-tender.ru</w:t>
        </w:r>
      </w:hyperlink>
      <w:r w:rsidRPr="00125F8C">
        <w:rPr>
          <w:rFonts w:ascii="Times New Roman" w:hAnsi="Times New Roman" w:cs="Times New Roman"/>
          <w:bCs/>
          <w:sz w:val="24"/>
          <w:szCs w:val="24"/>
        </w:rPr>
        <w:t xml:space="preserve">, адрес электронной почты: </w:t>
      </w:r>
      <w:hyperlink r:id="rId46" w:history="1">
        <w:r w:rsidRPr="00125F8C">
          <w:rPr>
            <w:rStyle w:val="ab"/>
            <w:rFonts w:ascii="Times New Roman" w:hAnsi="Times New Roman" w:cs="Times New Roman"/>
            <w:sz w:val="24"/>
            <w:szCs w:val="24"/>
          </w:rPr>
          <w:t>iSupport@rts-tender.ru</w:t>
        </w:r>
      </w:hyperlink>
      <w:r w:rsidRPr="00125F8C">
        <w:rPr>
          <w:rFonts w:ascii="Times New Roman" w:hAnsi="Times New Roman" w:cs="Times New Roman"/>
          <w:bCs/>
          <w:sz w:val="24"/>
          <w:szCs w:val="24"/>
        </w:rPr>
        <w:t>, телефон: +7 (499) 653-55-00.</w:t>
      </w:r>
    </w:p>
    <w:p w:rsidR="00626040" w:rsidRPr="00125F8C" w:rsidRDefault="00626040" w:rsidP="00626040">
      <w:pPr>
        <w:shd w:val="clear" w:color="auto" w:fill="FFFFFF"/>
        <w:tabs>
          <w:tab w:val="left" w:pos="494"/>
          <w:tab w:val="left" w:pos="5438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 xml:space="preserve">Орган, уполномоченный на распоряжение земельным участком: </w:t>
      </w:r>
      <w:r w:rsidRPr="00125F8C">
        <w:rPr>
          <w:rFonts w:ascii="Times New Roman" w:hAnsi="Times New Roman" w:cs="Times New Roman"/>
          <w:bCs/>
          <w:sz w:val="24"/>
          <w:szCs w:val="24"/>
        </w:rPr>
        <w:t xml:space="preserve">Морозовский сельсовет Искитимского района Новосибирской области. </w:t>
      </w:r>
    </w:p>
    <w:p w:rsidR="00626040" w:rsidRPr="00125F8C" w:rsidRDefault="00626040" w:rsidP="00626040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>Порядок проведения аукциона</w:t>
      </w:r>
      <w:r w:rsidRPr="00125F8C">
        <w:rPr>
          <w:rFonts w:ascii="Times New Roman" w:hAnsi="Times New Roman" w:cs="Times New Roman"/>
          <w:sz w:val="24"/>
          <w:szCs w:val="24"/>
        </w:rPr>
        <w:t xml:space="preserve">: аукцион проводится в соответствии со статьей 39.11 Земельного кодекса Российской Федерации на электронной площадке «РТС-ТЕНДЕР». 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125F8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>ператор электронной площадки обеспечивает участникам возможность принять участие в аукционе. Аукцион проводится путем повышения начальной цены предмета аукциона на «шаг аукциона».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Если в течение 1 (одного) часа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lastRenderedPageBreak/>
        <w:t>В случае поступления предложения о более высокой цене предмета аукциона, время представления следующих предложений о цене предмета аукциона продлевается на 10 (десять) минут.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Победителем признается участник, предложивший наибольшую цену предмета аукциона.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организатору аукциона в течение 1 (одного) часа со времени завершения аукциона для подведения аукционной комиссией результатов аукциона путем оформления протокола о результатах аукциона. Один экземпляр протокола о результатах аукциона передается победителю аукциона.</w:t>
      </w:r>
    </w:p>
    <w:p w:rsidR="00626040" w:rsidRPr="00125F8C" w:rsidRDefault="00626040" w:rsidP="00626040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>Предметом аукциона является:</w:t>
      </w:r>
      <w:r w:rsidRPr="00125F8C">
        <w:rPr>
          <w:rFonts w:ascii="Times New Roman" w:hAnsi="Times New Roman" w:cs="Times New Roman"/>
          <w:sz w:val="24"/>
          <w:szCs w:val="24"/>
        </w:rPr>
        <w:t xml:space="preserve"> право на заключение договора купли-продажи земельного участка.</w:t>
      </w:r>
    </w:p>
    <w:p w:rsidR="00626040" w:rsidRPr="00125F8C" w:rsidRDefault="00626040" w:rsidP="00626040">
      <w:pPr>
        <w:shd w:val="clear" w:color="auto" w:fill="FFFFFF"/>
        <w:tabs>
          <w:tab w:val="left" w:pos="494"/>
          <w:tab w:val="left" w:pos="54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Организатор открытых торгов, опубликовавший извещение, вправе отказаться от проведения аукциона в любое время, но не позднее чем за три дня до наступления даты его проведения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>. 4 статьи 448 ГК РФ).</w:t>
      </w:r>
    </w:p>
    <w:p w:rsidR="00626040" w:rsidRDefault="00626040" w:rsidP="00626040">
      <w:pPr>
        <w:shd w:val="clear" w:color="auto" w:fill="FFFFFF"/>
        <w:tabs>
          <w:tab w:val="left" w:pos="442"/>
          <w:tab w:val="left" w:leader="underscore" w:pos="4392"/>
          <w:tab w:val="left" w:leader="underscore" w:pos="72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ab/>
      </w:r>
      <w:r w:rsidRPr="00125F8C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125F8C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125F8C">
        <w:rPr>
          <w:rFonts w:ascii="Times New Roman" w:hAnsi="Times New Roman" w:cs="Times New Roman"/>
          <w:b/>
          <w:sz w:val="24"/>
          <w:szCs w:val="24"/>
        </w:rPr>
        <w:t>кциона</w:t>
      </w:r>
      <w:r w:rsidRPr="00125F8C">
        <w:rPr>
          <w:rFonts w:ascii="Times New Roman" w:hAnsi="Times New Roman" w:cs="Times New Roman"/>
          <w:sz w:val="24"/>
          <w:szCs w:val="24"/>
        </w:rPr>
        <w:t xml:space="preserve"> опубликовано в печатном издании «Вестник Морозовского сельсовета», а также на официальном сайте в сети «Интернет» </w:t>
      </w:r>
      <w:hyperlink r:id="rId47" w:history="1">
        <w:r w:rsidRPr="00125F8C">
          <w:rPr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125F8C">
        <w:rPr>
          <w:rFonts w:ascii="Times New Roman" w:hAnsi="Times New Roman" w:cs="Times New Roman"/>
          <w:sz w:val="24"/>
          <w:szCs w:val="24"/>
        </w:rPr>
        <w:t xml:space="preserve"> и на официальном сайте администрации Морозовского сельсовета Искитимского района Новосибирской области </w:t>
      </w:r>
      <w:hyperlink r:id="rId48" w:history="1">
        <w:r w:rsidRPr="00125F8C">
          <w:rPr>
            <w:rStyle w:val="ab"/>
            <w:rFonts w:ascii="Times New Roman" w:hAnsi="Times New Roman" w:cs="Times New Roman"/>
            <w:sz w:val="24"/>
            <w:szCs w:val="24"/>
          </w:rPr>
          <w:t>www.</w:t>
        </w:r>
        <w:r w:rsidRPr="00125F8C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morozovo</w:t>
        </w:r>
        <w:r w:rsidRPr="00125F8C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Pr="00125F8C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Pr="00125F8C">
          <w:rPr>
            <w:rStyle w:val="ab"/>
            <w:rFonts w:ascii="Times New Roman" w:hAnsi="Times New Roman" w:cs="Times New Roman"/>
            <w:sz w:val="24"/>
            <w:szCs w:val="24"/>
          </w:rPr>
          <w:t>.r</w:t>
        </w:r>
        <w:r w:rsidRPr="00125F8C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u</w:t>
        </w:r>
      </w:hyperlink>
      <w:r w:rsidRPr="00125F8C">
        <w:rPr>
          <w:rFonts w:ascii="Times New Roman" w:hAnsi="Times New Roman" w:cs="Times New Roman"/>
          <w:sz w:val="24"/>
          <w:szCs w:val="24"/>
        </w:rPr>
        <w:t xml:space="preserve">, на сайте </w:t>
      </w:r>
      <w:hyperlink r:id="rId49" w:history="1">
        <w:r w:rsidRPr="008D7726">
          <w:rPr>
            <w:rStyle w:val="ab"/>
            <w:rFonts w:ascii="Times New Roman" w:hAnsi="Times New Roman" w:cs="Times New Roman"/>
            <w:sz w:val="24"/>
            <w:szCs w:val="24"/>
          </w:rPr>
          <w:t>www.rts-tender.ru</w:t>
        </w:r>
      </w:hyperlink>
      <w:r w:rsidRPr="00125F8C">
        <w:rPr>
          <w:rFonts w:ascii="Times New Roman" w:hAnsi="Times New Roman" w:cs="Times New Roman"/>
          <w:sz w:val="24"/>
          <w:szCs w:val="24"/>
        </w:rPr>
        <w:t>.</w:t>
      </w:r>
    </w:p>
    <w:p w:rsidR="00626040" w:rsidRPr="00125F8C" w:rsidRDefault="00626040" w:rsidP="00626040">
      <w:pPr>
        <w:shd w:val="clear" w:color="auto" w:fill="FFFFFF"/>
        <w:tabs>
          <w:tab w:val="left" w:pos="442"/>
          <w:tab w:val="left" w:leader="underscore" w:pos="4392"/>
          <w:tab w:val="left" w:leader="underscore" w:pos="72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040" w:rsidRPr="00125F8C" w:rsidRDefault="00626040" w:rsidP="00626040">
      <w:pPr>
        <w:pStyle w:val="ae"/>
        <w:ind w:firstLine="720"/>
        <w:rPr>
          <w:b/>
          <w:sz w:val="24"/>
          <w:szCs w:val="24"/>
        </w:rPr>
      </w:pPr>
      <w:r w:rsidRPr="00125F8C">
        <w:rPr>
          <w:b/>
          <w:sz w:val="24"/>
          <w:szCs w:val="24"/>
        </w:rPr>
        <w:t>Предмет аукциона:</w:t>
      </w:r>
    </w:p>
    <w:p w:rsidR="00626040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лот №3 - кадастровый номер 54:07:000000:2284 площадью 1167 </w:t>
      </w:r>
      <w:proofErr w:type="spellStart"/>
      <w:r w:rsidRPr="00125F8C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 xml:space="preserve">. для ведения личного подсобного хозяйства, местоположение: Новосибирская область, р-н Искитимский, </w:t>
      </w:r>
      <w:proofErr w:type="spellStart"/>
      <w:r w:rsidRPr="00125F8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 xml:space="preserve">, начальная цена 995 500 (Девятьсот девяносто пять тысяч пятьсот) рублей 00 коп., «шаг аукциона» (3%)  29 865,00 (двадцать девять тысяч восемьсот шестьдесят пять) рублей 00 коп., </w:t>
      </w:r>
      <w:r w:rsidRPr="00125F8C">
        <w:rPr>
          <w:rFonts w:ascii="Times New Roman" w:hAnsi="Times New Roman" w:cs="Times New Roman"/>
          <w:b/>
          <w:sz w:val="24"/>
          <w:szCs w:val="24"/>
        </w:rPr>
        <w:t>размер задатка (20%) 199 100 (сто девяносто девять тысяч сто) рублей 00 коп.;</w:t>
      </w:r>
    </w:p>
    <w:p w:rsidR="00626040" w:rsidRPr="00125F8C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040" w:rsidRPr="00125F8C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Получение электронной подписи и регистрация (аккредитация) на электронной площадке:</w:t>
      </w:r>
    </w:p>
    <w:p w:rsidR="00626040" w:rsidRPr="00125F8C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>Для прохождения процедуры регистрации (аккредитации) на электронной площадке заявителю необходимо иметь электронную подпись, оформленную в соответствии с требованиями действующего законодательства удостоверяющим центром (далее – ЭП).</w:t>
      </w:r>
    </w:p>
    <w:p w:rsidR="00626040" w:rsidRPr="00125F8C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>Для обеспечения доступа к подаче заявки и к участию в аукционе заявителю необходимо пройти регистрацию (аккредитацию) на электронной площадке в соответствии с регламентом оператора электронной площадки и инструкциями претендента/арендатора. Регламент, определяющий правила функционирования ЭП (далее - Регламент и Инструкции)</w:t>
      </w:r>
      <w:r w:rsidRPr="00125F8C">
        <w:rPr>
          <w:rFonts w:ascii="Times New Roman" w:hAnsi="Times New Roman" w:cs="Times New Roman"/>
          <w:sz w:val="24"/>
          <w:szCs w:val="24"/>
        </w:rPr>
        <w:t xml:space="preserve"> </w:t>
      </w:r>
      <w:r w:rsidRPr="00125F8C">
        <w:rPr>
          <w:rFonts w:ascii="Times New Roman" w:hAnsi="Times New Roman" w:cs="Times New Roman"/>
          <w:bCs/>
          <w:sz w:val="24"/>
          <w:szCs w:val="24"/>
        </w:rPr>
        <w:t>расположен в информационно-телекоммуникационной сети «Интернет»</w:t>
      </w:r>
      <w:r w:rsidRPr="00125F8C">
        <w:rPr>
          <w:rFonts w:ascii="Times New Roman" w:hAnsi="Times New Roman" w:cs="Times New Roman"/>
          <w:sz w:val="24"/>
          <w:szCs w:val="24"/>
        </w:rPr>
        <w:t xml:space="preserve"> </w:t>
      </w:r>
      <w:r w:rsidRPr="00125F8C">
        <w:rPr>
          <w:rFonts w:ascii="Times New Roman" w:hAnsi="Times New Roman" w:cs="Times New Roman"/>
          <w:bCs/>
          <w:sz w:val="24"/>
          <w:szCs w:val="24"/>
        </w:rPr>
        <w:t xml:space="preserve">по адресу: </w:t>
      </w:r>
      <w:hyperlink r:id="rId50" w:history="1">
        <w:r w:rsidRPr="00125F8C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https://www.rts-tender.ru/platform-rules/platform-property-sales</w:t>
        </w:r>
      </w:hyperlink>
      <w:r w:rsidRPr="00125F8C">
        <w:rPr>
          <w:rFonts w:ascii="Times New Roman" w:hAnsi="Times New Roman" w:cs="Times New Roman"/>
          <w:bCs/>
          <w:color w:val="0000FF"/>
          <w:sz w:val="24"/>
          <w:szCs w:val="24"/>
          <w:u w:val="single"/>
        </w:rPr>
        <w:t xml:space="preserve"> </w:t>
      </w:r>
      <w:r w:rsidRPr="00125F8C">
        <w:rPr>
          <w:rFonts w:ascii="Times New Roman" w:hAnsi="Times New Roman" w:cs="Times New Roman"/>
          <w:bCs/>
          <w:sz w:val="24"/>
          <w:szCs w:val="24"/>
        </w:rPr>
        <w:t>.</w:t>
      </w:r>
    </w:p>
    <w:p w:rsidR="00626040" w:rsidRPr="00125F8C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>Информация по получению ЭП и регистрации (аккредитации) на электронной площадке указана также в памятке (Приложение).</w:t>
      </w:r>
    </w:p>
    <w:p w:rsidR="00626040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>В случае если от имени заявителя действует иное лицо, заявителю и доверенному лицу необходимо пройти регистрацию (аккредитацию) на электронной площадке в соответствии с Регламентом и Инструкциями.</w:t>
      </w:r>
    </w:p>
    <w:p w:rsidR="00626040" w:rsidRPr="00125F8C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26040" w:rsidRPr="00125F8C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>Сведения о размере взимаемой с победителя электронного аукциона или иных лиц, с которыми в соответствии с пунктами 13, 14, 20 и 25 статьи 39.12 Земельного кодекса Российской Федерации заключается договор купли-продажи земельного участка:</w:t>
      </w:r>
    </w:p>
    <w:p w:rsidR="00626040" w:rsidRPr="00125F8C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lastRenderedPageBreak/>
        <w:t>Передача денежных сре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>азмере стоимости услуг (далее – гарантийное обеспечение оплаты услуг) осуществляется в порядке, установленном статьей 4 Соглашения о гарантийном обеспечении на электронной площадке «РТС-тендер» имущественные торги.</w:t>
      </w:r>
    </w:p>
    <w:p w:rsidR="00626040" w:rsidRPr="00125F8C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Тариф (гарантийное обеспечение оплаты услуг), размещён по адресу: </w:t>
      </w:r>
      <w:hyperlink r:id="rId51" w:history="1">
        <w:r w:rsidRPr="00125F8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https://www.rts-tender.ru/tariffs/platform-property-sales-tariffs</w:t>
        </w:r>
      </w:hyperlink>
      <w:r w:rsidRPr="00125F8C">
        <w:rPr>
          <w:rFonts w:ascii="Times New Roman" w:hAnsi="Times New Roman" w:cs="Times New Roman"/>
          <w:sz w:val="24"/>
          <w:szCs w:val="24"/>
        </w:rPr>
        <w:t>. Размер тарифа – 1% от начальной цены предмета аукциона и не более 2 000 рублей (включая НДС).</w:t>
      </w:r>
    </w:p>
    <w:p w:rsidR="00626040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Денежные средства в размере стоимости оказания услуг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</w:r>
    </w:p>
    <w:p w:rsidR="00626040" w:rsidRPr="00125F8C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040" w:rsidRPr="00125F8C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5F8C">
        <w:rPr>
          <w:rFonts w:ascii="Times New Roman" w:hAnsi="Times New Roman" w:cs="Times New Roman"/>
          <w:sz w:val="24"/>
          <w:szCs w:val="24"/>
        </w:rPr>
        <w:t>Списание средств гарантийного обеспечения оплаты оказания услуг осуществляется с аналитического счета того участника, в отношении которого применимо одно из следующих условий: если с участником, который определен как лицо, с которым может быть заключен договор (победитель), заключен договор или участник признан уклонившимся от заключения договора – в течение одного рабочего дня с момента заключения с таким участником договора на электронной площадке или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 xml:space="preserve"> опубликования на электронной площадке сведений о заключении договора с таким участником или опубликования на электронной площадке акта (протокола) о признании такого участника уклонившимся от заключения договора.</w:t>
      </w:r>
    </w:p>
    <w:p w:rsidR="00626040" w:rsidRPr="00125F8C" w:rsidRDefault="00626040" w:rsidP="00626040">
      <w:pPr>
        <w:pStyle w:val="ae"/>
        <w:ind w:firstLine="540"/>
        <w:rPr>
          <w:sz w:val="24"/>
          <w:szCs w:val="24"/>
        </w:rPr>
      </w:pPr>
      <w:r w:rsidRPr="00125F8C">
        <w:rPr>
          <w:b/>
          <w:sz w:val="24"/>
          <w:szCs w:val="24"/>
        </w:rPr>
        <w:t>Параметры</w:t>
      </w:r>
      <w:r w:rsidRPr="00125F8C">
        <w:rPr>
          <w:sz w:val="24"/>
          <w:szCs w:val="24"/>
        </w:rPr>
        <w:t xml:space="preserve"> </w:t>
      </w:r>
      <w:r w:rsidRPr="00125F8C">
        <w:rPr>
          <w:b/>
          <w:sz w:val="24"/>
          <w:szCs w:val="24"/>
        </w:rPr>
        <w:t>разрешенного строительства объекта капитального строительства:</w:t>
      </w: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993"/>
        <w:gridCol w:w="708"/>
        <w:gridCol w:w="993"/>
        <w:gridCol w:w="1134"/>
        <w:gridCol w:w="992"/>
        <w:gridCol w:w="1134"/>
        <w:gridCol w:w="1276"/>
      </w:tblGrid>
      <w:tr w:rsidR="00626040" w:rsidRPr="00125F8C" w:rsidTr="00EC1733">
        <w:trPr>
          <w:tblHeader/>
        </w:trPr>
        <w:tc>
          <w:tcPr>
            <w:tcW w:w="2835" w:type="dxa"/>
            <w:vMerge w:val="restart"/>
          </w:tcPr>
          <w:p w:rsidR="00626040" w:rsidRPr="00125F8C" w:rsidRDefault="00626040" w:rsidP="00EC1733">
            <w:pPr>
              <w:pStyle w:val="110"/>
              <w:jc w:val="both"/>
              <w:rPr>
                <w:sz w:val="24"/>
              </w:rPr>
            </w:pPr>
            <w:r w:rsidRPr="00125F8C">
              <w:rPr>
                <w:sz w:val="24"/>
              </w:rPr>
              <w:t xml:space="preserve">Наименование вида разрешенного использования </w:t>
            </w:r>
          </w:p>
        </w:tc>
        <w:tc>
          <w:tcPr>
            <w:tcW w:w="7230" w:type="dxa"/>
            <w:gridSpan w:val="7"/>
            <w:shd w:val="clear" w:color="auto" w:fill="FFFFFF"/>
          </w:tcPr>
          <w:p w:rsidR="00626040" w:rsidRPr="00125F8C" w:rsidRDefault="00626040" w:rsidP="00EC1733">
            <w:pPr>
              <w:pStyle w:val="110"/>
              <w:jc w:val="both"/>
              <w:rPr>
                <w:sz w:val="24"/>
              </w:rPr>
            </w:pPr>
            <w:r w:rsidRPr="00125F8C">
              <w:rPr>
                <w:sz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</w:t>
            </w:r>
            <w:r w:rsidRPr="00125F8C">
              <w:rPr>
                <w:sz w:val="24"/>
              </w:rPr>
              <w:t>и</w:t>
            </w:r>
            <w:r w:rsidRPr="00125F8C">
              <w:rPr>
                <w:sz w:val="24"/>
              </w:rPr>
              <w:t>тельства</w:t>
            </w:r>
          </w:p>
        </w:tc>
      </w:tr>
      <w:tr w:rsidR="00626040" w:rsidRPr="00125F8C" w:rsidTr="00EC1733">
        <w:trPr>
          <w:tblHeader/>
        </w:trPr>
        <w:tc>
          <w:tcPr>
            <w:tcW w:w="2835" w:type="dxa"/>
            <w:vMerge/>
          </w:tcPr>
          <w:p w:rsidR="00626040" w:rsidRPr="00125F8C" w:rsidRDefault="00626040" w:rsidP="00EC1733">
            <w:pPr>
              <w:pStyle w:val="110"/>
              <w:jc w:val="both"/>
              <w:rPr>
                <w:sz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>S </w:t>
            </w:r>
            <w:proofErr w:type="spellStart"/>
            <w:r w:rsidRPr="00125F8C">
              <w:rPr>
                <w:sz w:val="24"/>
              </w:rPr>
              <w:t>min</w:t>
            </w:r>
            <w:proofErr w:type="spellEnd"/>
            <w:r w:rsidRPr="00125F8C">
              <w:rPr>
                <w:sz w:val="24"/>
              </w:rPr>
              <w:t>, (га)</w:t>
            </w:r>
          </w:p>
        </w:tc>
        <w:tc>
          <w:tcPr>
            <w:tcW w:w="708" w:type="dxa"/>
            <w:shd w:val="clear" w:color="auto" w:fill="FFFFFF"/>
          </w:tcPr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>S </w:t>
            </w:r>
            <w:proofErr w:type="spellStart"/>
            <w:r w:rsidRPr="00125F8C">
              <w:rPr>
                <w:sz w:val="24"/>
              </w:rPr>
              <w:t>max</w:t>
            </w:r>
            <w:proofErr w:type="spellEnd"/>
            <w:r w:rsidRPr="00125F8C">
              <w:rPr>
                <w:sz w:val="24"/>
              </w:rPr>
              <w:t>, (га)</w:t>
            </w:r>
          </w:p>
        </w:tc>
        <w:tc>
          <w:tcPr>
            <w:tcW w:w="993" w:type="dxa"/>
            <w:shd w:val="clear" w:color="auto" w:fill="FFFFFF"/>
          </w:tcPr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>О</w:t>
            </w:r>
            <w:r w:rsidRPr="00125F8C">
              <w:rPr>
                <w:sz w:val="24"/>
              </w:rPr>
              <w:t>т</w:t>
            </w:r>
            <w:r w:rsidRPr="00125F8C">
              <w:rPr>
                <w:sz w:val="24"/>
              </w:rPr>
              <w:t xml:space="preserve">ступ  </w:t>
            </w:r>
            <w:proofErr w:type="spellStart"/>
            <w:r w:rsidRPr="00125F8C">
              <w:rPr>
                <w:sz w:val="24"/>
              </w:rPr>
              <w:t>min</w:t>
            </w:r>
            <w:proofErr w:type="spellEnd"/>
            <w:r w:rsidRPr="00125F8C">
              <w:rPr>
                <w:sz w:val="24"/>
              </w:rPr>
              <w:t>, (м)</w:t>
            </w:r>
          </w:p>
        </w:tc>
        <w:tc>
          <w:tcPr>
            <w:tcW w:w="1134" w:type="dxa"/>
            <w:shd w:val="clear" w:color="auto" w:fill="FFFFFF"/>
          </w:tcPr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 xml:space="preserve">Этаж </w:t>
            </w:r>
            <w:proofErr w:type="spellStart"/>
            <w:r w:rsidRPr="00125F8C">
              <w:rPr>
                <w:sz w:val="24"/>
              </w:rPr>
              <w:t>min</w:t>
            </w:r>
            <w:proofErr w:type="spellEnd"/>
            <w:r w:rsidRPr="00125F8C">
              <w:rPr>
                <w:sz w:val="24"/>
              </w:rPr>
              <w:t>, (ед.)</w:t>
            </w:r>
          </w:p>
        </w:tc>
        <w:tc>
          <w:tcPr>
            <w:tcW w:w="992" w:type="dxa"/>
            <w:shd w:val="clear" w:color="auto" w:fill="FFFFFF"/>
          </w:tcPr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 xml:space="preserve">Этаж </w:t>
            </w:r>
            <w:proofErr w:type="spellStart"/>
            <w:r w:rsidRPr="00125F8C">
              <w:rPr>
                <w:sz w:val="24"/>
              </w:rPr>
              <w:t>max</w:t>
            </w:r>
            <w:proofErr w:type="spellEnd"/>
            <w:r w:rsidRPr="00125F8C">
              <w:rPr>
                <w:sz w:val="24"/>
              </w:rPr>
              <w:t>, (ед.)</w:t>
            </w:r>
          </w:p>
        </w:tc>
        <w:tc>
          <w:tcPr>
            <w:tcW w:w="1134" w:type="dxa"/>
            <w:shd w:val="clear" w:color="auto" w:fill="FFFFFF"/>
          </w:tcPr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>Процент застро</w:t>
            </w:r>
            <w:r w:rsidRPr="00125F8C">
              <w:rPr>
                <w:sz w:val="24"/>
              </w:rPr>
              <w:t>й</w:t>
            </w:r>
            <w:r w:rsidRPr="00125F8C">
              <w:rPr>
                <w:sz w:val="24"/>
              </w:rPr>
              <w:t xml:space="preserve">ки </w:t>
            </w:r>
            <w:proofErr w:type="spellStart"/>
            <w:r w:rsidRPr="00125F8C">
              <w:rPr>
                <w:sz w:val="24"/>
              </w:rPr>
              <w:t>min</w:t>
            </w:r>
            <w:proofErr w:type="spellEnd"/>
            <w:r w:rsidRPr="00125F8C">
              <w:rPr>
                <w:sz w:val="24"/>
              </w:rPr>
              <w:t>, (пр</w:t>
            </w:r>
            <w:r w:rsidRPr="00125F8C">
              <w:rPr>
                <w:sz w:val="24"/>
              </w:rPr>
              <w:t>о</w:t>
            </w:r>
            <w:r w:rsidRPr="00125F8C">
              <w:rPr>
                <w:sz w:val="24"/>
              </w:rPr>
              <w:t>цент)</w:t>
            </w:r>
          </w:p>
        </w:tc>
        <w:tc>
          <w:tcPr>
            <w:tcW w:w="1276" w:type="dxa"/>
            <w:shd w:val="clear" w:color="auto" w:fill="FFFFFF"/>
          </w:tcPr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>Процент застро</w:t>
            </w:r>
            <w:r w:rsidRPr="00125F8C">
              <w:rPr>
                <w:sz w:val="24"/>
              </w:rPr>
              <w:t>й</w:t>
            </w:r>
            <w:r w:rsidRPr="00125F8C">
              <w:rPr>
                <w:sz w:val="24"/>
              </w:rPr>
              <w:t xml:space="preserve">ки </w:t>
            </w:r>
            <w:proofErr w:type="spellStart"/>
            <w:r w:rsidRPr="00125F8C">
              <w:rPr>
                <w:sz w:val="24"/>
              </w:rPr>
              <w:t>max</w:t>
            </w:r>
            <w:proofErr w:type="spellEnd"/>
            <w:r w:rsidRPr="00125F8C">
              <w:rPr>
                <w:sz w:val="24"/>
              </w:rPr>
              <w:t>, (пр</w:t>
            </w:r>
            <w:r w:rsidRPr="00125F8C">
              <w:rPr>
                <w:sz w:val="24"/>
              </w:rPr>
              <w:t>о</w:t>
            </w:r>
            <w:r w:rsidRPr="00125F8C">
              <w:rPr>
                <w:sz w:val="24"/>
              </w:rPr>
              <w:t>цент)</w:t>
            </w:r>
          </w:p>
        </w:tc>
      </w:tr>
      <w:tr w:rsidR="00626040" w:rsidRPr="00125F8C" w:rsidTr="00EC173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040" w:rsidRPr="00125F8C" w:rsidRDefault="00626040" w:rsidP="00EC17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5F8C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>0,03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040" w:rsidRPr="00125F8C" w:rsidRDefault="00626040" w:rsidP="00EC1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25F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</w:p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26040" w:rsidRPr="00125F8C" w:rsidRDefault="00626040" w:rsidP="00EC1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25F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9"/>
            </w:r>
          </w:p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>1</w:t>
            </w:r>
            <w:r w:rsidRPr="00125F8C">
              <w:rPr>
                <w:sz w:val="24"/>
                <w:vertAlign w:val="superscript"/>
              </w:rPr>
              <w:footnoteReference w:id="10"/>
            </w:r>
          </w:p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040" w:rsidRPr="00125F8C" w:rsidRDefault="00626040" w:rsidP="00EC17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25F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1"/>
            </w:r>
          </w:p>
          <w:p w:rsidR="00626040" w:rsidRPr="00125F8C" w:rsidRDefault="00626040" w:rsidP="00EC1733">
            <w:pPr>
              <w:pStyle w:val="110"/>
              <w:jc w:val="center"/>
              <w:rPr>
                <w:sz w:val="24"/>
              </w:rPr>
            </w:pPr>
            <w:r w:rsidRPr="00125F8C">
              <w:rPr>
                <w:sz w:val="24"/>
              </w:rPr>
              <w:t>25</w:t>
            </w:r>
            <w:r w:rsidRPr="00125F8C">
              <w:rPr>
                <w:sz w:val="24"/>
                <w:vertAlign w:val="superscript"/>
              </w:rPr>
              <w:footnoteReference w:id="12"/>
            </w:r>
          </w:p>
        </w:tc>
      </w:tr>
    </w:tbl>
    <w:p w:rsidR="00626040" w:rsidRPr="00125F8C" w:rsidRDefault="00626040" w:rsidP="00626040">
      <w:pPr>
        <w:pStyle w:val="afc"/>
        <w:rPr>
          <w:sz w:val="24"/>
          <w:szCs w:val="24"/>
        </w:rPr>
      </w:pPr>
      <w:r w:rsidRPr="00125F8C">
        <w:rPr>
          <w:rStyle w:val="afe"/>
          <w:sz w:val="24"/>
          <w:szCs w:val="24"/>
        </w:rPr>
        <w:footnoteRef/>
      </w:r>
      <w:r w:rsidRPr="00125F8C">
        <w:rPr>
          <w:sz w:val="24"/>
          <w:szCs w:val="24"/>
        </w:rPr>
        <w:t xml:space="preserve"> Применяется для земельных участков площадью от 0,06 га до 0,12 га включительно.</w:t>
      </w:r>
    </w:p>
    <w:p w:rsidR="00626040" w:rsidRPr="00125F8C" w:rsidRDefault="00626040" w:rsidP="00626040">
      <w:pPr>
        <w:pStyle w:val="afc"/>
        <w:rPr>
          <w:sz w:val="24"/>
          <w:szCs w:val="24"/>
        </w:rPr>
      </w:pPr>
      <w:r w:rsidRPr="00125F8C">
        <w:rPr>
          <w:rStyle w:val="afe"/>
          <w:sz w:val="24"/>
          <w:szCs w:val="24"/>
        </w:rPr>
        <w:t>2</w:t>
      </w:r>
      <w:r w:rsidRPr="00125F8C">
        <w:rPr>
          <w:sz w:val="24"/>
          <w:szCs w:val="24"/>
        </w:rPr>
        <w:t xml:space="preserve"> Применяется для земельных участков площадью от 0,12 га до 0,3 га включительно.</w:t>
      </w:r>
    </w:p>
    <w:p w:rsidR="00626040" w:rsidRPr="00125F8C" w:rsidRDefault="00626040" w:rsidP="00626040">
      <w:pPr>
        <w:pStyle w:val="afc"/>
        <w:rPr>
          <w:sz w:val="24"/>
          <w:szCs w:val="24"/>
        </w:rPr>
      </w:pPr>
      <w:r w:rsidRPr="00125F8C">
        <w:rPr>
          <w:rStyle w:val="afe"/>
          <w:sz w:val="24"/>
          <w:szCs w:val="24"/>
        </w:rPr>
        <w:t>3</w:t>
      </w:r>
      <w:r w:rsidRPr="00125F8C">
        <w:rPr>
          <w:sz w:val="24"/>
          <w:szCs w:val="24"/>
        </w:rPr>
        <w:t xml:space="preserve"> Применяется для земельных участков площадью от 0,03 га до 0,06 га включительно.</w:t>
      </w:r>
    </w:p>
    <w:p w:rsidR="00626040" w:rsidRPr="00125F8C" w:rsidRDefault="00626040" w:rsidP="00626040">
      <w:pPr>
        <w:pStyle w:val="afc"/>
        <w:rPr>
          <w:sz w:val="24"/>
          <w:szCs w:val="24"/>
        </w:rPr>
      </w:pPr>
      <w:r w:rsidRPr="00125F8C">
        <w:rPr>
          <w:rStyle w:val="afe"/>
          <w:sz w:val="24"/>
          <w:szCs w:val="24"/>
        </w:rPr>
        <w:t>4</w:t>
      </w:r>
      <w:r w:rsidRPr="00125F8C">
        <w:rPr>
          <w:sz w:val="24"/>
          <w:szCs w:val="24"/>
        </w:rPr>
        <w:t xml:space="preserve"> Применяется для земельных участков площадью от 0,06 га до 0,3 га включительно.</w:t>
      </w:r>
    </w:p>
    <w:p w:rsidR="00626040" w:rsidRPr="00125F8C" w:rsidRDefault="00626040" w:rsidP="00626040">
      <w:pPr>
        <w:pStyle w:val="afc"/>
        <w:rPr>
          <w:sz w:val="24"/>
          <w:szCs w:val="24"/>
        </w:rPr>
      </w:pPr>
      <w:r w:rsidRPr="00125F8C">
        <w:rPr>
          <w:sz w:val="24"/>
          <w:szCs w:val="24"/>
        </w:rPr>
        <w:t>5</w:t>
      </w:r>
      <w:proofErr w:type="gramStart"/>
      <w:r w:rsidRPr="00125F8C">
        <w:rPr>
          <w:sz w:val="24"/>
          <w:szCs w:val="24"/>
        </w:rPr>
        <w:t xml:space="preserve"> П</w:t>
      </w:r>
      <w:proofErr w:type="gramEnd"/>
      <w:r w:rsidRPr="00125F8C">
        <w:rPr>
          <w:sz w:val="24"/>
          <w:szCs w:val="24"/>
        </w:rPr>
        <w:t>рименяется для хозяйственных построек, бань и гаражей, не требующих получения разрешения на строительство.</w:t>
      </w:r>
    </w:p>
    <w:p w:rsidR="00626040" w:rsidRDefault="00626040" w:rsidP="00626040">
      <w:pPr>
        <w:shd w:val="clear" w:color="auto" w:fill="FFFFFF"/>
        <w:spacing w:after="0"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 xml:space="preserve">Технические условия на присоединение к сетям водоснабжения: ответ №39-10-23 от 17.10.2023г. </w:t>
      </w:r>
    </w:p>
    <w:p w:rsidR="00626040" w:rsidRDefault="00626040" w:rsidP="00626040">
      <w:pPr>
        <w:shd w:val="clear" w:color="auto" w:fill="FFFFFF"/>
        <w:spacing w:after="0"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A414948" wp14:editId="15A5251A">
            <wp:extent cx="2663800" cy="3763926"/>
            <wp:effectExtent l="0" t="0" r="381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36" cy="378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40" w:rsidRPr="00125F8C" w:rsidRDefault="00626040" w:rsidP="00626040">
      <w:pPr>
        <w:shd w:val="clear" w:color="auto" w:fill="FFFFFF"/>
        <w:spacing w:after="0" w:line="240" w:lineRule="auto"/>
        <w:ind w:right="-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6040" w:rsidRPr="00125F8C" w:rsidRDefault="00626040" w:rsidP="00626040">
      <w:pPr>
        <w:pStyle w:val="10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25F8C">
        <w:rPr>
          <w:rFonts w:ascii="Times New Roman" w:hAnsi="Times New Roman" w:cs="Times New Roman"/>
          <w:b w:val="0"/>
          <w:sz w:val="24"/>
          <w:szCs w:val="24"/>
        </w:rPr>
        <w:t xml:space="preserve"> С техническими условиями так же можно ознакомиться по адресу: 633218, Новосибирская область, Искитимский район, село Морозово, переулок Медицинский, 1-2, телефон 8-38343-73-134.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Сети водоотведения – возможность подключения отсутствует. 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Сети теплоснабжения – возможность подключения отсутствует.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Газоснабжение – подключение возможно.</w:t>
      </w:r>
    </w:p>
    <w:p w:rsidR="00626040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Связь – подключение возможно.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040" w:rsidRPr="00125F8C" w:rsidRDefault="00626040" w:rsidP="00626040">
      <w:pPr>
        <w:pStyle w:val="ae"/>
        <w:rPr>
          <w:b/>
          <w:bCs/>
          <w:sz w:val="24"/>
          <w:szCs w:val="24"/>
        </w:rPr>
      </w:pPr>
      <w:r w:rsidRPr="00125F8C">
        <w:rPr>
          <w:b/>
          <w:bCs/>
          <w:sz w:val="24"/>
          <w:szCs w:val="24"/>
        </w:rPr>
        <w:t xml:space="preserve">Осмотр земельного участка на местности: </w:t>
      </w:r>
    </w:p>
    <w:p w:rsidR="00626040" w:rsidRPr="00125F8C" w:rsidRDefault="00626040" w:rsidP="00626040">
      <w:pPr>
        <w:shd w:val="clear" w:color="auto" w:fill="FFFFFF"/>
        <w:spacing w:after="0" w:line="240" w:lineRule="auto"/>
        <w:ind w:right="-23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>Производится претендентами самостоятельно.</w:t>
      </w:r>
    </w:p>
    <w:p w:rsidR="00626040" w:rsidRDefault="00626040" w:rsidP="00626040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Обременения (ограничения) земельного участка</w:t>
      </w:r>
      <w:r w:rsidRPr="00125F8C">
        <w:rPr>
          <w:rFonts w:ascii="Times New Roman" w:hAnsi="Times New Roman" w:cs="Times New Roman"/>
          <w:bCs/>
          <w:sz w:val="24"/>
          <w:szCs w:val="24"/>
        </w:rPr>
        <w:t>: не зарегистрировано</w:t>
      </w:r>
    </w:p>
    <w:p w:rsidR="00626040" w:rsidRPr="00125F8C" w:rsidRDefault="00626040" w:rsidP="00626040">
      <w:pPr>
        <w:shd w:val="clear" w:color="auto" w:fill="FFFFFF"/>
        <w:spacing w:after="0" w:line="240" w:lineRule="auto"/>
        <w:ind w:right="-2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26040" w:rsidRPr="00125F8C" w:rsidRDefault="00626040" w:rsidP="00626040">
      <w:pPr>
        <w:keepNext/>
        <w:shd w:val="clear" w:color="auto" w:fill="FFFFFF"/>
        <w:tabs>
          <w:tab w:val="left" w:pos="993"/>
        </w:tabs>
        <w:spacing w:after="0" w:line="240" w:lineRule="auto"/>
        <w:ind w:right="-2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Порядок, адрес, дата и время начала и окончания приема заявок на участие в аукционе:</w:t>
      </w:r>
      <w:r w:rsidRPr="00125F8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>Один заявитель вправе подать только одну заявку на участие в аукционе.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>Форма заявки на участие в аукционе приведена в приложении к настоящему извещению.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 xml:space="preserve">Место приема заявок на участие в аукционе: электронная площадка </w:t>
      </w:r>
      <w:r w:rsidRPr="00125F8C">
        <w:rPr>
          <w:rFonts w:ascii="Times New Roman" w:hAnsi="Times New Roman" w:cs="Times New Roman"/>
          <w:color w:val="0000FF"/>
          <w:sz w:val="24"/>
          <w:szCs w:val="24"/>
        </w:rPr>
        <w:t>https://www.rts-tender.ru/property-sales</w:t>
      </w:r>
      <w:r w:rsidRPr="00125F8C">
        <w:rPr>
          <w:rFonts w:ascii="Times New Roman" w:hAnsi="Times New Roman" w:cs="Times New Roman"/>
          <w:sz w:val="24"/>
          <w:szCs w:val="24"/>
        </w:rPr>
        <w:t>.</w:t>
      </w:r>
      <w:r w:rsidRPr="00125F8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 xml:space="preserve">Дата и время начала приема заявок </w:t>
      </w:r>
      <w:r w:rsidRPr="00125F8C">
        <w:rPr>
          <w:rFonts w:ascii="Times New Roman" w:hAnsi="Times New Roman" w:cs="Times New Roman"/>
          <w:bCs/>
          <w:color w:val="FF0000"/>
          <w:sz w:val="24"/>
          <w:szCs w:val="24"/>
        </w:rPr>
        <w:t>20 октября 2023 года в 10-00 по</w:t>
      </w:r>
      <w:r w:rsidRPr="00125F8C">
        <w:rPr>
          <w:rFonts w:ascii="Times New Roman" w:hAnsi="Times New Roman" w:cs="Times New Roman"/>
          <w:bCs/>
          <w:sz w:val="24"/>
          <w:szCs w:val="24"/>
        </w:rPr>
        <w:t xml:space="preserve"> местному времени. Прием заявок осуществляется круглосуточно.</w:t>
      </w:r>
    </w:p>
    <w:p w:rsidR="00626040" w:rsidRDefault="00626040" w:rsidP="006260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 xml:space="preserve">Дата и время окончания приема заявок </w:t>
      </w:r>
      <w:r w:rsidRPr="00125F8C">
        <w:rPr>
          <w:rFonts w:ascii="Times New Roman" w:hAnsi="Times New Roman" w:cs="Times New Roman"/>
          <w:bCs/>
          <w:color w:val="FF0000"/>
          <w:sz w:val="24"/>
          <w:szCs w:val="24"/>
        </w:rPr>
        <w:t>20 ноября 2023 года до 12-00</w:t>
      </w:r>
      <w:r w:rsidRPr="00125F8C">
        <w:rPr>
          <w:rFonts w:ascii="Times New Roman" w:hAnsi="Times New Roman" w:cs="Times New Roman"/>
          <w:bCs/>
          <w:sz w:val="24"/>
          <w:szCs w:val="24"/>
        </w:rPr>
        <w:t xml:space="preserve"> по местному времени.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Дата, время и место определения участников аукциона:</w:t>
      </w:r>
      <w:r w:rsidRPr="00125F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25F8C">
        <w:rPr>
          <w:rFonts w:ascii="Times New Roman" w:hAnsi="Times New Roman" w:cs="Times New Roman"/>
          <w:sz w:val="24"/>
          <w:szCs w:val="24"/>
        </w:rPr>
        <w:t xml:space="preserve">21 ноября 2023 года в 11:00 по адресу: 633218, Новосибирская область, Искитимский район, </w:t>
      </w:r>
      <w:proofErr w:type="spellStart"/>
      <w:r w:rsidRPr="00125F8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>орозово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5F8C">
        <w:rPr>
          <w:rFonts w:ascii="Times New Roman" w:hAnsi="Times New Roman" w:cs="Times New Roman"/>
          <w:sz w:val="24"/>
          <w:szCs w:val="24"/>
        </w:rPr>
        <w:t>пер.Медицинский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>, 1-2.</w:t>
      </w:r>
    </w:p>
    <w:p w:rsidR="00626040" w:rsidRDefault="00626040" w:rsidP="006260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Организатор аукциона рассматривает заявки и устанавливает факт поступления от заявителей задатков. По результатам рассмотрения документов организатор аукциона принимает решение о признании заявителей участниками аукциона или об отказе в допуске заявителей к участию в </w:t>
      </w:r>
      <w:r w:rsidRPr="00125F8C">
        <w:rPr>
          <w:rFonts w:ascii="Times New Roman" w:hAnsi="Times New Roman" w:cs="Times New Roman"/>
          <w:sz w:val="24"/>
          <w:szCs w:val="24"/>
        </w:rPr>
        <w:lastRenderedPageBreak/>
        <w:t xml:space="preserve">аукционе, которое оформляется протоколом. Заявитель приобретает статус участника аукциона 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 xml:space="preserve"> организатором аукциона протокола рассмотрения заявок.</w:t>
      </w:r>
    </w:p>
    <w:p w:rsidR="00626040" w:rsidRPr="00125F8C" w:rsidRDefault="00626040" w:rsidP="006260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040" w:rsidRPr="00125F8C" w:rsidRDefault="00626040" w:rsidP="00626040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 xml:space="preserve">Дата, время и место проведения аукциона: </w:t>
      </w:r>
      <w:r w:rsidRPr="00125F8C">
        <w:rPr>
          <w:rFonts w:ascii="Times New Roman" w:hAnsi="Times New Roman" w:cs="Times New Roman"/>
          <w:bCs/>
          <w:sz w:val="24"/>
          <w:szCs w:val="24"/>
        </w:rPr>
        <w:t xml:space="preserve">23 ноября  2023 года в 11:00 по местному времени электронная площадка </w:t>
      </w:r>
      <w:r w:rsidRPr="00125F8C">
        <w:rPr>
          <w:rFonts w:ascii="Times New Roman" w:hAnsi="Times New Roman" w:cs="Times New Roman"/>
          <w:sz w:val="24"/>
          <w:szCs w:val="24"/>
        </w:rPr>
        <w:t>https://www.rts-tender.ru/property-sales.</w:t>
      </w:r>
      <w:r w:rsidRPr="00125F8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26040" w:rsidRDefault="00626040" w:rsidP="00626040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 xml:space="preserve">Дата и место подведения итогов аукциона: 05 июля 2023 года по адресу: 633218, Новосибирская область, Искитимский район, </w:t>
      </w:r>
      <w:proofErr w:type="spellStart"/>
      <w:r w:rsidRPr="00125F8C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125F8C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125F8C">
        <w:rPr>
          <w:rFonts w:ascii="Times New Roman" w:hAnsi="Times New Roman" w:cs="Times New Roman"/>
          <w:bCs/>
          <w:sz w:val="24"/>
          <w:szCs w:val="24"/>
        </w:rPr>
        <w:t>орозово</w:t>
      </w:r>
      <w:proofErr w:type="spellEnd"/>
      <w:r w:rsidRPr="00125F8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125F8C">
        <w:rPr>
          <w:rFonts w:ascii="Times New Roman" w:hAnsi="Times New Roman" w:cs="Times New Roman"/>
          <w:bCs/>
          <w:sz w:val="24"/>
          <w:szCs w:val="24"/>
        </w:rPr>
        <w:t>пер.Медицинский</w:t>
      </w:r>
      <w:proofErr w:type="spellEnd"/>
      <w:r w:rsidRPr="00125F8C">
        <w:rPr>
          <w:rFonts w:ascii="Times New Roman" w:hAnsi="Times New Roman" w:cs="Times New Roman"/>
          <w:bCs/>
          <w:sz w:val="24"/>
          <w:szCs w:val="24"/>
        </w:rPr>
        <w:t>, 1-2.</w:t>
      </w:r>
    </w:p>
    <w:p w:rsidR="00626040" w:rsidRPr="00125F8C" w:rsidRDefault="00626040" w:rsidP="00626040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26040" w:rsidRPr="00125F8C" w:rsidRDefault="00626040" w:rsidP="00626040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документов, представляемых для участия в аукционе: </w:t>
      </w:r>
    </w:p>
    <w:p w:rsidR="00626040" w:rsidRPr="00125F8C" w:rsidRDefault="00626040" w:rsidP="00626040">
      <w:pPr>
        <w:numPr>
          <w:ilvl w:val="0"/>
          <w:numId w:val="4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 xml:space="preserve">заявка </w:t>
      </w:r>
      <w:proofErr w:type="gramStart"/>
      <w:r w:rsidRPr="00125F8C">
        <w:rPr>
          <w:rFonts w:ascii="Times New Roman" w:hAnsi="Times New Roman" w:cs="Times New Roman"/>
          <w:bCs/>
          <w:sz w:val="24"/>
          <w:szCs w:val="24"/>
        </w:rPr>
        <w:t>на участие в аукционе по установленной в извещении о проведении</w:t>
      </w:r>
      <w:proofErr w:type="gramEnd"/>
      <w:r w:rsidRPr="00125F8C">
        <w:rPr>
          <w:rFonts w:ascii="Times New Roman" w:hAnsi="Times New Roman" w:cs="Times New Roman"/>
          <w:bCs/>
          <w:sz w:val="24"/>
          <w:szCs w:val="24"/>
        </w:rPr>
        <w:t xml:space="preserve"> аукциона форме с указанием банковских реквизитов счета для возврата задатка;</w:t>
      </w:r>
    </w:p>
    <w:p w:rsidR="00626040" w:rsidRPr="00125F8C" w:rsidRDefault="00626040" w:rsidP="00626040">
      <w:pPr>
        <w:numPr>
          <w:ilvl w:val="0"/>
          <w:numId w:val="4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>копии документов, удостоверяющих личность заявителя (для граждан);</w:t>
      </w:r>
    </w:p>
    <w:p w:rsidR="00626040" w:rsidRPr="00125F8C" w:rsidRDefault="00626040" w:rsidP="00626040">
      <w:pPr>
        <w:numPr>
          <w:ilvl w:val="0"/>
          <w:numId w:val="4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>документы, подтверждающие внесение задатка.</w:t>
      </w:r>
    </w:p>
    <w:p w:rsidR="00626040" w:rsidRDefault="00626040" w:rsidP="0062604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>В случае участия в аукционе представителя заявителя предъявляется документ, подтверждающий полномочия данного представителя.</w:t>
      </w:r>
    </w:p>
    <w:p w:rsidR="00626040" w:rsidRPr="00125F8C" w:rsidRDefault="00626040" w:rsidP="0062604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26040" w:rsidRPr="00125F8C" w:rsidRDefault="00626040" w:rsidP="00626040">
      <w:pPr>
        <w:shd w:val="clear" w:color="auto" w:fill="FFFFFF"/>
        <w:spacing w:after="0" w:line="240" w:lineRule="auto"/>
        <w:ind w:right="-2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Порядок внесения задатка участниками аукциона и его возврат:</w:t>
      </w:r>
    </w:p>
    <w:p w:rsidR="00626040" w:rsidRPr="00125F8C" w:rsidRDefault="00626040" w:rsidP="00626040">
      <w:pPr>
        <w:tabs>
          <w:tab w:val="left" w:pos="0"/>
        </w:tabs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25F8C">
        <w:rPr>
          <w:rStyle w:val="af5"/>
          <w:rFonts w:ascii="Times New Roman" w:hAnsi="Times New Roman" w:cs="Times New Roman"/>
          <w:sz w:val="24"/>
          <w:szCs w:val="24"/>
        </w:rPr>
        <w:t xml:space="preserve">Задаток перечисляется на расчетный счет оператора электронной площадки, по следующим реквизитам: 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25F8C">
        <w:rPr>
          <w:rStyle w:val="af5"/>
          <w:rFonts w:ascii="Times New Roman" w:hAnsi="Times New Roman" w:cs="Times New Roman"/>
          <w:sz w:val="24"/>
          <w:szCs w:val="24"/>
        </w:rPr>
        <w:t>Получатель:</w:t>
      </w:r>
      <w:r w:rsidRPr="00125F8C">
        <w:rPr>
          <w:rStyle w:val="af5"/>
          <w:rFonts w:ascii="Times New Roman" w:hAnsi="Times New Roman" w:cs="Times New Roman"/>
          <w:sz w:val="24"/>
          <w:szCs w:val="24"/>
        </w:rPr>
        <w:tab/>
        <w:t>общество с ограниченной ответственностью «РТС-тендер»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25F8C">
        <w:rPr>
          <w:rStyle w:val="af5"/>
          <w:rFonts w:ascii="Times New Roman" w:hAnsi="Times New Roman" w:cs="Times New Roman"/>
          <w:sz w:val="24"/>
          <w:szCs w:val="24"/>
        </w:rPr>
        <w:t>Наименование банка: филиал «Корпоративный» ПАО «</w:t>
      </w:r>
      <w:proofErr w:type="spellStart"/>
      <w:r w:rsidRPr="00125F8C">
        <w:rPr>
          <w:rStyle w:val="af5"/>
          <w:rFonts w:ascii="Times New Roman" w:hAnsi="Times New Roman" w:cs="Times New Roman"/>
          <w:sz w:val="24"/>
          <w:szCs w:val="24"/>
        </w:rPr>
        <w:t>Совкомбанк</w:t>
      </w:r>
      <w:proofErr w:type="spellEnd"/>
      <w:r w:rsidRPr="00125F8C">
        <w:rPr>
          <w:rStyle w:val="af5"/>
          <w:rFonts w:ascii="Times New Roman" w:hAnsi="Times New Roman" w:cs="Times New Roman"/>
          <w:sz w:val="24"/>
          <w:szCs w:val="24"/>
        </w:rPr>
        <w:t>»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25F8C">
        <w:rPr>
          <w:rStyle w:val="af5"/>
          <w:rFonts w:ascii="Times New Roman" w:hAnsi="Times New Roman" w:cs="Times New Roman"/>
          <w:sz w:val="24"/>
          <w:szCs w:val="24"/>
        </w:rPr>
        <w:t>Расчетный счёт 40702810512030016362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25F8C">
        <w:rPr>
          <w:rStyle w:val="af5"/>
          <w:rFonts w:ascii="Times New Roman" w:hAnsi="Times New Roman" w:cs="Times New Roman"/>
          <w:sz w:val="24"/>
          <w:szCs w:val="24"/>
        </w:rPr>
        <w:t>Корреспондентский счёт 30101810445250000360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25F8C">
        <w:rPr>
          <w:rStyle w:val="af5"/>
          <w:rFonts w:ascii="Times New Roman" w:hAnsi="Times New Roman" w:cs="Times New Roman"/>
          <w:sz w:val="24"/>
          <w:szCs w:val="24"/>
        </w:rPr>
        <w:t>БИК 044525360 ИНН 7710357167 КПП 773001001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25F8C">
        <w:rPr>
          <w:rStyle w:val="af5"/>
          <w:rFonts w:ascii="Times New Roman" w:hAnsi="Times New Roman" w:cs="Times New Roman"/>
          <w:sz w:val="24"/>
          <w:szCs w:val="24"/>
        </w:rPr>
        <w:t xml:space="preserve">Назначение платежа: внесение гарантийного обеспечения по </w:t>
      </w:r>
      <w:proofErr w:type="gramStart"/>
      <w:r w:rsidRPr="00125F8C">
        <w:rPr>
          <w:rStyle w:val="af5"/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125F8C">
        <w:rPr>
          <w:rStyle w:val="af5"/>
          <w:rFonts w:ascii="Times New Roman" w:hAnsi="Times New Roman" w:cs="Times New Roman"/>
          <w:sz w:val="24"/>
          <w:szCs w:val="24"/>
        </w:rPr>
        <w:t xml:space="preserve">оглашению о внесении гарантийного обеспечения, № аналитического счета ______, без НДС. 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125F8C">
        <w:rPr>
          <w:rStyle w:val="af5"/>
          <w:rFonts w:ascii="Times New Roman" w:hAnsi="Times New Roman" w:cs="Times New Roman"/>
          <w:sz w:val="24"/>
          <w:szCs w:val="24"/>
        </w:rPr>
        <w:t>Задаток должен быть внесен заявителем и поступить на указанный счет не позднее времени, даты рассмотрения заявок на участие в аукционе.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Денежные средства в размере, равном задатку, блокируются оператором электронной площадки на аналитическом счете заявителя, основанием для блокирования денежных средств является заявка, направленная оператору электронной площадки. Заблокированные на аналитическом счете заявителя денежные средства являются задатком.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Подача заявки и блокирование задатка является заключением соглашения о задатке, включающего сроки и порядок возврата задатка, предусмотренные статьей 39.12 Земельного кодекса Российской Федерации.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Прекращение блокирования денежных средств на аналитическом счете заявителя производится оператором электронной площадки в следующем порядке: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 xml:space="preserve"> если заявитель отозвал заявку на участие в аукционе до дня окончания срока приема заявок, –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– в порядке, установленном для участников аукциона;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 xml:space="preserve"> если заявитель не допущен к участию в аукционе, – в течение трех рабочих дней со дня оформления протокола приема заявок на участие в аукционе;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 xml:space="preserve"> если участник не признан победителем аукциона, – в течение трех рабочих дней со дня подписания протокола о результатах аукциона; 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 xml:space="preserve"> если организатором аукциона принято решение об отказе в проведении аукциона, – в течение трех дней со дня принятия решения об отказе в проведении аукциона.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Задаток не возвращается в случае уклонения от заключения договора купли-продажи земельного участка: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lastRenderedPageBreak/>
        <w:t>единственному заявителю, признанному участником аукциона;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единственному принявшему участие в аукционе участнику; 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участнику, признанному победителем аукциона.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Задаток засчитывается в счет оплаты за земельный участок.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>Сведения о существенных условиях договора купли-продажи земельного участка</w:t>
      </w:r>
      <w:r w:rsidRPr="00125F8C">
        <w:rPr>
          <w:rFonts w:ascii="Times New Roman" w:hAnsi="Times New Roman" w:cs="Times New Roman"/>
          <w:sz w:val="24"/>
          <w:szCs w:val="24"/>
        </w:rPr>
        <w:t xml:space="preserve">: цена земельного участка по договору купли-продажи земельного участка устанавливается по итогам аукциона. </w:t>
      </w:r>
    </w:p>
    <w:p w:rsidR="00626040" w:rsidRPr="00125F8C" w:rsidRDefault="00626040" w:rsidP="00626040">
      <w:pPr>
        <w:shd w:val="clear" w:color="auto" w:fill="FFFFFF"/>
        <w:tabs>
          <w:tab w:val="left" w:pos="993"/>
        </w:tabs>
        <w:spacing w:after="0" w:line="240" w:lineRule="auto"/>
        <w:ind w:right="-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>Порядок заключения договора купли-продажи земельного участка: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По результатам проведения электронного аукциона не допускается заключение договора купли-продажи земельного участка, 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 xml:space="preserve">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размещен на официальном сайте.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Уполномоченный орган обязан в течение пяти дней со дня истечения срока, предусмотренного </w:t>
      </w:r>
      <w:hyperlink w:anchor="P1333">
        <w:r w:rsidRPr="00125F8C">
          <w:rPr>
            <w:rFonts w:ascii="Times New Roman" w:hAnsi="Times New Roman" w:cs="Times New Roman"/>
            <w:sz w:val="24"/>
            <w:szCs w:val="24"/>
          </w:rPr>
          <w:t>пунктом 11</w:t>
        </w:r>
      </w:hyperlink>
      <w:r w:rsidRPr="00125F8C">
        <w:rPr>
          <w:rFonts w:ascii="Times New Roman" w:hAnsi="Times New Roman" w:cs="Times New Roman"/>
          <w:sz w:val="24"/>
          <w:szCs w:val="24"/>
        </w:rPr>
        <w:t xml:space="preserve"> статьи 39.13, направить победителю электронного аукциона или иным лицам, с которыми заключается договор купли-продажи земельного участка, подписанный проект договора купли-продажи земельного участка.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По результатам проведения электронного аукциона договор купли-продажи земельного участка, заключается в электронной форме и подписывается усиленной квалифицированной электронной подписью сторон такого договора.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25F8C">
        <w:rPr>
          <w:rFonts w:ascii="Times New Roman" w:hAnsi="Times New Roman" w:cs="Times New Roman"/>
          <w:bCs/>
          <w:sz w:val="24"/>
          <w:szCs w:val="24"/>
        </w:rPr>
        <w:t>Если договор купли-продажи в течение тридцати дней со дня направления победителю аукциона проекта указанного договора не будет им подписан и представлен в администрацию Морозовского сельсовета Искитимского района Новосибирской области, организатором аукциона будет предложено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  <w:proofErr w:type="gramEnd"/>
      <w:r w:rsidRPr="00125F8C">
        <w:rPr>
          <w:rFonts w:ascii="Times New Roman" w:hAnsi="Times New Roman" w:cs="Times New Roman"/>
          <w:bCs/>
          <w:sz w:val="24"/>
          <w:szCs w:val="24"/>
        </w:rPr>
        <w:t xml:space="preserve"> В случае</w:t>
      </w:r>
      <w:proofErr w:type="gramStart"/>
      <w:r w:rsidRPr="00125F8C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125F8C">
        <w:rPr>
          <w:rFonts w:ascii="Times New Roman" w:hAnsi="Times New Roman" w:cs="Times New Roman"/>
          <w:bCs/>
          <w:sz w:val="24"/>
          <w:szCs w:val="24"/>
        </w:rPr>
        <w:t xml:space="preserve">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купли-продажи земельного участка этот участник не представит в администрацию Морозовского сельсовета Искитимского района Новосибирской области подписанный им договор,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6681F" w:rsidRDefault="0046681F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25F8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к Извещению </w:t>
      </w:r>
    </w:p>
    <w:p w:rsidR="00626040" w:rsidRPr="00125F8C" w:rsidRDefault="00626040" w:rsidP="0062604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>кциона</w:t>
      </w:r>
    </w:p>
    <w:p w:rsidR="00626040" w:rsidRPr="00125F8C" w:rsidRDefault="00626040" w:rsidP="00626040">
      <w:pPr>
        <w:pStyle w:val="ae"/>
        <w:rPr>
          <w:sz w:val="24"/>
          <w:szCs w:val="24"/>
          <w:highlight w:val="yellow"/>
        </w:rPr>
      </w:pPr>
    </w:p>
    <w:p w:rsidR="00626040" w:rsidRPr="00125F8C" w:rsidRDefault="00626040" w:rsidP="00626040">
      <w:pPr>
        <w:pStyle w:val="ae"/>
        <w:rPr>
          <w:sz w:val="24"/>
          <w:szCs w:val="24"/>
          <w:highlight w:val="yellow"/>
        </w:rPr>
      </w:pPr>
    </w:p>
    <w:p w:rsidR="00626040" w:rsidRPr="00125F8C" w:rsidRDefault="00626040" w:rsidP="006260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>ЗАЯВКА НА УЧАСТИЕ В ТОРГАХ (АУКЦИОНЕ)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2"/>
        <w:gridCol w:w="284"/>
        <w:gridCol w:w="2590"/>
        <w:gridCol w:w="284"/>
      </w:tblGrid>
      <w:tr w:rsidR="00626040" w:rsidRPr="00125F8C" w:rsidTr="00EC1733">
        <w:trPr>
          <w:trHeight w:hRule="exact" w:val="284"/>
        </w:trPr>
        <w:tc>
          <w:tcPr>
            <w:tcW w:w="3472" w:type="dxa"/>
            <w:tcBorders>
              <w:right w:val="single" w:sz="4" w:space="0" w:color="auto"/>
            </w:tcBorders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Претендент — физическое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040" w:rsidRPr="00125F8C" w:rsidRDefault="00626040" w:rsidP="00EC1733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</w:tcPr>
          <w:p w:rsidR="00626040" w:rsidRPr="00125F8C" w:rsidRDefault="00626040" w:rsidP="00EC1733">
            <w:pPr>
              <w:adjustRightInd w:val="0"/>
              <w:spacing w:after="0" w:line="240" w:lineRule="auto"/>
              <w:ind w:right="5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юридическое лицо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040" w:rsidRPr="00125F8C" w:rsidRDefault="00626040" w:rsidP="00EC1733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26040" w:rsidRPr="00125F8C" w:rsidRDefault="00626040" w:rsidP="00626040">
      <w:pPr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5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8"/>
        <w:gridCol w:w="82"/>
      </w:tblGrid>
      <w:tr w:rsidR="00626040" w:rsidRPr="00125F8C" w:rsidTr="00EC1733">
        <w:tc>
          <w:tcPr>
            <w:tcW w:w="9498" w:type="dxa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Ф. И. О./Наименование претендента</w:t>
            </w:r>
          </w:p>
        </w:tc>
        <w:tc>
          <w:tcPr>
            <w:tcW w:w="82" w:type="dxa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ind w:left="-94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9580" w:type="dxa"/>
            <w:gridSpan w:val="2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noProof/>
          <w:sz w:val="24"/>
          <w:szCs w:val="24"/>
        </w:rPr>
        <w:t>(для физических лиц)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"/>
        <w:gridCol w:w="1428"/>
        <w:gridCol w:w="439"/>
        <w:gridCol w:w="1428"/>
        <w:gridCol w:w="531"/>
        <w:gridCol w:w="1108"/>
        <w:gridCol w:w="829"/>
        <w:gridCol w:w="294"/>
        <w:gridCol w:w="1609"/>
        <w:gridCol w:w="117"/>
        <w:gridCol w:w="933"/>
        <w:gridCol w:w="217"/>
      </w:tblGrid>
      <w:tr w:rsidR="00626040" w:rsidRPr="00125F8C" w:rsidTr="00EC1733">
        <w:tc>
          <w:tcPr>
            <w:tcW w:w="4000" w:type="dxa"/>
            <w:gridSpan w:val="4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Документ, удостоверяющий личность:</w:t>
            </w:r>
          </w:p>
        </w:tc>
        <w:tc>
          <w:tcPr>
            <w:tcW w:w="5638" w:type="dxa"/>
            <w:gridSpan w:val="8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705" w:type="dxa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серия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" w:type="dxa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ind w:right="5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59" w:type="dxa"/>
            <w:gridSpan w:val="2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8" w:type="dxa"/>
            <w:vAlign w:val="bottom"/>
          </w:tcPr>
          <w:p w:rsidR="00626040" w:rsidRPr="00125F8C" w:rsidRDefault="00626040" w:rsidP="00EC1733">
            <w:pPr>
              <w:tabs>
                <w:tab w:val="right" w:pos="1108"/>
              </w:tabs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выдан</w:t>
            </w: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«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09" w:type="dxa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" w:type="dxa"/>
            <w:tcBorders>
              <w:top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" w:type="dxa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26040" w:rsidRPr="00125F8C" w:rsidTr="00EC1733">
        <w:tc>
          <w:tcPr>
            <w:tcW w:w="9638" w:type="dxa"/>
            <w:gridSpan w:val="12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9638" w:type="dxa"/>
            <w:gridSpan w:val="12"/>
            <w:tcBorders>
              <w:top w:val="single" w:sz="4" w:space="0" w:color="auto"/>
            </w:tcBorders>
          </w:tcPr>
          <w:p w:rsidR="00626040" w:rsidRPr="00125F8C" w:rsidRDefault="00626040" w:rsidP="00EC1733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(кем </w:t>
            </w:r>
            <w:proofErr w:type="gramStart"/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выдан</w:t>
            </w:r>
            <w:proofErr w:type="gramEnd"/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125F8C">
        <w:rPr>
          <w:rFonts w:ascii="Times New Roman" w:hAnsi="Times New Roman" w:cs="Times New Roman"/>
          <w:noProof/>
          <w:sz w:val="24"/>
          <w:szCs w:val="24"/>
        </w:rPr>
        <w:t>(для юридических лиц)</w:t>
      </w:r>
    </w:p>
    <w:tbl>
      <w:tblPr>
        <w:tblW w:w="96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2"/>
        <w:gridCol w:w="350"/>
        <w:gridCol w:w="496"/>
        <w:gridCol w:w="400"/>
        <w:gridCol w:w="392"/>
        <w:gridCol w:w="1049"/>
        <w:gridCol w:w="407"/>
        <w:gridCol w:w="98"/>
        <w:gridCol w:w="224"/>
        <w:gridCol w:w="1260"/>
        <w:gridCol w:w="615"/>
        <w:gridCol w:w="588"/>
        <w:gridCol w:w="210"/>
        <w:gridCol w:w="56"/>
        <w:gridCol w:w="784"/>
        <w:gridCol w:w="798"/>
        <w:gridCol w:w="140"/>
        <w:gridCol w:w="826"/>
        <w:gridCol w:w="224"/>
      </w:tblGrid>
      <w:tr w:rsidR="00626040" w:rsidRPr="00125F8C" w:rsidTr="00EC1733">
        <w:tc>
          <w:tcPr>
            <w:tcW w:w="9631" w:type="dxa"/>
            <w:gridSpan w:val="20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Документ о государственной регистрации в качестве юридического лица</w:t>
            </w:r>
          </w:p>
        </w:tc>
      </w:tr>
      <w:tr w:rsidR="00626040" w:rsidRPr="00125F8C" w:rsidTr="00EC1733">
        <w:tc>
          <w:tcPr>
            <w:tcW w:w="9631" w:type="dxa"/>
            <w:gridSpan w:val="20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714" w:type="dxa"/>
            <w:gridSpan w:val="2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серия</w:t>
            </w:r>
          </w:p>
        </w:tc>
        <w:tc>
          <w:tcPr>
            <w:tcW w:w="1246" w:type="dxa"/>
            <w:gridSpan w:val="3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2" w:type="dxa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ind w:right="5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56" w:type="dxa"/>
            <w:gridSpan w:val="2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7" w:type="dxa"/>
            <w:gridSpan w:val="4"/>
            <w:vAlign w:val="bottom"/>
          </w:tcPr>
          <w:p w:rsidR="00626040" w:rsidRPr="00125F8C" w:rsidRDefault="00626040" w:rsidP="00EC1733">
            <w:pPr>
              <w:tabs>
                <w:tab w:val="right" w:pos="2197"/>
              </w:tabs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дата регистрации</w:t>
            </w: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«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6" w:type="dxa"/>
            <w:gridSpan w:val="2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82" w:type="dxa"/>
            <w:gridSpan w:val="2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" w:type="dxa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26040" w:rsidRPr="00125F8C" w:rsidTr="00EC1733">
        <w:tc>
          <w:tcPr>
            <w:tcW w:w="3906" w:type="dxa"/>
            <w:gridSpan w:val="9"/>
            <w:vAlign w:val="bottom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Орган, осуществивший регистрацию</w:t>
            </w:r>
          </w:p>
        </w:tc>
        <w:tc>
          <w:tcPr>
            <w:tcW w:w="5725" w:type="dxa"/>
            <w:gridSpan w:val="11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1560" w:type="dxa"/>
            <w:gridSpan w:val="4"/>
            <w:vAlign w:val="bottom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Место выдачи</w:t>
            </w:r>
          </w:p>
        </w:tc>
        <w:tc>
          <w:tcPr>
            <w:tcW w:w="8071" w:type="dxa"/>
            <w:gridSpan w:val="16"/>
            <w:tcBorders>
              <w:left w:val="nil"/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1560" w:type="dxa"/>
            <w:gridSpan w:val="4"/>
            <w:vAlign w:val="bottom"/>
          </w:tcPr>
          <w:p w:rsidR="00626040" w:rsidRPr="00125F8C" w:rsidRDefault="00626040" w:rsidP="00EC1733">
            <w:pPr>
              <w:spacing w:after="0" w:line="240" w:lineRule="auto"/>
              <w:ind w:right="-822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ОРГН ________________</w:t>
            </w:r>
          </w:p>
        </w:tc>
        <w:tc>
          <w:tcPr>
            <w:tcW w:w="8071" w:type="dxa"/>
            <w:gridSpan w:val="16"/>
            <w:tcBorders>
              <w:left w:val="nil"/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672" w:type="dxa"/>
            <w:vAlign w:val="bottom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ИНН/</w:t>
            </w:r>
          </w:p>
        </w:tc>
        <w:tc>
          <w:tcPr>
            <w:tcW w:w="8959" w:type="dxa"/>
            <w:gridSpan w:val="19"/>
            <w:tcBorders>
              <w:left w:val="nil"/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5390" w:type="dxa"/>
            <w:gridSpan w:val="11"/>
            <w:vAlign w:val="bottom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Место жительства/Место нахождения претендента:</w:t>
            </w:r>
          </w:p>
        </w:tc>
        <w:tc>
          <w:tcPr>
            <w:tcW w:w="4241" w:type="dxa"/>
            <w:gridSpan w:val="9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9631" w:type="dxa"/>
            <w:gridSpan w:val="20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1064" w:type="dxa"/>
            <w:gridSpan w:val="3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Телефон</w:t>
            </w:r>
          </w:p>
        </w:tc>
        <w:tc>
          <w:tcPr>
            <w:tcW w:w="2337" w:type="dxa"/>
            <w:gridSpan w:val="4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  <w:gridSpan w:val="3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Факс</w:t>
            </w:r>
          </w:p>
        </w:tc>
        <w:tc>
          <w:tcPr>
            <w:tcW w:w="2673" w:type="dxa"/>
            <w:gridSpan w:val="4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Индекс</w:t>
            </w:r>
          </w:p>
        </w:tc>
        <w:tc>
          <w:tcPr>
            <w:tcW w:w="1988" w:type="dxa"/>
            <w:gridSpan w:val="4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noProof/>
          <w:sz w:val="24"/>
          <w:szCs w:val="24"/>
        </w:rPr>
        <w:t>Банковские реквизиты претендента для возврата денежных средств: расчетный (лицевой)</w:t>
      </w:r>
      <w:r w:rsidRPr="00125F8C">
        <w:rPr>
          <w:rFonts w:ascii="Times New Roman" w:hAnsi="Times New Roman" w:cs="Times New Roman"/>
          <w:noProof/>
          <w:sz w:val="24"/>
          <w:szCs w:val="24"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"/>
        <w:gridCol w:w="616"/>
        <w:gridCol w:w="616"/>
        <w:gridCol w:w="1568"/>
        <w:gridCol w:w="1134"/>
        <w:gridCol w:w="392"/>
        <w:gridCol w:w="210"/>
        <w:gridCol w:w="499"/>
        <w:gridCol w:w="215"/>
        <w:gridCol w:w="923"/>
        <w:gridCol w:w="798"/>
        <w:gridCol w:w="70"/>
        <w:gridCol w:w="120"/>
        <w:gridCol w:w="902"/>
        <w:gridCol w:w="658"/>
        <w:gridCol w:w="700"/>
      </w:tblGrid>
      <w:tr w:rsidR="00626040" w:rsidRPr="00125F8C" w:rsidTr="00EC1733">
        <w:tc>
          <w:tcPr>
            <w:tcW w:w="826" w:type="dxa"/>
            <w:gridSpan w:val="2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счет</w:t>
            </w: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</w:t>
            </w:r>
          </w:p>
        </w:tc>
        <w:tc>
          <w:tcPr>
            <w:tcW w:w="8805" w:type="dxa"/>
            <w:gridSpan w:val="14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210" w:type="dxa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421" w:type="dxa"/>
            <w:gridSpan w:val="15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1442" w:type="dxa"/>
            <w:gridSpan w:val="3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корр.</w:t>
            </w: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счет №</w:t>
            </w:r>
          </w:p>
        </w:tc>
        <w:tc>
          <w:tcPr>
            <w:tcW w:w="2702" w:type="dxa"/>
            <w:gridSpan w:val="2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gridSpan w:val="2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ind w:right="5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БИК</w:t>
            </w:r>
          </w:p>
        </w:tc>
        <w:tc>
          <w:tcPr>
            <w:tcW w:w="1637" w:type="dxa"/>
            <w:gridSpan w:val="3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" w:type="dxa"/>
            <w:vAlign w:val="bottom"/>
          </w:tcPr>
          <w:p w:rsidR="00626040" w:rsidRPr="00125F8C" w:rsidRDefault="00626040" w:rsidP="00EC1733">
            <w:pPr>
              <w:tabs>
                <w:tab w:val="right" w:pos="742"/>
              </w:tabs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ИНН</w:t>
            </w:r>
          </w:p>
        </w:tc>
        <w:tc>
          <w:tcPr>
            <w:tcW w:w="2450" w:type="dxa"/>
            <w:gridSpan w:val="5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3010" w:type="dxa"/>
            <w:gridSpan w:val="4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Представитель претендента</w:t>
            </w:r>
          </w:p>
        </w:tc>
        <w:tc>
          <w:tcPr>
            <w:tcW w:w="6621" w:type="dxa"/>
            <w:gridSpan w:val="12"/>
            <w:tcBorders>
              <w:bottom w:val="single" w:sz="4" w:space="0" w:color="auto"/>
            </w:tcBorders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3010" w:type="dxa"/>
            <w:gridSpan w:val="4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21" w:type="dxa"/>
            <w:gridSpan w:val="12"/>
          </w:tcPr>
          <w:p w:rsidR="00626040" w:rsidRPr="00125F8C" w:rsidRDefault="00626040" w:rsidP="00EC17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(Ф. И. О. или наименование)</w:t>
            </w:r>
          </w:p>
        </w:tc>
      </w:tr>
      <w:tr w:rsidR="00626040" w:rsidRPr="00125F8C" w:rsidTr="00EC1733">
        <w:tc>
          <w:tcPr>
            <w:tcW w:w="4536" w:type="dxa"/>
            <w:gridSpan w:val="6"/>
            <w:vAlign w:val="bottom"/>
          </w:tcPr>
          <w:p w:rsidR="00626040" w:rsidRPr="00125F8C" w:rsidRDefault="00626040" w:rsidP="00EC1733">
            <w:pPr>
              <w:tabs>
                <w:tab w:val="right" w:pos="4536"/>
              </w:tabs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Действует на основании доверенности от</w:t>
            </w: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  <w:t>«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" w:type="dxa"/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1" w:type="dxa"/>
            <w:gridSpan w:val="3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26040" w:rsidRPr="00125F8C" w:rsidRDefault="00626040" w:rsidP="00EC1733">
            <w:pPr>
              <w:tabs>
                <w:tab w:val="right" w:pos="1133"/>
              </w:tabs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8" w:type="dxa"/>
            <w:vAlign w:val="bottom"/>
          </w:tcPr>
          <w:p w:rsidR="00626040" w:rsidRPr="00125F8C" w:rsidRDefault="00626040" w:rsidP="00EC1733">
            <w:pPr>
              <w:tabs>
                <w:tab w:val="right" w:pos="516"/>
              </w:tabs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5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№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adjustRightInd w:val="0"/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noProof/>
          <w:sz w:val="24"/>
          <w:szCs w:val="24"/>
        </w:rPr>
        <w:t>Реквизиты документа, удостоверяющего личность представителя — физического лица, или документа о государственной регистрации в качестве юридического лица представителя —</w:t>
      </w:r>
      <w:r w:rsidRPr="00125F8C">
        <w:rPr>
          <w:rFonts w:ascii="Times New Roman" w:hAnsi="Times New Roman" w:cs="Times New Roman"/>
          <w:noProof/>
          <w:sz w:val="24"/>
          <w:szCs w:val="24"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7461"/>
      </w:tblGrid>
      <w:tr w:rsidR="00626040" w:rsidRPr="00125F8C" w:rsidTr="00EC1733">
        <w:tc>
          <w:tcPr>
            <w:tcW w:w="2170" w:type="dxa"/>
            <w:vAlign w:val="bottom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юридического лица:</w:t>
            </w:r>
          </w:p>
        </w:tc>
        <w:tc>
          <w:tcPr>
            <w:tcW w:w="7461" w:type="dxa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9631" w:type="dxa"/>
            <w:gridSpan w:val="2"/>
            <w:tcBorders>
              <w:bottom w:val="single" w:sz="4" w:space="0" w:color="auto"/>
            </w:tcBorders>
            <w:vAlign w:val="bottom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040" w:rsidRPr="00125F8C" w:rsidTr="00EC1733">
        <w:tc>
          <w:tcPr>
            <w:tcW w:w="9631" w:type="dxa"/>
            <w:gridSpan w:val="2"/>
            <w:tcBorders>
              <w:top w:val="single" w:sz="4" w:space="0" w:color="auto"/>
            </w:tcBorders>
          </w:tcPr>
          <w:p w:rsidR="00626040" w:rsidRPr="00125F8C" w:rsidRDefault="00626040" w:rsidP="00EC173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noProof/>
                <w:sz w:val="24"/>
                <w:szCs w:val="24"/>
              </w:rPr>
              <w:t>(наименование документа, серия, номер, дата и место выдачи (регистрации), кем выдан)</w:t>
            </w:r>
          </w:p>
        </w:tc>
      </w:tr>
    </w:tbl>
    <w:p w:rsidR="00626040" w:rsidRPr="00125F8C" w:rsidRDefault="00626040" w:rsidP="00626040">
      <w:pPr>
        <w:pStyle w:val="af9"/>
        <w:rPr>
          <w:sz w:val="24"/>
        </w:rPr>
      </w:pPr>
      <w:r w:rsidRPr="00125F8C">
        <w:rPr>
          <w:sz w:val="24"/>
        </w:rPr>
        <w:t xml:space="preserve">Ознакомившись с данными информационного сообщения продавца по продаже в собственность  земельного участка администрацией Морозовского сельсовета Искитимского района Новосибирской области, в лице </w:t>
      </w:r>
      <w:proofErr w:type="spellStart"/>
      <w:r w:rsidRPr="00125F8C">
        <w:rPr>
          <w:sz w:val="24"/>
        </w:rPr>
        <w:t>Балашева</w:t>
      </w:r>
      <w:proofErr w:type="spellEnd"/>
      <w:r w:rsidRPr="00125F8C">
        <w:rPr>
          <w:sz w:val="24"/>
        </w:rPr>
        <w:t xml:space="preserve"> Петра Ивановича – Главы Морозовского сельсовета Искитимского района Новосибирской области, действующего на основании Устава, </w:t>
      </w:r>
      <w:proofErr w:type="spellStart"/>
      <w:r w:rsidRPr="00125F8C">
        <w:rPr>
          <w:sz w:val="24"/>
        </w:rPr>
        <w:t>соглас</w:t>
      </w:r>
      <w:proofErr w:type="spellEnd"/>
      <w:r w:rsidRPr="00125F8C">
        <w:rPr>
          <w:sz w:val="24"/>
        </w:rPr>
        <w:t xml:space="preserve">______ приобрести в собственность земельный участок, местоположение: </w:t>
      </w:r>
    </w:p>
    <w:p w:rsidR="00626040" w:rsidRPr="00125F8C" w:rsidRDefault="00626040" w:rsidP="00626040">
      <w:pPr>
        <w:pStyle w:val="af9"/>
        <w:rPr>
          <w:sz w:val="24"/>
        </w:rPr>
      </w:pPr>
      <w:r w:rsidRPr="00125F8C">
        <w:rPr>
          <w:sz w:val="24"/>
        </w:rPr>
        <w:t>____________________________________________________________________________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lastRenderedPageBreak/>
        <w:t>В случае победы на аукционе, беру на себя обязательства в сроки, указанные в публикации, заключить договор купли-продажи и оплатить в сроки, установленные продавцом в договоре.</w:t>
      </w:r>
    </w:p>
    <w:p w:rsidR="00626040" w:rsidRPr="00125F8C" w:rsidRDefault="00626040" w:rsidP="006260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5F8C">
        <w:rPr>
          <w:rFonts w:ascii="Times New Roman" w:hAnsi="Times New Roman" w:cs="Times New Roman"/>
          <w:sz w:val="24"/>
          <w:szCs w:val="24"/>
        </w:rPr>
        <w:t>Соглас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>____ с тем, что в случае признания меня победителем аукциона и отказа от заключения договора купли-продажи в установленный срок, сумма внесённого задатка не возвращается.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040" w:rsidRPr="00125F8C" w:rsidRDefault="00626040" w:rsidP="00626040">
      <w:pPr>
        <w:autoSpaceDE w:val="0"/>
        <w:autoSpaceDN w:val="0"/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В соответствии со статьей 9 Федерального закона от 27 июля 2006 года № 152-ФЗ “О персональных данных” и в целях реализации законодательства в области земельных отношений даю согласие администрации Морозовского сельсовета </w:t>
      </w:r>
      <w:proofErr w:type="spellStart"/>
      <w:r w:rsidRPr="00125F8C">
        <w:rPr>
          <w:rFonts w:ascii="Times New Roman" w:hAnsi="Times New Roman" w:cs="Times New Roman"/>
          <w:sz w:val="24"/>
          <w:szCs w:val="24"/>
        </w:rPr>
        <w:t>Икитимского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области, расположенной по  адресу: 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Новосибирская область, Искитимский район село Морозово, пер. Медицинский 1-2 на автоматизированную, а также без использования средств автоматизации,  обработку моих персональных данных, а именно совершение действий, предусмотренных пунктом 3 части первой статьи 3 Федерального закона от 27 июля 2006 года № 152-ФЗ “О персональных данных”, со сведениями о фактах, событиях и обстоятельствах моей жизни, представленных в администрацию Морозовского сельсовета Искитимского района Новосибирской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 xml:space="preserve"> области.</w:t>
      </w:r>
      <w:r w:rsidRPr="00125F8C">
        <w:rPr>
          <w:rFonts w:ascii="Times New Roman" w:hAnsi="Times New Roman" w:cs="Times New Roman"/>
          <w:sz w:val="24"/>
          <w:szCs w:val="24"/>
        </w:rPr>
        <w:br/>
      </w:r>
      <w:r w:rsidRPr="00125F8C">
        <w:rPr>
          <w:rFonts w:ascii="Times New Roman" w:hAnsi="Times New Roman" w:cs="Times New Roman"/>
          <w:sz w:val="24"/>
          <w:szCs w:val="24"/>
        </w:rPr>
        <w:tab/>
        <w:t>Настоящее согласие действует со дня его подписания до дня отзыва в письменной форме.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454"/>
        <w:gridCol w:w="2268"/>
      </w:tblGrid>
      <w:tr w:rsidR="00626040" w:rsidRPr="00125F8C" w:rsidTr="00EC1733">
        <w:trPr>
          <w:jc w:val="right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6040" w:rsidRPr="00125F8C" w:rsidRDefault="00626040" w:rsidP="00EC173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6040" w:rsidRPr="00125F8C" w:rsidRDefault="00626040" w:rsidP="00EC173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6040" w:rsidRPr="00125F8C" w:rsidRDefault="00626040" w:rsidP="00EC173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040" w:rsidRPr="00125F8C" w:rsidTr="00EC1733">
        <w:trPr>
          <w:jc w:val="right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26040" w:rsidRPr="00125F8C" w:rsidRDefault="00626040" w:rsidP="00EC173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626040" w:rsidRPr="00125F8C" w:rsidRDefault="00626040" w:rsidP="00EC173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26040" w:rsidRPr="00125F8C" w:rsidRDefault="00626040" w:rsidP="00EC173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</w:tr>
    </w:tbl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125F8C">
        <w:rPr>
          <w:rFonts w:ascii="Times New Roman" w:hAnsi="Times New Roman" w:cs="Times New Roman"/>
          <w:sz w:val="24"/>
          <w:szCs w:val="24"/>
        </w:rPr>
        <w:br w:type="page"/>
      </w:r>
    </w:p>
    <w:p w:rsidR="00626040" w:rsidRPr="00125F8C" w:rsidRDefault="00626040" w:rsidP="00626040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к Извещению </w:t>
      </w:r>
    </w:p>
    <w:p w:rsidR="00626040" w:rsidRPr="00125F8C" w:rsidRDefault="00626040" w:rsidP="0062604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о проведен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 xml:space="preserve">кциона </w:t>
      </w:r>
    </w:p>
    <w:p w:rsidR="00626040" w:rsidRPr="00125F8C" w:rsidRDefault="00626040" w:rsidP="00626040">
      <w:p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 xml:space="preserve">ДОГОВОР № </w:t>
      </w:r>
    </w:p>
    <w:p w:rsidR="00626040" w:rsidRPr="00125F8C" w:rsidRDefault="00626040" w:rsidP="00626040">
      <w:p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>КУПЛИ-ПРОДАЖИ ЗЕМЕЛЬНОГО УЧАСТКА</w:t>
      </w:r>
    </w:p>
    <w:p w:rsidR="00626040" w:rsidRPr="00125F8C" w:rsidRDefault="00626040" w:rsidP="00626040">
      <w:p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6040" w:rsidRPr="00125F8C" w:rsidRDefault="00626040" w:rsidP="00626040">
      <w:p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6040" w:rsidRPr="00125F8C" w:rsidRDefault="00626040" w:rsidP="00626040">
      <w:pPr>
        <w:keepNext/>
        <w:tabs>
          <w:tab w:val="left" w:pos="2127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         Администрация Морозовского сельсовета Искитимского района Новосибирской области, именуемая в дальнейшем Продавец, в лице Главы администрации Морозовского сельсовета </w:t>
      </w:r>
      <w:proofErr w:type="spellStart"/>
      <w:r w:rsidRPr="00125F8C">
        <w:rPr>
          <w:rFonts w:ascii="Times New Roman" w:hAnsi="Times New Roman" w:cs="Times New Roman"/>
          <w:b/>
          <w:sz w:val="24"/>
          <w:szCs w:val="24"/>
        </w:rPr>
        <w:t>Балашева</w:t>
      </w:r>
      <w:proofErr w:type="spellEnd"/>
      <w:r w:rsidRPr="00125F8C">
        <w:rPr>
          <w:rFonts w:ascii="Times New Roman" w:hAnsi="Times New Roman" w:cs="Times New Roman"/>
          <w:b/>
          <w:sz w:val="24"/>
          <w:szCs w:val="24"/>
        </w:rPr>
        <w:t xml:space="preserve"> Петра Ивановича,  </w:t>
      </w:r>
      <w:r w:rsidRPr="00125F8C">
        <w:rPr>
          <w:rFonts w:ascii="Times New Roman" w:hAnsi="Times New Roman" w:cs="Times New Roman"/>
          <w:bCs/>
          <w:sz w:val="24"/>
          <w:szCs w:val="24"/>
        </w:rPr>
        <w:t xml:space="preserve">действующего на основании Устава с одной стороны, </w:t>
      </w:r>
      <w:r w:rsidRPr="00125F8C">
        <w:rPr>
          <w:rFonts w:ascii="Times New Roman" w:hAnsi="Times New Roman" w:cs="Times New Roman"/>
          <w:sz w:val="24"/>
          <w:szCs w:val="24"/>
        </w:rPr>
        <w:t>и</w:t>
      </w:r>
      <w:r w:rsidRPr="00125F8C">
        <w:rPr>
          <w:rFonts w:ascii="Times New Roman" w:hAnsi="Times New Roman" w:cs="Times New Roman"/>
          <w:b/>
          <w:sz w:val="24"/>
          <w:szCs w:val="24"/>
        </w:rPr>
        <w:t xml:space="preserve"> ___________,</w:t>
      </w:r>
      <w:r w:rsidRPr="00125F8C">
        <w:rPr>
          <w:rFonts w:ascii="Times New Roman" w:hAnsi="Times New Roman" w:cs="Times New Roman"/>
          <w:sz w:val="24"/>
          <w:szCs w:val="24"/>
        </w:rPr>
        <w:t xml:space="preserve"> зарегистрированной по адресу. именуема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125F8C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>) в дальнейшем Покупатель, с другой стороны, заключили настоящий договор о нижеследующем.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040" w:rsidRPr="00125F8C" w:rsidRDefault="00626040" w:rsidP="00626040">
      <w:pPr>
        <w:numPr>
          <w:ilvl w:val="0"/>
          <w:numId w:val="40"/>
        </w:num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>ПРЕДМЕТ ДОГОВОРА</w:t>
      </w:r>
    </w:p>
    <w:p w:rsidR="00626040" w:rsidRPr="00125F8C" w:rsidRDefault="00626040" w:rsidP="00626040">
      <w:pPr>
        <w:tabs>
          <w:tab w:val="left" w:pos="2127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26040" w:rsidRPr="00125F8C" w:rsidRDefault="00626040" w:rsidP="00626040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125F8C">
        <w:rPr>
          <w:rFonts w:ascii="Times New Roman" w:hAnsi="Times New Roman" w:cs="Times New Roman"/>
          <w:bCs/>
          <w:sz w:val="24"/>
          <w:szCs w:val="24"/>
        </w:rPr>
        <w:t>1.1</w:t>
      </w:r>
      <w:r w:rsidRPr="00125F8C">
        <w:rPr>
          <w:rFonts w:ascii="Times New Roman" w:hAnsi="Times New Roman" w:cs="Times New Roman"/>
          <w:sz w:val="24"/>
          <w:szCs w:val="24"/>
        </w:rPr>
        <w:t xml:space="preserve">. Настоящий договор заключается на основании Постановления администрации Морозовского сельсовета Искитимского района Новосибирской области № _______ от _________ 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>.</w:t>
      </w:r>
    </w:p>
    <w:p w:rsidR="00626040" w:rsidRPr="00125F8C" w:rsidRDefault="00626040" w:rsidP="00626040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125F8C">
        <w:rPr>
          <w:rFonts w:ascii="Times New Roman" w:hAnsi="Times New Roman" w:cs="Times New Roman"/>
          <w:bCs/>
          <w:sz w:val="24"/>
          <w:szCs w:val="24"/>
        </w:rPr>
        <w:t>1.2</w:t>
      </w:r>
      <w:r w:rsidRPr="00125F8C">
        <w:rPr>
          <w:rFonts w:ascii="Times New Roman" w:hAnsi="Times New Roman" w:cs="Times New Roman"/>
          <w:sz w:val="24"/>
          <w:szCs w:val="24"/>
        </w:rPr>
        <w:t xml:space="preserve">. Продавец обязуется передать в собственность Покупателя, а Покупатель обязуется принять, и оплатить за земельный участок площадью ________ </w:t>
      </w:r>
      <w:proofErr w:type="spellStart"/>
      <w:r w:rsidRPr="00125F8C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>., кадастровый номер _____________, назначение – для индивидуального жилищного строительства, категория – земли населенных пунктов, имеющего местоположение: Новосибирская область, р-н Искитимский, с. Морозово (далее по договору – Земельный участок)</w:t>
      </w:r>
    </w:p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125F8C">
        <w:rPr>
          <w:rFonts w:ascii="Times New Roman" w:hAnsi="Times New Roman" w:cs="Times New Roman"/>
          <w:bCs/>
          <w:sz w:val="24"/>
          <w:szCs w:val="24"/>
        </w:rPr>
        <w:t>1.3</w:t>
      </w:r>
      <w:r w:rsidRPr="00125F8C">
        <w:rPr>
          <w:rFonts w:ascii="Times New Roman" w:hAnsi="Times New Roman" w:cs="Times New Roman"/>
          <w:sz w:val="24"/>
          <w:szCs w:val="24"/>
        </w:rPr>
        <w:t>. Продавец гарантирует, что на момент продажи Земельный участок не продан, не заложен, в споре, под арестом или запрещением не состоит, свободен от любых прав третьих лиц.</w:t>
      </w:r>
    </w:p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125F8C">
        <w:rPr>
          <w:rFonts w:ascii="Times New Roman" w:hAnsi="Times New Roman" w:cs="Times New Roman"/>
          <w:bCs/>
          <w:sz w:val="24"/>
          <w:szCs w:val="24"/>
        </w:rPr>
        <w:t>1.4.</w:t>
      </w:r>
      <w:r w:rsidRPr="00125F8C">
        <w:rPr>
          <w:rFonts w:ascii="Times New Roman" w:hAnsi="Times New Roman" w:cs="Times New Roman"/>
          <w:sz w:val="24"/>
          <w:szCs w:val="24"/>
        </w:rPr>
        <w:t xml:space="preserve"> Покупатель осмотрел Земельный участок в натуре, ознакомился с его количественными и качественными характеристиками, правовым режимом, убедился в отсутствии подземных и наземных сооружений и объектов, претензий по состоянию участка к Продавцу не имеет.</w:t>
      </w:r>
    </w:p>
    <w:p w:rsidR="00626040" w:rsidRPr="00125F8C" w:rsidRDefault="00626040" w:rsidP="00626040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ЦЕНА ЗЕМЕЛЬНОГО УЧАСТКА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2.1. Выкупная цена земельного участка составляет  _______________________</w:t>
      </w:r>
    </w:p>
    <w:p w:rsidR="00626040" w:rsidRPr="00125F8C" w:rsidRDefault="00626040" w:rsidP="00626040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РАСЧЕТЫ ПО ДОГОВОРУ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3.1. Цена Земельного участка подлежит оплате Покупателем в сумме указанной в п. 2.1. настоящего договора, на счет Продавца: </w:t>
      </w:r>
    </w:p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Счёт получателя: 03100643000000015100</w:t>
      </w:r>
    </w:p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 xml:space="preserve">Банк получателя: </w:t>
      </w:r>
      <w:proofErr w:type="gramStart"/>
      <w:r w:rsidRPr="00125F8C">
        <w:rPr>
          <w:rFonts w:ascii="Times New Roman" w:hAnsi="Times New Roman" w:cs="Times New Roman"/>
          <w:b/>
          <w:sz w:val="24"/>
          <w:szCs w:val="24"/>
        </w:rPr>
        <w:t>СИБИРСКОЕ</w:t>
      </w:r>
      <w:proofErr w:type="gramEnd"/>
      <w:r w:rsidRPr="00125F8C">
        <w:rPr>
          <w:rFonts w:ascii="Times New Roman" w:hAnsi="Times New Roman" w:cs="Times New Roman"/>
          <w:b/>
          <w:sz w:val="24"/>
          <w:szCs w:val="24"/>
        </w:rPr>
        <w:t xml:space="preserve"> ГУ БАНКА РОССИИ//УФК по Новосибирской области г. Новосибирск</w:t>
      </w:r>
    </w:p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 xml:space="preserve">ЕКС  </w:t>
      </w:r>
      <w:r w:rsidRPr="00125F8C">
        <w:rPr>
          <w:rFonts w:ascii="Times New Roman" w:hAnsi="Times New Roman" w:cs="Times New Roman"/>
          <w:b/>
          <w:sz w:val="24"/>
          <w:szCs w:val="24"/>
        </w:rPr>
        <w:t>40102810445370000043</w:t>
      </w:r>
    </w:p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 xml:space="preserve">БИК </w:t>
      </w:r>
      <w:r w:rsidRPr="00125F8C">
        <w:rPr>
          <w:rFonts w:ascii="Times New Roman" w:hAnsi="Times New Roman" w:cs="Times New Roman"/>
          <w:b/>
          <w:sz w:val="24"/>
          <w:szCs w:val="24"/>
        </w:rPr>
        <w:t>015004950</w:t>
      </w:r>
    </w:p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5F8C">
        <w:rPr>
          <w:rFonts w:ascii="Times New Roman" w:hAnsi="Times New Roman" w:cs="Times New Roman"/>
          <w:bCs/>
          <w:sz w:val="24"/>
          <w:szCs w:val="24"/>
        </w:rPr>
        <w:t>ОКТМО 50615418</w:t>
      </w:r>
    </w:p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ИНН 5443113468</w:t>
      </w:r>
    </w:p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КПП 544301001</w:t>
      </w:r>
    </w:p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Получатель: УФК по Новосибирской области (Получатель: администрация Морозовского сельсовета Искитимского района Новосибирской области)</w:t>
      </w:r>
    </w:p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КБК </w:t>
      </w:r>
      <w:r w:rsidRPr="00125F8C">
        <w:rPr>
          <w:rFonts w:ascii="Times New Roman" w:hAnsi="Times New Roman" w:cs="Times New Roman"/>
          <w:bCs/>
          <w:sz w:val="24"/>
          <w:szCs w:val="24"/>
        </w:rPr>
        <w:t xml:space="preserve">241 1 14 06025 10 0000 430 </w:t>
      </w:r>
      <w:r w:rsidRPr="00125F8C">
        <w:rPr>
          <w:rFonts w:ascii="Times New Roman" w:hAnsi="Times New Roman" w:cs="Times New Roman"/>
          <w:sz w:val="24"/>
          <w:szCs w:val="24"/>
        </w:rPr>
        <w:t>Назначение платежа: 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</w:r>
    </w:p>
    <w:p w:rsidR="00626040" w:rsidRPr="00125F8C" w:rsidRDefault="00626040" w:rsidP="006260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ОБЯЗАТЕЛЬСТВА СТОРОН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4.1. Продавец обязуется передать в собственность Земельный участок и принять оплату за Земельный участок.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4.2. Покупатель обязуется: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lastRenderedPageBreak/>
        <w:t xml:space="preserve">4.2.1. Произвести полную оплату за Земельный участок с момента подписания договора купли-продажи в течение 5 рабочих дней. 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4.2.2. Принять в собственность Земельный участок.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4.2.3. Использовать Земельный участок в соответствии с его назначением.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26040" w:rsidRPr="00125F8C" w:rsidRDefault="00626040" w:rsidP="00626040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ОТВЕТСТВЕННОСТЬ СТОРОН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5.2. Ответственность, права и обязанности сторон, не предусмотренные в настоящем договоре, определяются в соответствии с действующим законодательством Российской Федерации.</w:t>
      </w:r>
    </w:p>
    <w:p w:rsidR="00626040" w:rsidRPr="00125F8C" w:rsidRDefault="00626040" w:rsidP="00626040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ПЕРЕХОД ПРАВА СОБСТВЕННОСТИ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6.1. Право собственности на Земельный участок переходит к Покупателю с момента государственной регистрации права в установленном законодательством Российской Федерации порядке.</w:t>
      </w:r>
    </w:p>
    <w:p w:rsidR="00626040" w:rsidRPr="00125F8C" w:rsidRDefault="00626040" w:rsidP="00626040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РАССМОТРЕНИЕ СПОРОВ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 xml:space="preserve">7.1. Все споры и разногласия, которые могут возникать по настоящему договору, разрешаются по возможности путем переговоров, а при </w:t>
      </w:r>
      <w:proofErr w:type="spellStart"/>
      <w:r w:rsidRPr="00125F8C">
        <w:rPr>
          <w:rFonts w:ascii="Times New Roman" w:hAnsi="Times New Roman" w:cs="Times New Roman"/>
          <w:sz w:val="24"/>
          <w:szCs w:val="24"/>
        </w:rPr>
        <w:t>недостижении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 xml:space="preserve"> согласия – в суде.</w:t>
      </w:r>
    </w:p>
    <w:p w:rsidR="00626040" w:rsidRPr="00125F8C" w:rsidRDefault="00626040" w:rsidP="00626040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РАЗНОЕ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8.1. Настоящий договор составлен в трех экземплярах, имеющих одинаковую юридическую силу:</w:t>
      </w:r>
    </w:p>
    <w:p w:rsidR="00626040" w:rsidRPr="00125F8C" w:rsidRDefault="00626040" w:rsidP="00626040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один экземпляр для Продавца;</w:t>
      </w:r>
    </w:p>
    <w:p w:rsidR="00626040" w:rsidRPr="00125F8C" w:rsidRDefault="00626040" w:rsidP="00626040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один экземпляр для Покупателя;</w:t>
      </w:r>
    </w:p>
    <w:p w:rsidR="00626040" w:rsidRPr="00125F8C" w:rsidRDefault="00626040" w:rsidP="00626040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один экземпляр для Управления Федеральной службы государственной регистрации, кадастра и картографии по Новосибирской области.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8.2. Договор вступает в силу с момента его подписания сторонами, и  действует до момента выполнения сторонами своих обязательств.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8.3. Настоящий договор с момента его подписания сторонами имеет силу акта приема-передачи Земельного участка, в соответствии с которым Продавец передал, а Покупатель принял Земельный участок.</w:t>
      </w:r>
    </w:p>
    <w:p w:rsidR="00626040" w:rsidRPr="00125F8C" w:rsidRDefault="00626040" w:rsidP="0062604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8.4. Настоящий договор изложен на русском языке, напечатан на двух листах.</w:t>
      </w:r>
    </w:p>
    <w:p w:rsidR="00626040" w:rsidRPr="00125F8C" w:rsidRDefault="00626040" w:rsidP="00626040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F8C">
        <w:rPr>
          <w:rFonts w:ascii="Times New Roman" w:hAnsi="Times New Roman" w:cs="Times New Roman"/>
          <w:b/>
          <w:sz w:val="24"/>
          <w:szCs w:val="24"/>
        </w:rPr>
        <w:t>РЕКВИЗИТЫ СТОРОН</w:t>
      </w:r>
    </w:p>
    <w:p w:rsidR="00626040" w:rsidRPr="00125F8C" w:rsidRDefault="00626040" w:rsidP="00626040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040" w:rsidRPr="00125F8C" w:rsidRDefault="00626040" w:rsidP="00626040">
      <w:pPr>
        <w:keepNext/>
        <w:spacing w:after="0" w:line="240" w:lineRule="auto"/>
        <w:ind w:left="36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125F8C">
        <w:rPr>
          <w:rFonts w:ascii="Times New Roman" w:hAnsi="Times New Roman" w:cs="Times New Roman"/>
          <w:b/>
          <w:bCs/>
          <w:sz w:val="24"/>
          <w:szCs w:val="24"/>
        </w:rPr>
        <w:t>Продавец                                                                                    Покупатель</w:t>
      </w: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4178"/>
        <w:gridCol w:w="802"/>
        <w:gridCol w:w="4341"/>
      </w:tblGrid>
      <w:tr w:rsidR="00626040" w:rsidRPr="00125F8C" w:rsidTr="00EC1733">
        <w:tc>
          <w:tcPr>
            <w:tcW w:w="4178" w:type="dxa"/>
            <w:shd w:val="clear" w:color="auto" w:fill="auto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sz w:val="24"/>
                <w:szCs w:val="24"/>
              </w:rPr>
              <w:t>_____________/_________/</w:t>
            </w:r>
          </w:p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25F8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Информация по техническим условиям:</w:t>
            </w:r>
          </w:p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shd w:val="clear" w:color="auto" w:fill="auto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1" w:type="dxa"/>
            <w:shd w:val="clear" w:color="auto" w:fill="auto"/>
          </w:tcPr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F8C">
              <w:rPr>
                <w:rFonts w:ascii="Times New Roman" w:hAnsi="Times New Roman" w:cs="Times New Roman"/>
                <w:sz w:val="24"/>
                <w:szCs w:val="24"/>
              </w:rPr>
              <w:t>_____________/_________</w:t>
            </w:r>
          </w:p>
          <w:p w:rsidR="00626040" w:rsidRPr="00125F8C" w:rsidRDefault="00626040" w:rsidP="00EC17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lastRenderedPageBreak/>
        <w:t>Монтаж и комплектацию водомерного узла  (коммерческого прибора учета), устанавливаемого абонентами, разрешается произвести на границе балансовой принадлежности, при выполнении следующих условий: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1)</w:t>
      </w:r>
      <w:r w:rsidRPr="00125F8C">
        <w:rPr>
          <w:rFonts w:ascii="Times New Roman" w:hAnsi="Times New Roman" w:cs="Times New Roman"/>
          <w:sz w:val="24"/>
          <w:szCs w:val="24"/>
        </w:rPr>
        <w:tab/>
        <w:t>Проект привязки согласовать с МУП ИР «Восточное» до проведения работ с целью определения границы балансовой и эксплуатационной ответственности.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2)</w:t>
      </w:r>
      <w:r w:rsidRPr="00125F8C">
        <w:rPr>
          <w:rFonts w:ascii="Times New Roman" w:hAnsi="Times New Roman" w:cs="Times New Roman"/>
          <w:sz w:val="24"/>
          <w:szCs w:val="24"/>
        </w:rPr>
        <w:tab/>
        <w:t xml:space="preserve">Перед началом проведения земляных работ необходимо получить разрешение на проведения земляных работ в зоне прохождения водопровода с собственниками земельных участков в границах которых будут </w:t>
      </w:r>
      <w:proofErr w:type="gramStart"/>
      <w:r w:rsidRPr="00125F8C">
        <w:rPr>
          <w:rFonts w:ascii="Times New Roman" w:hAnsi="Times New Roman" w:cs="Times New Roman"/>
          <w:sz w:val="24"/>
          <w:szCs w:val="24"/>
        </w:rPr>
        <w:t>производится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 xml:space="preserve"> земляные работы.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3)</w:t>
      </w:r>
      <w:r w:rsidRPr="00125F8C">
        <w:rPr>
          <w:rFonts w:ascii="Times New Roman" w:hAnsi="Times New Roman" w:cs="Times New Roman"/>
          <w:sz w:val="24"/>
          <w:szCs w:val="24"/>
        </w:rPr>
        <w:tab/>
        <w:t>При отсутствии согласования, все риски повреждения каких либо инженерных сетей берет на себя абонент, которому выданы технические условия.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4)</w:t>
      </w:r>
      <w:r w:rsidRPr="00125F8C">
        <w:rPr>
          <w:rFonts w:ascii="Times New Roman" w:hAnsi="Times New Roman" w:cs="Times New Roman"/>
          <w:sz w:val="24"/>
          <w:szCs w:val="24"/>
        </w:rPr>
        <w:tab/>
        <w:t>Прокладку водопровода выполнить от существующего (проектируемого) водопроводного колодца, трубой ПНД не более SDR17 диаметром не менее ¾ (20 мм), но не более 1 ¼ (32 мм), глубина траншеи для прокладки водопроводной трубы должна быть не менее глубины залегания магистрального водопровода.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5)</w:t>
      </w:r>
      <w:r w:rsidRPr="00125F8C">
        <w:rPr>
          <w:rFonts w:ascii="Times New Roman" w:hAnsi="Times New Roman" w:cs="Times New Roman"/>
          <w:sz w:val="24"/>
          <w:szCs w:val="24"/>
        </w:rPr>
        <w:tab/>
        <w:t xml:space="preserve">Перед засыпкой траншей вызвать уполномоченного представителя обслуживающей организации для освидетельствования всех скрытых работ. 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6)</w:t>
      </w:r>
      <w:r w:rsidRPr="00125F8C">
        <w:rPr>
          <w:rFonts w:ascii="Times New Roman" w:hAnsi="Times New Roman" w:cs="Times New Roman"/>
          <w:sz w:val="24"/>
          <w:szCs w:val="24"/>
        </w:rPr>
        <w:tab/>
        <w:t>После проведения земляных произвести рекультивацию земельного в зоне проведения работ.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7)</w:t>
      </w:r>
      <w:r w:rsidRPr="00125F8C">
        <w:rPr>
          <w:rFonts w:ascii="Times New Roman" w:hAnsi="Times New Roman" w:cs="Times New Roman"/>
          <w:sz w:val="24"/>
          <w:szCs w:val="24"/>
        </w:rPr>
        <w:tab/>
        <w:t>Предусмотреть мероприятия, исключающие замерзание сетей водоснабжения при отрицательных температурах.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5F8C">
        <w:rPr>
          <w:rFonts w:ascii="Times New Roman" w:hAnsi="Times New Roman" w:cs="Times New Roman"/>
          <w:sz w:val="24"/>
          <w:szCs w:val="24"/>
        </w:rPr>
        <w:t>8)</w:t>
      </w:r>
      <w:r w:rsidRPr="00125F8C">
        <w:rPr>
          <w:rFonts w:ascii="Times New Roman" w:hAnsi="Times New Roman" w:cs="Times New Roman"/>
          <w:sz w:val="24"/>
          <w:szCs w:val="24"/>
        </w:rPr>
        <w:tab/>
        <w:t>Водомерный узел должен быть установлен на границе балансовой и эксплуатационной ответственности, в удобном для снятия показаний и обслуживания месте, (либо в месте максимально приближенном к границе балансовой и эксплуатационной ответственности, после контрольного крана).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 xml:space="preserve"> Все подключения  водоразборной арматуры  допускаются только после водомерного узла.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9)</w:t>
      </w:r>
      <w:r w:rsidRPr="00125F8C">
        <w:rPr>
          <w:rFonts w:ascii="Times New Roman" w:hAnsi="Times New Roman" w:cs="Times New Roman"/>
          <w:sz w:val="24"/>
          <w:szCs w:val="24"/>
        </w:rPr>
        <w:tab/>
        <w:t>Место установки счетчика должно обеспечивать свободный доступ для снятия показаний и гарантировать его эксплуатацию  без возможных механических повреждений. Установка счетчика в затапливаемых, холодных помещениях  (t ниже  +5^ C), в помещениях с повышенной  влажностью, в помещениях  с t выше   +50^ C не допускается.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10)</w:t>
      </w:r>
      <w:r w:rsidRPr="00125F8C">
        <w:rPr>
          <w:rFonts w:ascii="Times New Roman" w:hAnsi="Times New Roman" w:cs="Times New Roman"/>
          <w:sz w:val="24"/>
          <w:szCs w:val="24"/>
        </w:rPr>
        <w:tab/>
        <w:t>Счетчик монтируется  в соответствии  с требованиями по монтажу, в соответствии с паспортом прибора учета. Не разрешается устанавливать счетчик на горизонтальном  участке, циферблатом вниз.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11)</w:t>
      </w:r>
      <w:r w:rsidRPr="00125F8C">
        <w:rPr>
          <w:rFonts w:ascii="Times New Roman" w:hAnsi="Times New Roman" w:cs="Times New Roman"/>
          <w:sz w:val="24"/>
          <w:szCs w:val="24"/>
        </w:rPr>
        <w:tab/>
        <w:t xml:space="preserve">При установке счетчика после отводов, запорной арматуры, фильтров и других устройств непосредственно перед счетчиком должен быть прямой участок трубопровода длиной не менее 5Dу, а за счетчиком не менее 1Dу, где </w:t>
      </w:r>
      <w:proofErr w:type="spellStart"/>
      <w:proofErr w:type="gramStart"/>
      <w:r w:rsidRPr="00125F8C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125F8C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>-диаметр условного прохода счетчика. Если в паспорте прибора допускается использование в качестве прямого участка заводских присоединений (штуцеров), прямой участок может быть уменьшен.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12)</w:t>
      </w:r>
      <w:r w:rsidRPr="00125F8C">
        <w:rPr>
          <w:rFonts w:ascii="Times New Roman" w:hAnsi="Times New Roman" w:cs="Times New Roman"/>
          <w:sz w:val="24"/>
          <w:szCs w:val="24"/>
        </w:rPr>
        <w:tab/>
        <w:t>Счетчик должен быть расположен так, чтобы направление, указанное стрелкой на корпусе счетчика совпало с направлением потока воды в трубопроводе.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13)</w:t>
      </w:r>
      <w:r w:rsidRPr="00125F8C">
        <w:rPr>
          <w:rFonts w:ascii="Times New Roman" w:hAnsi="Times New Roman" w:cs="Times New Roman"/>
          <w:sz w:val="24"/>
          <w:szCs w:val="24"/>
        </w:rPr>
        <w:tab/>
        <w:t>Не допускается установка счетчика на близком расстоянии от устройств, создающих вокруг себя мощное магнитное поле (например, силовых трансформаторов).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14)</w:t>
      </w:r>
      <w:r w:rsidRPr="00125F8C">
        <w:rPr>
          <w:rFonts w:ascii="Times New Roman" w:hAnsi="Times New Roman" w:cs="Times New Roman"/>
          <w:sz w:val="24"/>
          <w:szCs w:val="24"/>
        </w:rPr>
        <w:tab/>
        <w:t>Счетчик не должен подвергаться перегрузке механическими напряжениями под воздействием трубопроводов и арматуры. При необходимости счетчик может быть смонтирован на подставке или кронштейне.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При наличии в помещении у потребителей двух   или более стояков  (вводов) холодной воды, приборы учета, устанавливаются на каждом отдельном вводе.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15)</w:t>
      </w:r>
      <w:r w:rsidRPr="00125F8C">
        <w:rPr>
          <w:rFonts w:ascii="Times New Roman" w:hAnsi="Times New Roman" w:cs="Times New Roman"/>
          <w:sz w:val="24"/>
          <w:szCs w:val="24"/>
        </w:rPr>
        <w:tab/>
        <w:t>Пуск в эксплуатацию водомерного узла у потребителя оформить соответствующими актами.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16)</w:t>
      </w:r>
      <w:r w:rsidRPr="00125F8C">
        <w:rPr>
          <w:rFonts w:ascii="Times New Roman" w:hAnsi="Times New Roman" w:cs="Times New Roman"/>
          <w:sz w:val="24"/>
          <w:szCs w:val="24"/>
        </w:rPr>
        <w:tab/>
        <w:t xml:space="preserve">Работы и приобретение материалов выполняются потребителями самостоятельно либо с привлечением сторонних организаций, но после согласования с </w:t>
      </w:r>
      <w:proofErr w:type="spellStart"/>
      <w:r w:rsidRPr="00125F8C">
        <w:rPr>
          <w:rFonts w:ascii="Times New Roman" w:hAnsi="Times New Roman" w:cs="Times New Roman"/>
          <w:sz w:val="24"/>
          <w:szCs w:val="24"/>
        </w:rPr>
        <w:t>ресурсоснабжающей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 xml:space="preserve"> организацией.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lastRenderedPageBreak/>
        <w:t>17)</w:t>
      </w:r>
      <w:r w:rsidRPr="00125F8C">
        <w:rPr>
          <w:rFonts w:ascii="Times New Roman" w:hAnsi="Times New Roman" w:cs="Times New Roman"/>
          <w:sz w:val="24"/>
          <w:szCs w:val="24"/>
        </w:rPr>
        <w:tab/>
        <w:t>Паспорт водомера абонент обязан предоставлять представителю МУП ИР «Восточное» при сдаче водомерного узла по акту приемки.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18)</w:t>
      </w:r>
      <w:r w:rsidRPr="00125F8C">
        <w:rPr>
          <w:rFonts w:ascii="Times New Roman" w:hAnsi="Times New Roman" w:cs="Times New Roman"/>
          <w:sz w:val="24"/>
          <w:szCs w:val="24"/>
        </w:rPr>
        <w:tab/>
        <w:t>Срок действия Технических условий 1 год с момента составления.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19)</w:t>
      </w:r>
      <w:r w:rsidRPr="00125F8C">
        <w:rPr>
          <w:rFonts w:ascii="Times New Roman" w:hAnsi="Times New Roman" w:cs="Times New Roman"/>
          <w:sz w:val="24"/>
          <w:szCs w:val="24"/>
        </w:rPr>
        <w:tab/>
        <w:t xml:space="preserve">После выполнения технических условий обратится в </w:t>
      </w:r>
      <w:proofErr w:type="spellStart"/>
      <w:r w:rsidRPr="00125F8C">
        <w:rPr>
          <w:rFonts w:ascii="Times New Roman" w:hAnsi="Times New Roman" w:cs="Times New Roman"/>
          <w:sz w:val="24"/>
          <w:szCs w:val="24"/>
        </w:rPr>
        <w:t>ресурсоснабжающую</w:t>
      </w:r>
      <w:proofErr w:type="spellEnd"/>
      <w:r w:rsidRPr="00125F8C">
        <w:rPr>
          <w:rFonts w:ascii="Times New Roman" w:hAnsi="Times New Roman" w:cs="Times New Roman"/>
          <w:sz w:val="24"/>
          <w:szCs w:val="24"/>
        </w:rPr>
        <w:t xml:space="preserve"> организацию для получения остального пакета документов.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20) Горячее водоснабжение и водоотведение отсутствуют.</w:t>
      </w:r>
    </w:p>
    <w:p w:rsidR="00626040" w:rsidRPr="00125F8C" w:rsidRDefault="00626040" w:rsidP="00626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F8C">
        <w:rPr>
          <w:rFonts w:ascii="Times New Roman" w:hAnsi="Times New Roman" w:cs="Times New Roman"/>
          <w:sz w:val="24"/>
          <w:szCs w:val="24"/>
        </w:rPr>
        <w:t>Сети водоотведения отсутствуют. Информация предоставлена МУП ИР «Восточное».</w:t>
      </w:r>
    </w:p>
    <w:p w:rsidR="00A0190A" w:rsidRDefault="00A0190A" w:rsidP="00AB595A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</w:p>
    <w:p w:rsidR="00982DFC" w:rsidRDefault="00982DFC" w:rsidP="00AB595A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</w:p>
    <w:p w:rsidR="00982DFC" w:rsidRPr="00AB595A" w:rsidRDefault="00982DFC" w:rsidP="00AB595A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</w:p>
    <w:sectPr w:rsidR="00982DFC" w:rsidRPr="00AB595A" w:rsidSect="00AB595A">
      <w:type w:val="continuous"/>
      <w:pgSz w:w="11906" w:h="16838" w:code="9"/>
      <w:pgMar w:top="1017" w:right="42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755" w:rsidRDefault="00662755" w:rsidP="004D6794">
      <w:pPr>
        <w:spacing w:after="0" w:line="240" w:lineRule="auto"/>
      </w:pPr>
      <w:r>
        <w:separator/>
      </w:r>
    </w:p>
  </w:endnote>
  <w:endnote w:type="continuationSeparator" w:id="0">
    <w:p w:rsidR="00662755" w:rsidRDefault="00662755" w:rsidP="004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130" w:rsidRPr="00F72E81" w:rsidRDefault="00B83130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F72E81">
      <w:rPr>
        <w:rFonts w:asciiTheme="majorHAnsi" w:eastAsiaTheme="majorEastAsia" w:hAnsiTheme="majorHAnsi" w:cstheme="majorBidi"/>
        <w:sz w:val="20"/>
        <w:szCs w:val="20"/>
      </w:rPr>
      <w:t xml:space="preserve">Адрес редакции: </w:t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2E81">
      <w:rPr>
        <w:rFonts w:asciiTheme="majorHAnsi" w:eastAsiaTheme="majorEastAsia" w:hAnsiTheme="majorHAnsi" w:cstheme="majorBidi"/>
        <w:sz w:val="20"/>
        <w:szCs w:val="20"/>
      </w:rPr>
      <w:t>633218, Новосибирская область, Искитимский район, с. Морозово, пер. Медицинский,1/2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                             </w:t>
    </w:r>
  </w:p>
  <w:p w:rsidR="00B83130" w:rsidRDefault="00B83130" w:rsidP="00F72E81">
    <w:pPr>
      <w:pStyle w:val="a7"/>
      <w:jc w:val="right"/>
    </w:pPr>
  </w:p>
  <w:p w:rsidR="00B83130" w:rsidRDefault="00B83130" w:rsidP="00F72E81">
    <w:pPr>
      <w:pStyle w:val="a7"/>
      <w:jc w:val="right"/>
    </w:pPr>
    <w:r>
      <w:t>Распространяется бесплатно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755" w:rsidRDefault="00662755" w:rsidP="004D6794">
      <w:pPr>
        <w:spacing w:after="0" w:line="240" w:lineRule="auto"/>
      </w:pPr>
      <w:r>
        <w:separator/>
      </w:r>
    </w:p>
  </w:footnote>
  <w:footnote w:type="continuationSeparator" w:id="0">
    <w:p w:rsidR="00662755" w:rsidRDefault="00662755" w:rsidP="004D6794">
      <w:pPr>
        <w:spacing w:after="0" w:line="240" w:lineRule="auto"/>
      </w:pPr>
      <w:r>
        <w:continuationSeparator/>
      </w:r>
    </w:p>
  </w:footnote>
  <w:footnote w:id="1">
    <w:p w:rsidR="00982DFC" w:rsidRDefault="00982DFC" w:rsidP="00982DFC">
      <w:pPr>
        <w:pStyle w:val="afc"/>
      </w:pPr>
    </w:p>
  </w:footnote>
  <w:footnote w:id="2">
    <w:p w:rsidR="00982DFC" w:rsidRDefault="00982DFC" w:rsidP="00982DFC">
      <w:pPr>
        <w:pStyle w:val="afc"/>
      </w:pPr>
    </w:p>
  </w:footnote>
  <w:footnote w:id="3">
    <w:p w:rsidR="00982DFC" w:rsidRDefault="00982DFC" w:rsidP="00982DFC">
      <w:pPr>
        <w:pStyle w:val="afc"/>
      </w:pPr>
    </w:p>
  </w:footnote>
  <w:footnote w:id="4">
    <w:p w:rsidR="00982DFC" w:rsidRDefault="00982DFC" w:rsidP="00982DFC">
      <w:pPr>
        <w:pStyle w:val="afc"/>
      </w:pPr>
    </w:p>
  </w:footnote>
  <w:footnote w:id="5">
    <w:p w:rsidR="004F0E8E" w:rsidRDefault="004F0E8E" w:rsidP="004F0E8E">
      <w:pPr>
        <w:pStyle w:val="afc"/>
      </w:pPr>
    </w:p>
  </w:footnote>
  <w:footnote w:id="6">
    <w:p w:rsidR="004F0E8E" w:rsidRDefault="004F0E8E" w:rsidP="004F0E8E">
      <w:pPr>
        <w:pStyle w:val="afc"/>
      </w:pPr>
    </w:p>
  </w:footnote>
  <w:footnote w:id="7">
    <w:p w:rsidR="004F0E8E" w:rsidRDefault="004F0E8E" w:rsidP="004F0E8E">
      <w:pPr>
        <w:pStyle w:val="afc"/>
      </w:pPr>
    </w:p>
  </w:footnote>
  <w:footnote w:id="8">
    <w:p w:rsidR="004F0E8E" w:rsidRDefault="004F0E8E" w:rsidP="004F0E8E">
      <w:pPr>
        <w:pStyle w:val="afc"/>
      </w:pPr>
    </w:p>
  </w:footnote>
  <w:footnote w:id="9">
    <w:p w:rsidR="00626040" w:rsidRDefault="00626040" w:rsidP="00626040">
      <w:pPr>
        <w:pStyle w:val="afc"/>
      </w:pPr>
    </w:p>
  </w:footnote>
  <w:footnote w:id="10">
    <w:p w:rsidR="00626040" w:rsidRDefault="00626040" w:rsidP="00626040">
      <w:pPr>
        <w:pStyle w:val="afc"/>
      </w:pPr>
    </w:p>
  </w:footnote>
  <w:footnote w:id="11">
    <w:p w:rsidR="00626040" w:rsidRDefault="00626040" w:rsidP="00626040">
      <w:pPr>
        <w:pStyle w:val="afc"/>
      </w:pPr>
    </w:p>
  </w:footnote>
  <w:footnote w:id="12">
    <w:p w:rsidR="00626040" w:rsidRDefault="00626040" w:rsidP="00626040">
      <w:pPr>
        <w:pStyle w:val="afc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1508702826"/>
      <w:placeholder>
        <w:docPart w:val="BFE741802D844379875D3EEE075185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83130" w:rsidRPr="00F72E81" w:rsidRDefault="00B83130" w:rsidP="00F72E81">
        <w:pPr>
          <w:pStyle w:val="a5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Вестник Морозовского сельсовета___________________________________№ 16 (19) от 1</w:t>
        </w:r>
        <w:r w:rsidR="009806B9">
          <w:rPr>
            <w:rFonts w:asciiTheme="majorHAnsi" w:eastAsiaTheme="majorEastAsia" w:hAnsiTheme="majorHAnsi" w:cstheme="majorBidi"/>
            <w:sz w:val="24"/>
            <w:szCs w:val="24"/>
          </w:rPr>
          <w:t>8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.10.2023 года                                                                                                             «Морозовский вестник» учрежден 14 апреля 2022г.</w:t>
        </w:r>
      </w:p>
    </w:sdtContent>
  </w:sdt>
  <w:p w:rsidR="00B83130" w:rsidRDefault="00B8313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A98"/>
    <w:multiLevelType w:val="multilevel"/>
    <w:tmpl w:val="9EB05346"/>
    <w:lvl w:ilvl="0">
      <w:start w:val="1"/>
      <w:numFmt w:val="decimal"/>
      <w:pStyle w:val="3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0131638A"/>
    <w:multiLevelType w:val="hybridMultilevel"/>
    <w:tmpl w:val="F6E097A6"/>
    <w:lvl w:ilvl="0" w:tplc="0419000D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>
    <w:nsid w:val="0A371CFC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07298"/>
    <w:multiLevelType w:val="multilevel"/>
    <w:tmpl w:val="24F07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16C59"/>
    <w:multiLevelType w:val="hybridMultilevel"/>
    <w:tmpl w:val="E5B4E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E9479B"/>
    <w:multiLevelType w:val="hybridMultilevel"/>
    <w:tmpl w:val="EA5A0972"/>
    <w:lvl w:ilvl="0" w:tplc="D1A4099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9">
    <w:nsid w:val="1C687F9F"/>
    <w:multiLevelType w:val="hybridMultilevel"/>
    <w:tmpl w:val="87649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A623AA"/>
    <w:multiLevelType w:val="multilevel"/>
    <w:tmpl w:val="D646EB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11">
    <w:nsid w:val="22B83085"/>
    <w:multiLevelType w:val="multilevel"/>
    <w:tmpl w:val="1F0443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3">
    <w:nsid w:val="2ADE485B"/>
    <w:multiLevelType w:val="hybridMultilevel"/>
    <w:tmpl w:val="BEDEE194"/>
    <w:lvl w:ilvl="0" w:tplc="0AB634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30881421"/>
    <w:multiLevelType w:val="multilevel"/>
    <w:tmpl w:val="DF58C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6">
    <w:nsid w:val="316B0D33"/>
    <w:multiLevelType w:val="hybridMultilevel"/>
    <w:tmpl w:val="AEB04AC6"/>
    <w:lvl w:ilvl="0" w:tplc="6E484B2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331D1F61"/>
    <w:multiLevelType w:val="hybridMultilevel"/>
    <w:tmpl w:val="48C88178"/>
    <w:lvl w:ilvl="0" w:tplc="7AF47BA8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1">
    <w:nsid w:val="3539176B"/>
    <w:multiLevelType w:val="multilevel"/>
    <w:tmpl w:val="35B6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6826186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8B4F3A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EE1B63"/>
    <w:multiLevelType w:val="multilevel"/>
    <w:tmpl w:val="2A706C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26">
    <w:nsid w:val="49BA23C7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4E0373"/>
    <w:multiLevelType w:val="multilevel"/>
    <w:tmpl w:val="0C4E6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5C3A6BE2"/>
    <w:multiLevelType w:val="hybridMultilevel"/>
    <w:tmpl w:val="2E7469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284D75"/>
    <w:multiLevelType w:val="hybridMultilevel"/>
    <w:tmpl w:val="D6E8FA4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B7E7EDA"/>
    <w:multiLevelType w:val="hybridMultilevel"/>
    <w:tmpl w:val="EB28E94E"/>
    <w:lvl w:ilvl="0" w:tplc="EAE02F44">
      <w:start w:val="1"/>
      <w:numFmt w:val="decimal"/>
      <w:lvlText w:val="%1."/>
      <w:lvlJc w:val="left"/>
      <w:pPr>
        <w:ind w:left="787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5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7" w:hanging="180"/>
      </w:pPr>
      <w:rPr>
        <w:rFonts w:cs="Times New Roman"/>
      </w:rPr>
    </w:lvl>
  </w:abstractNum>
  <w:abstractNum w:abstractNumId="34">
    <w:nsid w:val="6ED64E3A"/>
    <w:multiLevelType w:val="multilevel"/>
    <w:tmpl w:val="87E8520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4"/>
        </w:tabs>
        <w:ind w:left="1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61"/>
        </w:tabs>
        <w:ind w:left="23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8"/>
        </w:tabs>
        <w:ind w:left="2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5"/>
        </w:tabs>
        <w:ind w:left="35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62"/>
        </w:tabs>
        <w:ind w:left="4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9"/>
        </w:tabs>
        <w:ind w:left="47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76"/>
        </w:tabs>
        <w:ind w:left="5576" w:hanging="2160"/>
      </w:pPr>
      <w:rPr>
        <w:rFonts w:hint="default"/>
      </w:rPr>
    </w:lvl>
  </w:abstractNum>
  <w:abstractNum w:abstractNumId="35">
    <w:nsid w:val="6F7773DA"/>
    <w:multiLevelType w:val="multilevel"/>
    <w:tmpl w:val="97E2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8E42F8"/>
    <w:multiLevelType w:val="hybridMultilevel"/>
    <w:tmpl w:val="B914C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8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9980FCB"/>
    <w:multiLevelType w:val="multilevel"/>
    <w:tmpl w:val="4B8A70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1">
    <w:nsid w:val="7CA75B40"/>
    <w:multiLevelType w:val="multilevel"/>
    <w:tmpl w:val="F6E097A6"/>
    <w:lvl w:ilvl="0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35"/>
  </w:num>
  <w:num w:numId="4">
    <w:abstractNumId w:val="18"/>
  </w:num>
  <w:num w:numId="5">
    <w:abstractNumId w:val="30"/>
  </w:num>
  <w:num w:numId="6">
    <w:abstractNumId w:val="27"/>
  </w:num>
  <w:num w:numId="7">
    <w:abstractNumId w:val="3"/>
  </w:num>
  <w:num w:numId="8">
    <w:abstractNumId w:val="12"/>
  </w:num>
  <w:num w:numId="9">
    <w:abstractNumId w:val="14"/>
  </w:num>
  <w:num w:numId="10">
    <w:abstractNumId w:val="38"/>
  </w:num>
  <w:num w:numId="11">
    <w:abstractNumId w:val="40"/>
  </w:num>
  <w:num w:numId="12">
    <w:abstractNumId w:val="17"/>
  </w:num>
  <w:num w:numId="13">
    <w:abstractNumId w:val="29"/>
  </w:num>
  <w:num w:numId="14">
    <w:abstractNumId w:val="8"/>
  </w:num>
  <w:num w:numId="15">
    <w:abstractNumId w:val="37"/>
  </w:num>
  <w:num w:numId="16">
    <w:abstractNumId w:val="10"/>
  </w:num>
  <w:num w:numId="17">
    <w:abstractNumId w:val="1"/>
  </w:num>
  <w:num w:numId="18">
    <w:abstractNumId w:val="41"/>
  </w:num>
  <w:num w:numId="19">
    <w:abstractNumId w:val="31"/>
  </w:num>
  <w:num w:numId="20">
    <w:abstractNumId w:val="32"/>
  </w:num>
  <w:num w:numId="21">
    <w:abstractNumId w:val="9"/>
  </w:num>
  <w:num w:numId="22">
    <w:abstractNumId w:val="36"/>
  </w:num>
  <w:num w:numId="23">
    <w:abstractNumId w:val="6"/>
  </w:num>
  <w:num w:numId="24">
    <w:abstractNumId w:val="2"/>
  </w:num>
  <w:num w:numId="25">
    <w:abstractNumId w:val="23"/>
  </w:num>
  <w:num w:numId="26">
    <w:abstractNumId w:val="19"/>
  </w:num>
  <w:num w:numId="27">
    <w:abstractNumId w:val="39"/>
  </w:num>
  <w:num w:numId="28">
    <w:abstractNumId w:val="28"/>
  </w:num>
  <w:num w:numId="29">
    <w:abstractNumId w:val="11"/>
  </w:num>
  <w:num w:numId="30">
    <w:abstractNumId w:val="5"/>
  </w:num>
  <w:num w:numId="31">
    <w:abstractNumId w:val="33"/>
  </w:num>
  <w:num w:numId="32">
    <w:abstractNumId w:val="34"/>
  </w:num>
  <w:num w:numId="33">
    <w:abstractNumId w:val="25"/>
  </w:num>
  <w:num w:numId="34">
    <w:abstractNumId w:val="13"/>
  </w:num>
  <w:num w:numId="35">
    <w:abstractNumId w:val="7"/>
  </w:num>
  <w:num w:numId="36">
    <w:abstractNumId w:val="26"/>
  </w:num>
  <w:num w:numId="37">
    <w:abstractNumId w:val="4"/>
  </w:num>
  <w:num w:numId="38">
    <w:abstractNumId w:val="24"/>
  </w:num>
  <w:num w:numId="39">
    <w:abstractNumId w:val="22"/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FF"/>
    <w:rsid w:val="00015416"/>
    <w:rsid w:val="000208FF"/>
    <w:rsid w:val="0006386E"/>
    <w:rsid w:val="00085F64"/>
    <w:rsid w:val="000C20DE"/>
    <w:rsid w:val="000D7C41"/>
    <w:rsid w:val="000F21F5"/>
    <w:rsid w:val="000F7876"/>
    <w:rsid w:val="0010318C"/>
    <w:rsid w:val="00103260"/>
    <w:rsid w:val="00124D44"/>
    <w:rsid w:val="00125F8C"/>
    <w:rsid w:val="00134B18"/>
    <w:rsid w:val="0014366E"/>
    <w:rsid w:val="00165EC8"/>
    <w:rsid w:val="001A3687"/>
    <w:rsid w:val="001C305C"/>
    <w:rsid w:val="001C3240"/>
    <w:rsid w:val="001C67F2"/>
    <w:rsid w:val="001D7AC8"/>
    <w:rsid w:val="00223834"/>
    <w:rsid w:val="00234A23"/>
    <w:rsid w:val="002454AD"/>
    <w:rsid w:val="00246C71"/>
    <w:rsid w:val="0024795C"/>
    <w:rsid w:val="00257CE2"/>
    <w:rsid w:val="00285F9A"/>
    <w:rsid w:val="002A540E"/>
    <w:rsid w:val="002B0FBE"/>
    <w:rsid w:val="002D50AB"/>
    <w:rsid w:val="002F10C0"/>
    <w:rsid w:val="00300020"/>
    <w:rsid w:val="00304723"/>
    <w:rsid w:val="00306C53"/>
    <w:rsid w:val="003078ED"/>
    <w:rsid w:val="0031142A"/>
    <w:rsid w:val="00317521"/>
    <w:rsid w:val="00335897"/>
    <w:rsid w:val="00362C1E"/>
    <w:rsid w:val="00373ADC"/>
    <w:rsid w:val="003A097B"/>
    <w:rsid w:val="003F6B82"/>
    <w:rsid w:val="003F73A5"/>
    <w:rsid w:val="0040470A"/>
    <w:rsid w:val="004257B7"/>
    <w:rsid w:val="0043457B"/>
    <w:rsid w:val="00451B43"/>
    <w:rsid w:val="0046681F"/>
    <w:rsid w:val="004843EE"/>
    <w:rsid w:val="004849DB"/>
    <w:rsid w:val="004A7238"/>
    <w:rsid w:val="004C57AE"/>
    <w:rsid w:val="004D6794"/>
    <w:rsid w:val="004E77FA"/>
    <w:rsid w:val="004F0E8E"/>
    <w:rsid w:val="00543F22"/>
    <w:rsid w:val="00544302"/>
    <w:rsid w:val="005533B9"/>
    <w:rsid w:val="005A2B2F"/>
    <w:rsid w:val="005B349E"/>
    <w:rsid w:val="005C11AA"/>
    <w:rsid w:val="005D0E8F"/>
    <w:rsid w:val="005E66B6"/>
    <w:rsid w:val="00607694"/>
    <w:rsid w:val="00626040"/>
    <w:rsid w:val="0064465B"/>
    <w:rsid w:val="006471F5"/>
    <w:rsid w:val="00662755"/>
    <w:rsid w:val="00666839"/>
    <w:rsid w:val="006713C9"/>
    <w:rsid w:val="006C0ED5"/>
    <w:rsid w:val="007141B6"/>
    <w:rsid w:val="00724C76"/>
    <w:rsid w:val="00724FA6"/>
    <w:rsid w:val="00732055"/>
    <w:rsid w:val="00794518"/>
    <w:rsid w:val="007B5D10"/>
    <w:rsid w:val="007E4511"/>
    <w:rsid w:val="00830FCA"/>
    <w:rsid w:val="0084624E"/>
    <w:rsid w:val="00850B6D"/>
    <w:rsid w:val="00855ED0"/>
    <w:rsid w:val="00860878"/>
    <w:rsid w:val="00862E83"/>
    <w:rsid w:val="00863D7D"/>
    <w:rsid w:val="00874B83"/>
    <w:rsid w:val="00884F16"/>
    <w:rsid w:val="008C2171"/>
    <w:rsid w:val="008E4508"/>
    <w:rsid w:val="008F4673"/>
    <w:rsid w:val="009044EE"/>
    <w:rsid w:val="00906149"/>
    <w:rsid w:val="009123E5"/>
    <w:rsid w:val="00923606"/>
    <w:rsid w:val="00937353"/>
    <w:rsid w:val="009461A7"/>
    <w:rsid w:val="00953692"/>
    <w:rsid w:val="00974D71"/>
    <w:rsid w:val="009806B9"/>
    <w:rsid w:val="00982DFC"/>
    <w:rsid w:val="009D3702"/>
    <w:rsid w:val="009E1DA2"/>
    <w:rsid w:val="00A00BF7"/>
    <w:rsid w:val="00A0190A"/>
    <w:rsid w:val="00A03572"/>
    <w:rsid w:val="00A10B81"/>
    <w:rsid w:val="00A13F82"/>
    <w:rsid w:val="00A20ED2"/>
    <w:rsid w:val="00A246F5"/>
    <w:rsid w:val="00A24A34"/>
    <w:rsid w:val="00A46809"/>
    <w:rsid w:val="00A70DDB"/>
    <w:rsid w:val="00A8135A"/>
    <w:rsid w:val="00AB2A04"/>
    <w:rsid w:val="00AB595A"/>
    <w:rsid w:val="00AD62A9"/>
    <w:rsid w:val="00AD7117"/>
    <w:rsid w:val="00AE5CE6"/>
    <w:rsid w:val="00AF19FF"/>
    <w:rsid w:val="00B2472E"/>
    <w:rsid w:val="00B422E3"/>
    <w:rsid w:val="00B50101"/>
    <w:rsid w:val="00B5143A"/>
    <w:rsid w:val="00B527F2"/>
    <w:rsid w:val="00B54111"/>
    <w:rsid w:val="00B74FBF"/>
    <w:rsid w:val="00B83130"/>
    <w:rsid w:val="00BF7E41"/>
    <w:rsid w:val="00C01AA6"/>
    <w:rsid w:val="00C23510"/>
    <w:rsid w:val="00C264F1"/>
    <w:rsid w:val="00C448A8"/>
    <w:rsid w:val="00C45B97"/>
    <w:rsid w:val="00C66A13"/>
    <w:rsid w:val="00C7088F"/>
    <w:rsid w:val="00CB24BC"/>
    <w:rsid w:val="00CC0D0D"/>
    <w:rsid w:val="00CD69FB"/>
    <w:rsid w:val="00CE6F04"/>
    <w:rsid w:val="00CF04A4"/>
    <w:rsid w:val="00D3013A"/>
    <w:rsid w:val="00D42AE8"/>
    <w:rsid w:val="00D433FA"/>
    <w:rsid w:val="00D46EB7"/>
    <w:rsid w:val="00D53836"/>
    <w:rsid w:val="00D81382"/>
    <w:rsid w:val="00D81AE3"/>
    <w:rsid w:val="00D92794"/>
    <w:rsid w:val="00D961AA"/>
    <w:rsid w:val="00DA5427"/>
    <w:rsid w:val="00DB57EA"/>
    <w:rsid w:val="00DD0DFC"/>
    <w:rsid w:val="00DF6690"/>
    <w:rsid w:val="00DF7D16"/>
    <w:rsid w:val="00E60768"/>
    <w:rsid w:val="00E810B2"/>
    <w:rsid w:val="00E969F5"/>
    <w:rsid w:val="00EC3B14"/>
    <w:rsid w:val="00F457D6"/>
    <w:rsid w:val="00F72E81"/>
    <w:rsid w:val="00F91076"/>
    <w:rsid w:val="00FA42C7"/>
    <w:rsid w:val="00FC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yperlink">
    <w:name w:val="hyperlink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yperlink">
    <w:name w:val="hyperlink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pravo-search.minjust.ru/bigs/showDocument.html?id=06AD9A75-EB5D-4909-AC8F-640C9EB1E3A3" TargetMode="External"/><Relationship Id="rId39" Type="http://schemas.openxmlformats.org/officeDocument/2006/relationships/hyperlink" Target="mailto:iSupport@rts-tender.ru" TargetMode="External"/><Relationship Id="rId21" Type="http://schemas.openxmlformats.org/officeDocument/2006/relationships/header" Target="header1.xml"/><Relationship Id="rId34" Type="http://schemas.openxmlformats.org/officeDocument/2006/relationships/hyperlink" Target="http://www.morozovo.nso.ru" TargetMode="External"/><Relationship Id="rId42" Type="http://schemas.openxmlformats.org/officeDocument/2006/relationships/hyperlink" Target="https://www.rts-tender.ru/platform-rules/platform-property-sales" TargetMode="External"/><Relationship Id="rId47" Type="http://schemas.openxmlformats.org/officeDocument/2006/relationships/hyperlink" Target="http://www.torgi.gov.ru" TargetMode="External"/><Relationship Id="rId50" Type="http://schemas.openxmlformats.org/officeDocument/2006/relationships/hyperlink" Target="https://www.rts-tender.ru/platform-rules/platform-property-sales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://www.torgi.gov.ru" TargetMode="External"/><Relationship Id="rId38" Type="http://schemas.openxmlformats.org/officeDocument/2006/relationships/hyperlink" Target="http://www.rts-tender.ru" TargetMode="External"/><Relationship Id="rId46" Type="http://schemas.openxmlformats.org/officeDocument/2006/relationships/hyperlink" Target="mailto:iSupport@rts-tende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internet.garant.ru/" TargetMode="External"/><Relationship Id="rId41" Type="http://schemas.openxmlformats.org/officeDocument/2006/relationships/hyperlink" Target="http://www.morozovo.nso.ru" TargetMode="External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hyperlink" Target="mailto:iSupport@rts-tender.ru" TargetMode="External"/><Relationship Id="rId37" Type="http://schemas.openxmlformats.org/officeDocument/2006/relationships/image" Target="media/image14.emf"/><Relationship Id="rId40" Type="http://schemas.openxmlformats.org/officeDocument/2006/relationships/hyperlink" Target="http://www.torgi.gov.ru" TargetMode="External"/><Relationship Id="rId45" Type="http://schemas.openxmlformats.org/officeDocument/2006/relationships/hyperlink" Target="http://www.rts-tender.ru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s://internet.garant.ru/" TargetMode="External"/><Relationship Id="rId36" Type="http://schemas.openxmlformats.org/officeDocument/2006/relationships/hyperlink" Target="https://www.rts-tender.ru/tariffs/platform-property-sales-tariffs" TargetMode="External"/><Relationship Id="rId49" Type="http://schemas.openxmlformats.org/officeDocument/2006/relationships/hyperlink" Target="http://www.rts-tender.r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://www.rts-tender.ru" TargetMode="External"/><Relationship Id="rId44" Type="http://schemas.openxmlformats.org/officeDocument/2006/relationships/image" Target="media/image15.emf"/><Relationship Id="rId52" Type="http://schemas.openxmlformats.org/officeDocument/2006/relationships/image" Target="media/image16.emf"/><Relationship Id="rId4" Type="http://schemas.microsoft.com/office/2007/relationships/stylesWithEffects" Target="stylesWithEffects.xml"/><Relationship Id="rId9" Type="http://schemas.openxmlformats.org/officeDocument/2006/relationships/hyperlink" Target="https://morozovo.nso.ru/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hyperlink" Target="https://www.rts-tender.ru/platform-rules/platform-property-sales" TargetMode="External"/><Relationship Id="rId43" Type="http://schemas.openxmlformats.org/officeDocument/2006/relationships/hyperlink" Target="https://www.rts-tender.ru/tariffs/platform-property-sales-tariffs" TargetMode="External"/><Relationship Id="rId48" Type="http://schemas.openxmlformats.org/officeDocument/2006/relationships/hyperlink" Target="http://www.morozovo.nso.ru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rts-tender.ru/tariffs/platform-property-sales-tariffs" TargetMode="Externa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E741802D844379875D3EEE07518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94033-2948-43B3-87D1-73A60FEBF586}"/>
      </w:docPartPr>
      <w:docPartBody>
        <w:p w:rsidR="008C2FCE" w:rsidRDefault="00121E3F" w:rsidP="00121E3F">
          <w:pPr>
            <w:pStyle w:val="BFE741802D844379875D3EEE075185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3F"/>
    <w:rsid w:val="00017C39"/>
    <w:rsid w:val="001079D8"/>
    <w:rsid w:val="00121E3F"/>
    <w:rsid w:val="001C2175"/>
    <w:rsid w:val="00272BFF"/>
    <w:rsid w:val="002D1F93"/>
    <w:rsid w:val="00310366"/>
    <w:rsid w:val="004F6EFD"/>
    <w:rsid w:val="00516CE2"/>
    <w:rsid w:val="005C0E3C"/>
    <w:rsid w:val="006433DE"/>
    <w:rsid w:val="00675E9F"/>
    <w:rsid w:val="006E5F90"/>
    <w:rsid w:val="007335AD"/>
    <w:rsid w:val="008C2FCE"/>
    <w:rsid w:val="00974C84"/>
    <w:rsid w:val="00AA2DAF"/>
    <w:rsid w:val="00B14BFB"/>
    <w:rsid w:val="00CA7BE0"/>
    <w:rsid w:val="00E30A50"/>
    <w:rsid w:val="00E41CB0"/>
    <w:rsid w:val="00E81D45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31ED5-72A4-48AF-B4BC-A886A81BF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41</Pages>
  <Words>13130</Words>
  <Characters>74844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Морозовского сельсовета___________________________________№ 16 (19) от 18.10.2023 года                                                                                                             «Морозовский вестник» учрежден 14 апреля 2022г.</vt:lpstr>
    </vt:vector>
  </TitlesOfParts>
  <Company>SPecialiST RePack</Company>
  <LinksUpToDate>false</LinksUpToDate>
  <CharactersWithSpaces>87799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Морозовского сельсовета___________________________________№ 16 (19) от 18.10.2023 года                                                                                                             «Морозовский вестник» учрежден 14 апреля 2022г.</dc:title>
  <dc:creator>User</dc:creator>
  <cp:lastModifiedBy>User</cp:lastModifiedBy>
  <cp:revision>28</cp:revision>
  <cp:lastPrinted>2023-06-16T03:42:00Z</cp:lastPrinted>
  <dcterms:created xsi:type="dcterms:W3CDTF">2022-12-12T08:54:00Z</dcterms:created>
  <dcterms:modified xsi:type="dcterms:W3CDTF">2023-10-19T03:11:00Z</dcterms:modified>
</cp:coreProperties>
</file>